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03FC" w14:textId="77777777" w:rsidR="00E06414" w:rsidRPr="00277047" w:rsidRDefault="001130B1" w:rsidP="00F80206">
      <w:pPr>
        <w:ind w:right="-284"/>
        <w:jc w:val="center"/>
        <w:rPr>
          <w:b/>
        </w:rPr>
      </w:pPr>
      <w:r>
        <w:rPr>
          <w:b/>
          <w:noProof/>
        </w:rPr>
        <w:drawing>
          <wp:inline distT="0" distB="0" distL="0" distR="0" wp14:anchorId="7DA6834C" wp14:editId="7807EEBF">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431EAAB8" w14:textId="77777777" w:rsidR="00E06414" w:rsidRDefault="002516C6" w:rsidP="00F80206">
      <w:pPr>
        <w:ind w:right="-284"/>
        <w:jc w:val="center"/>
        <w:rPr>
          <w:b/>
          <w:sz w:val="28"/>
          <w:szCs w:val="28"/>
        </w:rPr>
      </w:pPr>
      <w:r>
        <w:rPr>
          <w:sz w:val="32"/>
        </w:rPr>
        <w:tab/>
      </w:r>
      <w:r>
        <w:rPr>
          <w:sz w:val="32"/>
        </w:rPr>
        <w:tab/>
      </w:r>
      <w:r>
        <w:rPr>
          <w:sz w:val="32"/>
        </w:rPr>
        <w:tab/>
      </w:r>
      <w:r>
        <w:rPr>
          <w:sz w:val="32"/>
        </w:rPr>
        <w:tab/>
      </w:r>
      <w:r>
        <w:rPr>
          <w:sz w:val="32"/>
        </w:rPr>
        <w:tab/>
      </w:r>
      <w:r>
        <w:rPr>
          <w:sz w:val="32"/>
        </w:rPr>
        <w:tab/>
      </w:r>
      <w:r>
        <w:rPr>
          <w:sz w:val="32"/>
        </w:rPr>
        <w:tab/>
      </w:r>
      <w:r>
        <w:rPr>
          <w:sz w:val="32"/>
        </w:rPr>
        <w:tab/>
      </w:r>
      <w:r w:rsidR="00732871">
        <w:rPr>
          <w:sz w:val="32"/>
        </w:rPr>
        <w:tab/>
      </w:r>
      <w:r w:rsidR="00732871">
        <w:rPr>
          <w:sz w:val="32"/>
        </w:rPr>
        <w:tab/>
      </w:r>
      <w:r w:rsidR="00732871">
        <w:rPr>
          <w:sz w:val="32"/>
        </w:rPr>
        <w:tab/>
      </w:r>
      <w:r w:rsidR="00E06414">
        <w:rPr>
          <w:b/>
          <w:sz w:val="28"/>
          <w:szCs w:val="28"/>
        </w:rPr>
        <w:t>МУНИЦИПАЛЬНОЕ ОБРАЗОВАНИЕ</w:t>
      </w:r>
    </w:p>
    <w:p w14:paraId="0A883C53" w14:textId="77777777" w:rsidR="00E06414" w:rsidRDefault="00E06414" w:rsidP="00F80206">
      <w:pPr>
        <w:ind w:right="-284"/>
        <w:jc w:val="center"/>
        <w:rPr>
          <w:b/>
          <w:sz w:val="28"/>
          <w:szCs w:val="28"/>
        </w:rPr>
      </w:pPr>
      <w:r>
        <w:rPr>
          <w:b/>
          <w:sz w:val="28"/>
          <w:szCs w:val="28"/>
        </w:rPr>
        <w:t>«МУРИНСКОЕ ГОРОДСКОЕ ПОСЕЛЕНИЕ»</w:t>
      </w:r>
    </w:p>
    <w:p w14:paraId="277EE9B6" w14:textId="77777777" w:rsidR="00E06414" w:rsidRDefault="00E06414" w:rsidP="00F80206">
      <w:pPr>
        <w:ind w:right="-284"/>
        <w:jc w:val="center"/>
        <w:rPr>
          <w:b/>
          <w:sz w:val="28"/>
          <w:szCs w:val="28"/>
        </w:rPr>
      </w:pPr>
      <w:r>
        <w:rPr>
          <w:b/>
          <w:sz w:val="28"/>
          <w:szCs w:val="28"/>
        </w:rPr>
        <w:t>ВСЕВОЛОЖСКОГО МУНИЦИПАЛЬНОГО РАЙОНА</w:t>
      </w:r>
    </w:p>
    <w:p w14:paraId="4AD8AF60" w14:textId="77777777" w:rsidR="00E06414" w:rsidRDefault="00E06414" w:rsidP="00F80206">
      <w:pPr>
        <w:ind w:right="-284"/>
        <w:jc w:val="center"/>
        <w:rPr>
          <w:b/>
          <w:sz w:val="28"/>
          <w:szCs w:val="28"/>
        </w:rPr>
      </w:pPr>
      <w:r>
        <w:rPr>
          <w:b/>
          <w:sz w:val="28"/>
          <w:szCs w:val="28"/>
        </w:rPr>
        <w:t>ЛЕНИНГРАДСКОЙ ОБЛАСТИ</w:t>
      </w:r>
    </w:p>
    <w:p w14:paraId="75CCE1EB" w14:textId="77777777" w:rsidR="00E06414" w:rsidRDefault="00E06414" w:rsidP="00F80206">
      <w:pPr>
        <w:ind w:right="-284"/>
        <w:jc w:val="center"/>
        <w:rPr>
          <w:b/>
          <w:sz w:val="28"/>
          <w:szCs w:val="28"/>
        </w:rPr>
      </w:pPr>
    </w:p>
    <w:p w14:paraId="5003F1BA" w14:textId="77777777" w:rsidR="00E06414" w:rsidRDefault="00E06414" w:rsidP="00F80206">
      <w:pPr>
        <w:ind w:right="-284"/>
        <w:jc w:val="center"/>
        <w:rPr>
          <w:b/>
          <w:sz w:val="28"/>
          <w:szCs w:val="28"/>
        </w:rPr>
      </w:pPr>
      <w:r>
        <w:rPr>
          <w:b/>
          <w:sz w:val="28"/>
          <w:szCs w:val="28"/>
        </w:rPr>
        <w:t>АДМИНИСТРАЦИЯ</w:t>
      </w:r>
    </w:p>
    <w:p w14:paraId="425D4210" w14:textId="77777777" w:rsidR="00E06414" w:rsidRDefault="00E06414" w:rsidP="00F80206">
      <w:pPr>
        <w:ind w:right="-284"/>
        <w:jc w:val="center"/>
        <w:rPr>
          <w:b/>
        </w:rPr>
      </w:pPr>
    </w:p>
    <w:p w14:paraId="0EBC4352" w14:textId="77777777" w:rsidR="00E06414" w:rsidRDefault="00E06414" w:rsidP="00F80206">
      <w:pPr>
        <w:ind w:right="-284"/>
        <w:jc w:val="center"/>
        <w:rPr>
          <w:b/>
          <w:sz w:val="32"/>
          <w:szCs w:val="32"/>
        </w:rPr>
      </w:pPr>
      <w:r>
        <w:rPr>
          <w:b/>
          <w:sz w:val="32"/>
          <w:szCs w:val="32"/>
        </w:rPr>
        <w:t>ПОСТАНОВЛЕНИЕ</w:t>
      </w:r>
    </w:p>
    <w:p w14:paraId="676F5CA8" w14:textId="77777777" w:rsidR="00E06414" w:rsidRDefault="00E06414" w:rsidP="00F80206">
      <w:pPr>
        <w:ind w:right="-284"/>
        <w:rPr>
          <w:b/>
          <w:sz w:val="32"/>
          <w:szCs w:val="32"/>
        </w:rPr>
      </w:pPr>
    </w:p>
    <w:p w14:paraId="364277E4" w14:textId="0B4D7F68" w:rsidR="00E06414" w:rsidRDefault="00E06414" w:rsidP="00F80206">
      <w:pPr>
        <w:ind w:right="-284"/>
        <w:jc w:val="both"/>
        <w:rPr>
          <w:sz w:val="28"/>
          <w:szCs w:val="28"/>
        </w:rPr>
      </w:pPr>
      <w:r>
        <w:rPr>
          <w:sz w:val="28"/>
          <w:szCs w:val="28"/>
        </w:rPr>
        <w:t xml:space="preserve"> </w:t>
      </w:r>
      <w:r w:rsidR="00137A22">
        <w:rPr>
          <w:sz w:val="28"/>
          <w:szCs w:val="28"/>
          <w:u w:val="single"/>
        </w:rPr>
        <w:t>08.05.</w:t>
      </w:r>
      <w:r w:rsidR="00F56341">
        <w:rPr>
          <w:sz w:val="28"/>
          <w:szCs w:val="28"/>
          <w:u w:val="single"/>
        </w:rPr>
        <w:t>2024</w:t>
      </w:r>
      <w:r>
        <w:rPr>
          <w:sz w:val="28"/>
          <w:szCs w:val="28"/>
        </w:rPr>
        <w:t xml:space="preserve">                       </w:t>
      </w:r>
      <w:r w:rsidR="00D93D11">
        <w:rPr>
          <w:sz w:val="28"/>
          <w:szCs w:val="28"/>
        </w:rPr>
        <w:t xml:space="preserve">                         </w:t>
      </w:r>
      <w:r w:rsidR="00993174">
        <w:rPr>
          <w:sz w:val="28"/>
          <w:szCs w:val="28"/>
        </w:rPr>
        <w:t xml:space="preserve">                     </w:t>
      </w:r>
      <w:r>
        <w:rPr>
          <w:sz w:val="28"/>
          <w:szCs w:val="28"/>
        </w:rPr>
        <w:t xml:space="preserve">    </w:t>
      </w:r>
      <w:r w:rsidR="00137A22">
        <w:rPr>
          <w:sz w:val="28"/>
          <w:szCs w:val="28"/>
        </w:rPr>
        <w:t xml:space="preserve">                    </w:t>
      </w:r>
      <w:r>
        <w:rPr>
          <w:sz w:val="28"/>
          <w:szCs w:val="28"/>
        </w:rPr>
        <w:t xml:space="preserve">   № </w:t>
      </w:r>
      <w:r w:rsidR="00137A22">
        <w:rPr>
          <w:sz w:val="28"/>
          <w:szCs w:val="28"/>
        </w:rPr>
        <w:t>216</w:t>
      </w:r>
    </w:p>
    <w:p w14:paraId="2EFE3E05" w14:textId="77777777" w:rsidR="00E06414" w:rsidRDefault="00E06414" w:rsidP="00F80206">
      <w:pPr>
        <w:ind w:right="-284"/>
        <w:jc w:val="both"/>
        <w:rPr>
          <w:sz w:val="28"/>
          <w:szCs w:val="28"/>
        </w:rPr>
      </w:pPr>
      <w:r>
        <w:rPr>
          <w:sz w:val="28"/>
          <w:szCs w:val="28"/>
        </w:rPr>
        <w:t>г. Мурино</w:t>
      </w:r>
    </w:p>
    <w:p w14:paraId="6A9E17A3" w14:textId="77777777" w:rsidR="00E06414" w:rsidRDefault="00E06414" w:rsidP="00F80206">
      <w:pPr>
        <w:pStyle w:val="a3"/>
        <w:spacing w:before="0" w:after="0"/>
        <w:ind w:right="-284"/>
        <w:rPr>
          <w:rFonts w:ascii="Times New Roman" w:hAnsi="Times New Roman" w:cs="Times New Roman"/>
          <w:sz w:val="28"/>
          <w:szCs w:val="28"/>
        </w:rPr>
      </w:pPr>
    </w:p>
    <w:tbl>
      <w:tblPr>
        <w:tblpPr w:leftFromText="180" w:rightFromText="180" w:vertAnchor="text" w:tblpY="1"/>
        <w:tblOverlap w:val="never"/>
        <w:tblW w:w="0" w:type="auto"/>
        <w:tblLook w:val="04A0" w:firstRow="1" w:lastRow="0" w:firstColumn="1" w:lastColumn="0" w:noHBand="0" w:noVBand="1"/>
      </w:tblPr>
      <w:tblGrid>
        <w:gridCol w:w="4820"/>
      </w:tblGrid>
      <w:tr w:rsidR="00E06414" w:rsidRPr="00515F34" w14:paraId="18442D7B" w14:textId="77777777" w:rsidTr="00E605B4">
        <w:trPr>
          <w:trHeight w:val="1675"/>
        </w:trPr>
        <w:tc>
          <w:tcPr>
            <w:tcW w:w="4820" w:type="dxa"/>
            <w:hideMark/>
          </w:tcPr>
          <w:p w14:paraId="4DFDAF8A" w14:textId="38038974" w:rsidR="001130B1" w:rsidRPr="009861E8" w:rsidRDefault="00AD2650" w:rsidP="00E605B4">
            <w:pPr>
              <w:pStyle w:val="af2"/>
              <w:ind w:right="-110"/>
              <w:jc w:val="both"/>
              <w:rPr>
                <w:rFonts w:ascii="Times New Roman" w:hAnsi="Times New Roman" w:cs="Times New Roman"/>
                <w:sz w:val="24"/>
                <w:szCs w:val="24"/>
              </w:rPr>
            </w:pPr>
            <w:r w:rsidRPr="009861E8">
              <w:rPr>
                <w:rFonts w:ascii="Times New Roman" w:hAnsi="Times New Roman" w:cs="Times New Roman"/>
                <w:sz w:val="24"/>
                <w:szCs w:val="24"/>
              </w:rPr>
              <w:t>Об утвержден</w:t>
            </w:r>
            <w:r>
              <w:rPr>
                <w:rFonts w:ascii="Times New Roman" w:hAnsi="Times New Roman" w:cs="Times New Roman"/>
                <w:sz w:val="24"/>
                <w:szCs w:val="24"/>
              </w:rPr>
              <w:t xml:space="preserve">ии административного регламента </w:t>
            </w:r>
            <w:r w:rsidRPr="009861E8">
              <w:rPr>
                <w:rFonts w:ascii="Times New Roman" w:hAnsi="Times New Roman" w:cs="Times New Roman"/>
                <w:sz w:val="24"/>
                <w:szCs w:val="24"/>
              </w:rPr>
              <w:t>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«Муринское городское поселение»</w:t>
            </w:r>
          </w:p>
        </w:tc>
      </w:tr>
    </w:tbl>
    <w:p w14:paraId="0A919430" w14:textId="4587B432" w:rsidR="00E06414" w:rsidRDefault="00E605B4" w:rsidP="00F80206">
      <w:pPr>
        <w:suppressAutoHyphens/>
        <w:autoSpaceDE w:val="0"/>
        <w:autoSpaceDN w:val="0"/>
        <w:adjustRightInd w:val="0"/>
        <w:ind w:right="-284" w:firstLine="567"/>
        <w:jc w:val="both"/>
        <w:rPr>
          <w:sz w:val="28"/>
          <w:szCs w:val="28"/>
        </w:rPr>
      </w:pPr>
      <w:r>
        <w:rPr>
          <w:sz w:val="28"/>
          <w:szCs w:val="28"/>
        </w:rPr>
        <w:br w:type="textWrapping" w:clear="all"/>
      </w:r>
    </w:p>
    <w:p w14:paraId="04E388FF" w14:textId="77777777" w:rsidR="00AD2650" w:rsidRDefault="00AD2650" w:rsidP="00AD2650">
      <w:pPr>
        <w:autoSpaceDE w:val="0"/>
        <w:autoSpaceDN w:val="0"/>
        <w:adjustRightInd w:val="0"/>
        <w:ind w:right="-284" w:firstLine="709"/>
        <w:jc w:val="both"/>
        <w:rPr>
          <w:sz w:val="28"/>
          <w:szCs w:val="28"/>
        </w:rPr>
      </w:pPr>
      <w:r w:rsidRPr="00515F34">
        <w:rPr>
          <w:sz w:val="28"/>
          <w:szCs w:val="28"/>
        </w:rPr>
        <w:t>В соответствии с</w:t>
      </w:r>
      <w:r>
        <w:rPr>
          <w:sz w:val="28"/>
          <w:szCs w:val="28"/>
        </w:rPr>
        <w:t xml:space="preserve"> </w:t>
      </w:r>
      <w:r w:rsidRPr="009861E8">
        <w:rPr>
          <w:bCs/>
          <w:sz w:val="28"/>
          <w:szCs w:val="28"/>
        </w:rPr>
        <w:t xml:space="preserve">Федеральными законами от 06.10.2003 года № 131-ФЗ «Об общих принципах организации местного самоуправления в Российской Федерации», </w:t>
      </w:r>
      <w:r w:rsidRPr="009861E8">
        <w:rPr>
          <w:sz w:val="28"/>
          <w:szCs w:val="28"/>
        </w:rPr>
        <w:t xml:space="preserve">от 27.07.2010 № 210-ФЗ «Об организации предоставления государственных и муниципальных услуг», </w:t>
      </w:r>
      <w:r w:rsidRPr="009861E8">
        <w:rPr>
          <w:rFonts w:eastAsia="Calibri"/>
          <w:sz w:val="28"/>
          <w:szCs w:val="28"/>
          <w:lang w:bidi="en-US"/>
        </w:rPr>
        <w:t>от 28.12.2009 № 381-ФЗ «Об основах государственного регулирования торговой деятельности в Российской Федерации»,</w:t>
      </w:r>
      <w:r w:rsidRPr="009861E8">
        <w:rPr>
          <w:spacing w:val="2"/>
          <w:sz w:val="28"/>
          <w:szCs w:val="28"/>
        </w:rPr>
        <w:t xml:space="preserve"> </w:t>
      </w:r>
      <w:r w:rsidRPr="009861E8">
        <w:rPr>
          <w:sz w:val="28"/>
          <w:szCs w:val="28"/>
        </w:rPr>
        <w:t>администрация муниципального образования «Муринское городское поселение</w:t>
      </w:r>
      <w:r w:rsidRPr="009861E8">
        <w:rPr>
          <w:sz w:val="28"/>
        </w:rPr>
        <w:t xml:space="preserve">» </w:t>
      </w:r>
      <w:r w:rsidRPr="009861E8">
        <w:rPr>
          <w:sz w:val="28"/>
          <w:szCs w:val="28"/>
        </w:rPr>
        <w:t>Всеволожского муниципального района Ленинградской области</w:t>
      </w:r>
    </w:p>
    <w:p w14:paraId="280B5530" w14:textId="77777777" w:rsidR="00AD2650" w:rsidRDefault="00AD2650" w:rsidP="00AD2650">
      <w:pPr>
        <w:pStyle w:val="a4"/>
        <w:ind w:right="-284" w:firstLine="567"/>
        <w:rPr>
          <w:b/>
          <w:sz w:val="28"/>
          <w:szCs w:val="28"/>
        </w:rPr>
      </w:pPr>
      <w:r>
        <w:rPr>
          <w:b/>
          <w:sz w:val="28"/>
          <w:szCs w:val="28"/>
        </w:rPr>
        <w:t>ПОСТАНОВЛЯЕТ:</w:t>
      </w:r>
    </w:p>
    <w:p w14:paraId="55CFCEE7" w14:textId="77777777" w:rsidR="00AD2650" w:rsidRPr="009861E8" w:rsidRDefault="00AD2650" w:rsidP="00AD2650">
      <w:pPr>
        <w:widowControl w:val="0"/>
        <w:numPr>
          <w:ilvl w:val="0"/>
          <w:numId w:val="2"/>
        </w:numPr>
        <w:tabs>
          <w:tab w:val="left" w:pos="284"/>
          <w:tab w:val="left" w:pos="1147"/>
        </w:tabs>
        <w:ind w:right="-284" w:firstLine="709"/>
        <w:jc w:val="both"/>
        <w:rPr>
          <w:rFonts w:eastAsia="Calibri"/>
          <w:sz w:val="28"/>
          <w:szCs w:val="28"/>
          <w:lang w:eastAsia="en-US"/>
        </w:rPr>
      </w:pPr>
      <w:r w:rsidRPr="009861E8">
        <w:rPr>
          <w:sz w:val="28"/>
          <w:szCs w:val="28"/>
        </w:rPr>
        <w:t xml:space="preserve">Утвердить </w:t>
      </w:r>
      <w:bookmarkStart w:id="0" w:name="_Hlk70603764"/>
      <w:r w:rsidRPr="009861E8">
        <w:rPr>
          <w:rFonts w:eastAsia="Arial Unicode MS"/>
          <w:color w:val="000000"/>
          <w:sz w:val="28"/>
          <w:szCs w:val="28"/>
        </w:rPr>
        <w:t>административный регламент</w:t>
      </w:r>
      <w:r w:rsidRPr="009861E8">
        <w:rPr>
          <w:rFonts w:eastAsia="Calibri"/>
          <w:color w:val="000000"/>
          <w:sz w:val="28"/>
          <w:szCs w:val="28"/>
        </w:rPr>
        <w:t xml:space="preserve"> администрации </w:t>
      </w:r>
      <w:r w:rsidRPr="009861E8">
        <w:rPr>
          <w:sz w:val="28"/>
          <w:szCs w:val="28"/>
        </w:rPr>
        <w:t xml:space="preserve">муниципального образования «Муринское городское поселение» </w:t>
      </w:r>
      <w:r w:rsidRPr="009861E8">
        <w:rPr>
          <w:bCs/>
          <w:sz w:val="28"/>
          <w:szCs w:val="28"/>
        </w:rPr>
        <w:t>Всеволожского муниципального района Ленинградской области</w:t>
      </w:r>
      <w:r w:rsidRPr="009861E8">
        <w:rPr>
          <w:rFonts w:eastAsia="Calibri"/>
          <w:color w:val="000000"/>
          <w:sz w:val="28"/>
          <w:szCs w:val="28"/>
        </w:rPr>
        <w:t xml:space="preserve"> по предоставлению муниципальной услуги «Предоставление права на размещение нестационарного торгового объекта на территории </w:t>
      </w:r>
      <w:r w:rsidRPr="009861E8">
        <w:rPr>
          <w:sz w:val="28"/>
          <w:szCs w:val="28"/>
        </w:rPr>
        <w:t>муниципального образования «Муринское городское поселение» согласно приложению к настоящему постановлению.</w:t>
      </w:r>
    </w:p>
    <w:p w14:paraId="2041642A" w14:textId="10A90CFF" w:rsidR="00AD2650" w:rsidRPr="009861E8" w:rsidRDefault="00AD2650" w:rsidP="00AD2650">
      <w:pPr>
        <w:widowControl w:val="0"/>
        <w:numPr>
          <w:ilvl w:val="0"/>
          <w:numId w:val="2"/>
        </w:numPr>
        <w:tabs>
          <w:tab w:val="left" w:pos="284"/>
          <w:tab w:val="left" w:pos="1147"/>
        </w:tabs>
        <w:ind w:right="-284" w:firstLine="709"/>
        <w:jc w:val="both"/>
        <w:rPr>
          <w:rFonts w:cs="Tahoma"/>
          <w:sz w:val="28"/>
          <w:szCs w:val="28"/>
        </w:rPr>
      </w:pPr>
      <w:r w:rsidRPr="009861E8">
        <w:rPr>
          <w:rFonts w:cs="Tahoma"/>
          <w:sz w:val="28"/>
          <w:szCs w:val="28"/>
        </w:rPr>
        <w:t xml:space="preserve">Постановление </w:t>
      </w:r>
      <w:r w:rsidRPr="009861E8">
        <w:rPr>
          <w:rFonts w:eastAsia="Calibri"/>
          <w:color w:val="000000"/>
          <w:sz w:val="28"/>
          <w:szCs w:val="28"/>
        </w:rPr>
        <w:t xml:space="preserve">администрации </w:t>
      </w:r>
      <w:r w:rsidRPr="009861E8">
        <w:rPr>
          <w:sz w:val="28"/>
          <w:szCs w:val="28"/>
        </w:rPr>
        <w:t xml:space="preserve">муниципального образования «Муринское городское поселение» </w:t>
      </w:r>
      <w:r w:rsidRPr="009861E8">
        <w:rPr>
          <w:bCs/>
          <w:sz w:val="28"/>
          <w:szCs w:val="28"/>
        </w:rPr>
        <w:t>Всеволожского муниципального района Ленинградской области</w:t>
      </w:r>
      <w:r w:rsidRPr="009861E8">
        <w:rPr>
          <w:rFonts w:eastAsia="Calibri"/>
          <w:color w:val="000000"/>
          <w:sz w:val="28"/>
          <w:szCs w:val="28"/>
        </w:rPr>
        <w:t xml:space="preserve"> </w:t>
      </w:r>
      <w:r>
        <w:rPr>
          <w:rFonts w:cs="Tahoma"/>
          <w:sz w:val="28"/>
          <w:szCs w:val="28"/>
        </w:rPr>
        <w:t>от 11.01.2023 № 03</w:t>
      </w:r>
      <w:r w:rsidRPr="009861E8">
        <w:rPr>
          <w:rFonts w:cs="Tahoma"/>
          <w:sz w:val="28"/>
          <w:szCs w:val="28"/>
        </w:rPr>
        <w:t xml:space="preserve"> «Об утверждении административного регламента по предоставлению муниципальной услуги </w:t>
      </w:r>
      <w:r w:rsidRPr="009861E8">
        <w:rPr>
          <w:rFonts w:cs="Tahoma"/>
          <w:sz w:val="28"/>
          <w:szCs w:val="28"/>
        </w:rPr>
        <w:lastRenderedPageBreak/>
        <w:t>«Предоставление права на размещение нестационарного торгового объекта на территории муниципального образования «Муринское городское поселение» считать утратившим силу.</w:t>
      </w:r>
    </w:p>
    <w:bookmarkEnd w:id="0"/>
    <w:p w14:paraId="75A68EB2" w14:textId="6D0917AC" w:rsidR="00A02904" w:rsidRDefault="00A02904" w:rsidP="003D2BE0">
      <w:pPr>
        <w:pStyle w:val="a4"/>
        <w:numPr>
          <w:ilvl w:val="0"/>
          <w:numId w:val="2"/>
        </w:numPr>
        <w:spacing w:before="0"/>
        <w:rPr>
          <w:sz w:val="28"/>
          <w:szCs w:val="28"/>
        </w:rPr>
      </w:pPr>
      <w:r w:rsidRPr="00F32824">
        <w:rPr>
          <w:color w:val="000000"/>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Pr>
          <w:sz w:val="28"/>
          <w:szCs w:val="28"/>
        </w:rPr>
        <w:t>.</w:t>
      </w:r>
    </w:p>
    <w:p w14:paraId="11BD4531" w14:textId="77777777" w:rsidR="00A02904" w:rsidRDefault="00A02904" w:rsidP="00A02904">
      <w:pPr>
        <w:pStyle w:val="a4"/>
        <w:numPr>
          <w:ilvl w:val="0"/>
          <w:numId w:val="2"/>
        </w:numPr>
        <w:spacing w:before="0"/>
        <w:rPr>
          <w:sz w:val="28"/>
          <w:szCs w:val="28"/>
        </w:rPr>
      </w:pPr>
      <w:r>
        <w:rPr>
          <w:color w:val="000000"/>
          <w:sz w:val="28"/>
          <w:szCs w:val="28"/>
        </w:rPr>
        <w:t>Настоящее постановление вступает в силу с момента его официального опубликования</w:t>
      </w:r>
      <w:r>
        <w:rPr>
          <w:sz w:val="28"/>
          <w:szCs w:val="28"/>
        </w:rPr>
        <w:t>.</w:t>
      </w:r>
    </w:p>
    <w:p w14:paraId="25142C77" w14:textId="77777777" w:rsidR="00A02904" w:rsidRPr="00E800B0" w:rsidRDefault="00A02904" w:rsidP="00A02904">
      <w:pPr>
        <w:pStyle w:val="a4"/>
        <w:numPr>
          <w:ilvl w:val="0"/>
          <w:numId w:val="2"/>
        </w:numPr>
        <w:spacing w:before="0"/>
        <w:rPr>
          <w:sz w:val="28"/>
          <w:szCs w:val="28"/>
        </w:rPr>
      </w:pPr>
      <w:r w:rsidRPr="00D0256C">
        <w:rPr>
          <w:color w:val="000000"/>
          <w:sz w:val="28"/>
          <w:szCs w:val="28"/>
        </w:rPr>
        <w:t xml:space="preserve">Контроль за исполнением настоящего постановления возложить на заместителя главы </w:t>
      </w:r>
      <w:r w:rsidRPr="0026053D">
        <w:rPr>
          <w:color w:val="000000"/>
          <w:sz w:val="28"/>
          <w:szCs w:val="28"/>
        </w:rPr>
        <w:t xml:space="preserve">администрации </w:t>
      </w:r>
      <w:r w:rsidRPr="0026053D">
        <w:rPr>
          <w:sz w:val="28"/>
          <w:szCs w:val="28"/>
        </w:rPr>
        <w:t xml:space="preserve">– </w:t>
      </w:r>
      <w:r w:rsidRPr="0026053D">
        <w:rPr>
          <w:rFonts w:eastAsia="Arial Unicode MS"/>
          <w:sz w:val="28"/>
          <w:szCs w:val="28"/>
        </w:rPr>
        <w:t>начальника отдела экономики, управления муниципальным имуществом, предпринимательства и потребительского рынка</w:t>
      </w:r>
      <w:r w:rsidRPr="006D5EB0">
        <w:rPr>
          <w:sz w:val="28"/>
          <w:szCs w:val="28"/>
        </w:rPr>
        <w:t xml:space="preserve"> </w:t>
      </w:r>
      <w:proofErr w:type="spellStart"/>
      <w:r>
        <w:rPr>
          <w:color w:val="000000"/>
          <w:sz w:val="28"/>
          <w:szCs w:val="28"/>
        </w:rPr>
        <w:t>Опополь</w:t>
      </w:r>
      <w:proofErr w:type="spellEnd"/>
      <w:r>
        <w:rPr>
          <w:color w:val="000000"/>
          <w:sz w:val="28"/>
          <w:szCs w:val="28"/>
        </w:rPr>
        <w:t xml:space="preserve"> А.В.</w:t>
      </w:r>
    </w:p>
    <w:p w14:paraId="5A3A6E80" w14:textId="2D8B613E" w:rsidR="00AD2650" w:rsidRPr="009861E8" w:rsidRDefault="00AD2650" w:rsidP="00A02904">
      <w:pPr>
        <w:spacing w:after="160"/>
        <w:ind w:right="-284"/>
        <w:jc w:val="both"/>
        <w:rPr>
          <w:color w:val="000000"/>
          <w:sz w:val="28"/>
          <w:szCs w:val="28"/>
        </w:rPr>
      </w:pPr>
    </w:p>
    <w:p w14:paraId="52306DDA" w14:textId="77777777" w:rsidR="009861E8" w:rsidRPr="009861E8" w:rsidRDefault="009861E8" w:rsidP="00F80206">
      <w:pPr>
        <w:spacing w:after="160"/>
        <w:ind w:right="-284" w:firstLine="567"/>
        <w:jc w:val="both"/>
        <w:rPr>
          <w:color w:val="000000"/>
          <w:sz w:val="28"/>
          <w:szCs w:val="28"/>
        </w:rPr>
      </w:pPr>
    </w:p>
    <w:p w14:paraId="26F31C9D" w14:textId="77777777" w:rsidR="009861E8" w:rsidRPr="009861E8" w:rsidRDefault="009861E8" w:rsidP="00F80206">
      <w:pPr>
        <w:ind w:right="-284"/>
        <w:jc w:val="both"/>
        <w:rPr>
          <w:color w:val="000000"/>
          <w:spacing w:val="-1"/>
          <w:sz w:val="28"/>
          <w:szCs w:val="28"/>
        </w:rPr>
      </w:pPr>
      <w:r w:rsidRPr="009861E8">
        <w:rPr>
          <w:color w:val="000000"/>
          <w:spacing w:val="-1"/>
          <w:sz w:val="28"/>
          <w:szCs w:val="28"/>
        </w:rPr>
        <w:t>Глава</w:t>
      </w:r>
      <w:r>
        <w:rPr>
          <w:color w:val="000000"/>
          <w:spacing w:val="-1"/>
          <w:sz w:val="28"/>
          <w:szCs w:val="28"/>
        </w:rPr>
        <w:t xml:space="preserve"> администрации</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sidRPr="009861E8">
        <w:rPr>
          <w:color w:val="000000"/>
          <w:spacing w:val="-1"/>
          <w:sz w:val="28"/>
          <w:szCs w:val="28"/>
        </w:rPr>
        <w:t>А.Ю. Белов</w:t>
      </w:r>
    </w:p>
    <w:p w14:paraId="579D7366" w14:textId="77777777" w:rsidR="009861E8" w:rsidRDefault="009861E8" w:rsidP="00F80206">
      <w:pPr>
        <w:suppressAutoHyphens/>
        <w:ind w:left="567" w:right="-284" w:firstLine="567"/>
        <w:jc w:val="both"/>
        <w:rPr>
          <w:sz w:val="28"/>
          <w:szCs w:val="28"/>
          <w:lang w:eastAsia="ar-SA"/>
        </w:rPr>
      </w:pPr>
    </w:p>
    <w:p w14:paraId="4E60EB04" w14:textId="77777777" w:rsidR="00845086" w:rsidRDefault="00845086" w:rsidP="00F80206">
      <w:pPr>
        <w:suppressAutoHyphens/>
        <w:ind w:left="567" w:right="-284" w:firstLine="567"/>
        <w:jc w:val="both"/>
        <w:rPr>
          <w:sz w:val="28"/>
          <w:szCs w:val="28"/>
          <w:lang w:eastAsia="ar-SA"/>
        </w:rPr>
      </w:pPr>
    </w:p>
    <w:p w14:paraId="7724E5EC" w14:textId="77777777" w:rsidR="00845086" w:rsidRDefault="00845086" w:rsidP="00F80206">
      <w:pPr>
        <w:suppressAutoHyphens/>
        <w:ind w:left="567" w:right="-284" w:firstLine="567"/>
        <w:jc w:val="both"/>
        <w:rPr>
          <w:sz w:val="28"/>
          <w:szCs w:val="28"/>
          <w:lang w:eastAsia="ar-SA"/>
        </w:rPr>
      </w:pPr>
    </w:p>
    <w:p w14:paraId="5D957708" w14:textId="77777777" w:rsidR="00845086" w:rsidRDefault="00845086" w:rsidP="00F80206">
      <w:pPr>
        <w:suppressAutoHyphens/>
        <w:ind w:left="567" w:right="-284" w:firstLine="567"/>
        <w:jc w:val="both"/>
        <w:rPr>
          <w:sz w:val="28"/>
          <w:szCs w:val="28"/>
          <w:lang w:eastAsia="ar-SA"/>
        </w:rPr>
      </w:pPr>
    </w:p>
    <w:p w14:paraId="4A04681D" w14:textId="77777777" w:rsidR="00845086" w:rsidRDefault="00845086" w:rsidP="00F80206">
      <w:pPr>
        <w:suppressAutoHyphens/>
        <w:ind w:left="567" w:right="-284" w:firstLine="567"/>
        <w:jc w:val="both"/>
        <w:rPr>
          <w:sz w:val="28"/>
          <w:szCs w:val="28"/>
          <w:lang w:eastAsia="ar-SA"/>
        </w:rPr>
      </w:pPr>
    </w:p>
    <w:p w14:paraId="261B0431" w14:textId="77777777" w:rsidR="00845086" w:rsidRDefault="00845086" w:rsidP="00F80206">
      <w:pPr>
        <w:suppressAutoHyphens/>
        <w:ind w:left="567" w:right="-284" w:firstLine="567"/>
        <w:jc w:val="both"/>
        <w:rPr>
          <w:sz w:val="28"/>
          <w:szCs w:val="28"/>
          <w:lang w:eastAsia="ar-SA"/>
        </w:rPr>
      </w:pPr>
    </w:p>
    <w:p w14:paraId="757C959A" w14:textId="77777777" w:rsidR="00845086" w:rsidRDefault="00845086" w:rsidP="00F80206">
      <w:pPr>
        <w:suppressAutoHyphens/>
        <w:ind w:left="567" w:right="-284" w:firstLine="567"/>
        <w:jc w:val="both"/>
        <w:rPr>
          <w:sz w:val="28"/>
          <w:szCs w:val="28"/>
          <w:lang w:eastAsia="ar-SA"/>
        </w:rPr>
      </w:pPr>
    </w:p>
    <w:p w14:paraId="478431ED" w14:textId="77777777" w:rsidR="00845086" w:rsidRDefault="00845086" w:rsidP="00F80206">
      <w:pPr>
        <w:suppressAutoHyphens/>
        <w:ind w:left="567" w:right="-284" w:firstLine="567"/>
        <w:jc w:val="both"/>
        <w:rPr>
          <w:sz w:val="28"/>
          <w:szCs w:val="28"/>
          <w:lang w:eastAsia="ar-SA"/>
        </w:rPr>
      </w:pPr>
    </w:p>
    <w:p w14:paraId="357C2A0A" w14:textId="77777777" w:rsidR="00845086" w:rsidRDefault="00845086" w:rsidP="00F80206">
      <w:pPr>
        <w:suppressAutoHyphens/>
        <w:ind w:left="567" w:right="-284" w:firstLine="567"/>
        <w:jc w:val="both"/>
        <w:rPr>
          <w:sz w:val="28"/>
          <w:szCs w:val="28"/>
          <w:lang w:eastAsia="ar-SA"/>
        </w:rPr>
      </w:pPr>
    </w:p>
    <w:p w14:paraId="77658C68" w14:textId="77777777" w:rsidR="00845086" w:rsidRDefault="00845086" w:rsidP="00F80206">
      <w:pPr>
        <w:suppressAutoHyphens/>
        <w:ind w:left="567" w:right="-284" w:firstLine="567"/>
        <w:jc w:val="both"/>
        <w:rPr>
          <w:sz w:val="28"/>
          <w:szCs w:val="28"/>
          <w:lang w:eastAsia="ar-SA"/>
        </w:rPr>
      </w:pPr>
    </w:p>
    <w:p w14:paraId="0DC87CA0" w14:textId="77777777" w:rsidR="00845086" w:rsidRDefault="00845086" w:rsidP="00F80206">
      <w:pPr>
        <w:suppressAutoHyphens/>
        <w:ind w:left="567" w:right="-284" w:firstLine="567"/>
        <w:jc w:val="both"/>
        <w:rPr>
          <w:sz w:val="28"/>
          <w:szCs w:val="28"/>
          <w:lang w:eastAsia="ar-SA"/>
        </w:rPr>
      </w:pPr>
    </w:p>
    <w:p w14:paraId="5F61CFEE" w14:textId="77777777" w:rsidR="00845086" w:rsidRDefault="00845086" w:rsidP="00F80206">
      <w:pPr>
        <w:suppressAutoHyphens/>
        <w:ind w:left="567" w:right="-284" w:firstLine="567"/>
        <w:jc w:val="both"/>
        <w:rPr>
          <w:sz w:val="28"/>
          <w:szCs w:val="28"/>
          <w:lang w:eastAsia="ar-SA"/>
        </w:rPr>
      </w:pPr>
    </w:p>
    <w:p w14:paraId="4672B414" w14:textId="77777777" w:rsidR="00845086" w:rsidRDefault="00845086" w:rsidP="00F80206">
      <w:pPr>
        <w:suppressAutoHyphens/>
        <w:ind w:left="567" w:right="-284" w:firstLine="567"/>
        <w:jc w:val="both"/>
        <w:rPr>
          <w:sz w:val="28"/>
          <w:szCs w:val="28"/>
          <w:lang w:eastAsia="ar-SA"/>
        </w:rPr>
      </w:pPr>
    </w:p>
    <w:p w14:paraId="39733C35" w14:textId="77777777" w:rsidR="00845086" w:rsidRDefault="00845086" w:rsidP="00F80206">
      <w:pPr>
        <w:suppressAutoHyphens/>
        <w:ind w:left="567" w:right="-284" w:firstLine="567"/>
        <w:jc w:val="both"/>
        <w:rPr>
          <w:sz w:val="28"/>
          <w:szCs w:val="28"/>
          <w:lang w:eastAsia="ar-SA"/>
        </w:rPr>
      </w:pPr>
    </w:p>
    <w:p w14:paraId="14D98809" w14:textId="77777777" w:rsidR="00845086" w:rsidRDefault="00845086" w:rsidP="00F80206">
      <w:pPr>
        <w:suppressAutoHyphens/>
        <w:ind w:left="567" w:right="-284" w:firstLine="567"/>
        <w:jc w:val="both"/>
        <w:rPr>
          <w:sz w:val="28"/>
          <w:szCs w:val="28"/>
          <w:lang w:eastAsia="ar-SA"/>
        </w:rPr>
      </w:pPr>
    </w:p>
    <w:p w14:paraId="78447F62" w14:textId="77777777" w:rsidR="00845086" w:rsidRDefault="00845086" w:rsidP="00F80206">
      <w:pPr>
        <w:suppressAutoHyphens/>
        <w:ind w:left="567" w:right="-284" w:firstLine="567"/>
        <w:jc w:val="both"/>
        <w:rPr>
          <w:sz w:val="28"/>
          <w:szCs w:val="28"/>
          <w:lang w:eastAsia="ar-SA"/>
        </w:rPr>
      </w:pPr>
    </w:p>
    <w:p w14:paraId="76D7C2B1" w14:textId="77777777" w:rsidR="00F80206" w:rsidRDefault="00F80206" w:rsidP="00F80206">
      <w:pPr>
        <w:suppressAutoHyphens/>
        <w:ind w:left="567" w:right="-284" w:firstLine="567"/>
        <w:jc w:val="both"/>
        <w:rPr>
          <w:sz w:val="28"/>
          <w:szCs w:val="28"/>
          <w:lang w:eastAsia="ar-SA"/>
        </w:rPr>
      </w:pPr>
    </w:p>
    <w:p w14:paraId="4E54F650" w14:textId="77777777" w:rsidR="00F80206" w:rsidRDefault="00F80206" w:rsidP="00F80206">
      <w:pPr>
        <w:suppressAutoHyphens/>
        <w:ind w:left="567" w:right="-284" w:firstLine="567"/>
        <w:jc w:val="both"/>
        <w:rPr>
          <w:sz w:val="28"/>
          <w:szCs w:val="28"/>
          <w:lang w:eastAsia="ar-SA"/>
        </w:rPr>
      </w:pPr>
    </w:p>
    <w:p w14:paraId="2C7A3833" w14:textId="77777777" w:rsidR="00F80206" w:rsidRDefault="00F80206" w:rsidP="00F80206">
      <w:pPr>
        <w:suppressAutoHyphens/>
        <w:ind w:left="567" w:right="-284" w:firstLine="567"/>
        <w:jc w:val="both"/>
        <w:rPr>
          <w:sz w:val="28"/>
          <w:szCs w:val="28"/>
          <w:lang w:eastAsia="ar-SA"/>
        </w:rPr>
      </w:pPr>
    </w:p>
    <w:p w14:paraId="67CACDE6" w14:textId="77777777" w:rsidR="00F80206" w:rsidRDefault="00F80206" w:rsidP="00F80206">
      <w:pPr>
        <w:suppressAutoHyphens/>
        <w:ind w:left="567" w:right="-284" w:firstLine="567"/>
        <w:jc w:val="both"/>
        <w:rPr>
          <w:sz w:val="28"/>
          <w:szCs w:val="28"/>
          <w:lang w:eastAsia="ar-SA"/>
        </w:rPr>
      </w:pPr>
    </w:p>
    <w:p w14:paraId="6A49D46F" w14:textId="77777777" w:rsidR="00F80206" w:rsidRDefault="00F80206" w:rsidP="00F80206">
      <w:pPr>
        <w:suppressAutoHyphens/>
        <w:ind w:left="567" w:right="-284" w:firstLine="567"/>
        <w:jc w:val="both"/>
        <w:rPr>
          <w:sz w:val="28"/>
          <w:szCs w:val="28"/>
          <w:lang w:eastAsia="ar-SA"/>
        </w:rPr>
      </w:pPr>
    </w:p>
    <w:p w14:paraId="2D678509" w14:textId="77777777" w:rsidR="00277047" w:rsidRDefault="00277047" w:rsidP="00F80206">
      <w:pPr>
        <w:suppressAutoHyphens/>
        <w:ind w:left="567" w:right="-284" w:firstLine="567"/>
        <w:jc w:val="both"/>
        <w:rPr>
          <w:sz w:val="28"/>
          <w:szCs w:val="28"/>
          <w:lang w:eastAsia="ar-SA"/>
        </w:rPr>
      </w:pPr>
    </w:p>
    <w:p w14:paraId="77677485" w14:textId="77777777" w:rsidR="00F80206" w:rsidRDefault="00F80206" w:rsidP="00F80206">
      <w:pPr>
        <w:suppressAutoHyphens/>
        <w:ind w:left="567" w:right="-284" w:firstLine="567"/>
        <w:jc w:val="both"/>
        <w:rPr>
          <w:sz w:val="28"/>
          <w:szCs w:val="28"/>
          <w:lang w:eastAsia="ar-SA"/>
        </w:rPr>
      </w:pPr>
    </w:p>
    <w:p w14:paraId="56EE12BE" w14:textId="77777777" w:rsidR="00845086" w:rsidRDefault="00845086" w:rsidP="00F80206">
      <w:pPr>
        <w:suppressAutoHyphens/>
        <w:ind w:left="567" w:right="-284" w:firstLine="567"/>
        <w:jc w:val="both"/>
        <w:rPr>
          <w:sz w:val="28"/>
          <w:szCs w:val="28"/>
          <w:lang w:eastAsia="ar-SA"/>
        </w:rPr>
      </w:pPr>
    </w:p>
    <w:p w14:paraId="0651E9C1" w14:textId="77777777" w:rsidR="00845086" w:rsidRDefault="00845086" w:rsidP="00F80206">
      <w:pPr>
        <w:suppressAutoHyphens/>
        <w:ind w:left="567" w:right="-284" w:firstLine="567"/>
        <w:jc w:val="both"/>
        <w:rPr>
          <w:sz w:val="28"/>
          <w:szCs w:val="28"/>
          <w:lang w:eastAsia="ar-SA"/>
        </w:rPr>
      </w:pPr>
    </w:p>
    <w:p w14:paraId="0F8145B7" w14:textId="77777777" w:rsidR="00845086" w:rsidRDefault="00845086" w:rsidP="00F80206">
      <w:pPr>
        <w:suppressAutoHyphens/>
        <w:ind w:left="567" w:right="-284" w:firstLine="567"/>
        <w:jc w:val="both"/>
        <w:rPr>
          <w:sz w:val="28"/>
          <w:szCs w:val="28"/>
          <w:lang w:eastAsia="ar-SA"/>
        </w:rPr>
      </w:pPr>
    </w:p>
    <w:p w14:paraId="6D5C4496" w14:textId="77777777" w:rsidR="00845086" w:rsidRDefault="00845086" w:rsidP="00F80206">
      <w:pPr>
        <w:suppressAutoHyphens/>
        <w:ind w:left="567" w:right="-284" w:firstLine="567"/>
        <w:jc w:val="both"/>
        <w:rPr>
          <w:sz w:val="28"/>
          <w:szCs w:val="28"/>
          <w:lang w:eastAsia="ar-SA"/>
        </w:rPr>
      </w:pPr>
    </w:p>
    <w:p w14:paraId="07C016CC" w14:textId="77777777" w:rsidR="00845086" w:rsidRDefault="00845086" w:rsidP="00F80206">
      <w:pPr>
        <w:suppressAutoHyphens/>
        <w:ind w:left="567" w:right="-284" w:firstLine="567"/>
        <w:jc w:val="both"/>
        <w:rPr>
          <w:sz w:val="28"/>
          <w:szCs w:val="28"/>
          <w:lang w:eastAsia="ar-SA"/>
        </w:rPr>
      </w:pPr>
    </w:p>
    <w:p w14:paraId="6F373D97" w14:textId="77777777" w:rsidR="00845086" w:rsidRDefault="00845086" w:rsidP="00F80206">
      <w:pPr>
        <w:suppressAutoHyphens/>
        <w:ind w:left="567" w:right="-284" w:firstLine="567"/>
        <w:jc w:val="both"/>
        <w:rPr>
          <w:sz w:val="28"/>
          <w:szCs w:val="28"/>
          <w:lang w:eastAsia="ar-SA"/>
        </w:rPr>
      </w:pPr>
    </w:p>
    <w:p w14:paraId="3542AD83" w14:textId="77777777" w:rsidR="00845086" w:rsidRDefault="00845086" w:rsidP="00F80206">
      <w:pPr>
        <w:suppressAutoHyphens/>
        <w:ind w:left="567" w:right="-284" w:firstLine="567"/>
        <w:jc w:val="both"/>
        <w:rPr>
          <w:sz w:val="28"/>
          <w:szCs w:val="28"/>
          <w:lang w:eastAsia="ar-SA"/>
        </w:rPr>
      </w:pPr>
    </w:p>
    <w:p w14:paraId="5A07448B" w14:textId="77777777" w:rsidR="00845086" w:rsidRPr="00845086" w:rsidRDefault="00845086" w:rsidP="00FE2627">
      <w:pPr>
        <w:ind w:left="6485" w:right="-284" w:firstLine="595"/>
        <w:jc w:val="center"/>
      </w:pPr>
      <w:r w:rsidRPr="00845086">
        <w:t>УТВЕРЖДЕН</w:t>
      </w:r>
    </w:p>
    <w:p w14:paraId="63DD6D0C" w14:textId="77777777" w:rsidR="00845086" w:rsidRPr="00845086" w:rsidRDefault="00845086" w:rsidP="00F80206">
      <w:pPr>
        <w:ind w:left="426" w:right="-284" w:firstLine="595"/>
        <w:jc w:val="right"/>
      </w:pPr>
      <w:r w:rsidRPr="00845086">
        <w:t xml:space="preserve">постановлением администрации </w:t>
      </w:r>
    </w:p>
    <w:p w14:paraId="40AD5C6C" w14:textId="77777777" w:rsidR="00845086" w:rsidRPr="00845086" w:rsidRDefault="00845086" w:rsidP="00F80206">
      <w:pPr>
        <w:ind w:left="426" w:right="-284" w:firstLine="595"/>
        <w:jc w:val="right"/>
      </w:pPr>
      <w:r w:rsidRPr="00845086">
        <w:t xml:space="preserve">муниципального образования </w:t>
      </w:r>
    </w:p>
    <w:p w14:paraId="55BF66C3" w14:textId="77777777" w:rsidR="00845086" w:rsidRPr="00845086" w:rsidRDefault="00845086" w:rsidP="00F80206">
      <w:pPr>
        <w:ind w:left="426" w:right="-284" w:firstLine="595"/>
        <w:jc w:val="right"/>
      </w:pPr>
      <w:r w:rsidRPr="00845086">
        <w:t xml:space="preserve">«Муринское городское поселение» </w:t>
      </w:r>
    </w:p>
    <w:p w14:paraId="2AD62447" w14:textId="77777777" w:rsidR="00845086" w:rsidRPr="00845086" w:rsidRDefault="00845086" w:rsidP="00F80206">
      <w:pPr>
        <w:ind w:left="426" w:right="-284" w:firstLine="595"/>
        <w:jc w:val="right"/>
      </w:pPr>
      <w:r w:rsidRPr="00845086">
        <w:t xml:space="preserve">Всеволожского муниципального района </w:t>
      </w:r>
    </w:p>
    <w:p w14:paraId="743A7EAC" w14:textId="77777777" w:rsidR="00845086" w:rsidRPr="00845086" w:rsidRDefault="00845086" w:rsidP="00F80206">
      <w:pPr>
        <w:ind w:left="426" w:right="-284" w:firstLine="595"/>
        <w:jc w:val="right"/>
      </w:pPr>
      <w:r w:rsidRPr="00845086">
        <w:t>Ленинградской области</w:t>
      </w:r>
    </w:p>
    <w:p w14:paraId="031A863F" w14:textId="2C89376F" w:rsidR="00845086" w:rsidRPr="00FE2627" w:rsidRDefault="00845086" w:rsidP="00F80206">
      <w:pPr>
        <w:ind w:left="426" w:right="-284" w:firstLine="595"/>
        <w:jc w:val="right"/>
      </w:pPr>
      <w:r w:rsidRPr="00FE2627">
        <w:t xml:space="preserve">от </w:t>
      </w:r>
      <w:proofErr w:type="gramStart"/>
      <w:r w:rsidR="00137A22">
        <w:t xml:space="preserve">08.05.2024 </w:t>
      </w:r>
      <w:r w:rsidRPr="00FE2627">
        <w:t xml:space="preserve"> №</w:t>
      </w:r>
      <w:proofErr w:type="gramEnd"/>
      <w:r w:rsidRPr="00FE2627">
        <w:t xml:space="preserve"> </w:t>
      </w:r>
      <w:r w:rsidR="00137A22">
        <w:t>216</w:t>
      </w:r>
    </w:p>
    <w:p w14:paraId="2B9CD8CF" w14:textId="77777777" w:rsidR="00845086" w:rsidRPr="00845086" w:rsidRDefault="00845086" w:rsidP="00F80206">
      <w:pPr>
        <w:ind w:left="426" w:right="-284" w:firstLine="595"/>
        <w:jc w:val="center"/>
        <w:rPr>
          <w:b/>
          <w:sz w:val="28"/>
          <w:szCs w:val="28"/>
        </w:rPr>
      </w:pPr>
    </w:p>
    <w:p w14:paraId="3B364057" w14:textId="77777777" w:rsidR="00845086" w:rsidRPr="00845086" w:rsidRDefault="00046809" w:rsidP="00046809">
      <w:pPr>
        <w:ind w:left="426" w:right="-284" w:firstLine="595"/>
        <w:rPr>
          <w:b/>
          <w:sz w:val="28"/>
          <w:szCs w:val="28"/>
        </w:rPr>
      </w:pPr>
      <w:r>
        <w:rPr>
          <w:b/>
          <w:sz w:val="28"/>
          <w:szCs w:val="28"/>
        </w:rPr>
        <w:t xml:space="preserve">              </w:t>
      </w:r>
      <w:r w:rsidR="00845086" w:rsidRPr="00845086">
        <w:rPr>
          <w:b/>
          <w:sz w:val="28"/>
          <w:szCs w:val="28"/>
        </w:rPr>
        <w:t>АДМИНИСТРАТИВНЫЙ РЕГЛАМЕНТ</w:t>
      </w:r>
    </w:p>
    <w:p w14:paraId="2B4F0A7F" w14:textId="77777777" w:rsidR="00845086" w:rsidRPr="00845086" w:rsidRDefault="00845086" w:rsidP="00046809">
      <w:pPr>
        <w:widowControl w:val="0"/>
        <w:autoSpaceDE w:val="0"/>
        <w:autoSpaceDN w:val="0"/>
        <w:ind w:left="426" w:right="-284" w:firstLine="595"/>
        <w:jc w:val="center"/>
        <w:rPr>
          <w:b/>
          <w:bCs/>
          <w:sz w:val="28"/>
          <w:szCs w:val="28"/>
        </w:rPr>
      </w:pPr>
    </w:p>
    <w:p w14:paraId="12526928" w14:textId="77777777" w:rsidR="00845086" w:rsidRPr="00845086" w:rsidRDefault="00046809" w:rsidP="00046809">
      <w:pPr>
        <w:widowControl w:val="0"/>
        <w:autoSpaceDE w:val="0"/>
        <w:autoSpaceDN w:val="0"/>
        <w:ind w:left="426" w:right="-284" w:firstLine="595"/>
        <w:rPr>
          <w:b/>
          <w:bCs/>
          <w:sz w:val="28"/>
          <w:szCs w:val="28"/>
        </w:rPr>
      </w:pPr>
      <w:r>
        <w:rPr>
          <w:b/>
          <w:bCs/>
          <w:sz w:val="28"/>
          <w:szCs w:val="28"/>
        </w:rPr>
        <w:t xml:space="preserve">            </w:t>
      </w:r>
      <w:r w:rsidR="00845086" w:rsidRPr="00845086">
        <w:rPr>
          <w:b/>
          <w:bCs/>
          <w:sz w:val="28"/>
          <w:szCs w:val="28"/>
        </w:rPr>
        <w:t>по предоставлению муниципальной услуги</w:t>
      </w:r>
    </w:p>
    <w:p w14:paraId="7E98CDCA" w14:textId="77777777" w:rsidR="00046809" w:rsidRDefault="00845086" w:rsidP="00046809">
      <w:pPr>
        <w:ind w:right="-284"/>
        <w:jc w:val="center"/>
        <w:rPr>
          <w:sz w:val="28"/>
          <w:szCs w:val="28"/>
        </w:rPr>
      </w:pPr>
      <w:r w:rsidRPr="00845086">
        <w:rPr>
          <w:b/>
          <w:sz w:val="28"/>
          <w:szCs w:val="28"/>
        </w:rPr>
        <w:t>«</w:t>
      </w:r>
      <w:r w:rsidRPr="00845086">
        <w:rPr>
          <w:sz w:val="28"/>
          <w:szCs w:val="28"/>
        </w:rPr>
        <w:t xml:space="preserve">Предоставление права на размещение нестационарного </w:t>
      </w:r>
    </w:p>
    <w:p w14:paraId="471BA94E" w14:textId="77777777" w:rsidR="00046809" w:rsidRDefault="00845086" w:rsidP="00046809">
      <w:pPr>
        <w:ind w:right="-284"/>
        <w:jc w:val="center"/>
        <w:rPr>
          <w:sz w:val="28"/>
          <w:szCs w:val="28"/>
        </w:rPr>
      </w:pPr>
      <w:r w:rsidRPr="00845086">
        <w:rPr>
          <w:sz w:val="28"/>
          <w:szCs w:val="28"/>
        </w:rPr>
        <w:t>торгового объекта на территории муниципального образования</w:t>
      </w:r>
      <w:r w:rsidR="00046809">
        <w:rPr>
          <w:sz w:val="28"/>
          <w:szCs w:val="28"/>
        </w:rPr>
        <w:t xml:space="preserve"> </w:t>
      </w:r>
    </w:p>
    <w:p w14:paraId="0B3AF6F9" w14:textId="77777777" w:rsidR="00845086" w:rsidRPr="00046809" w:rsidRDefault="00845086" w:rsidP="00046809">
      <w:pPr>
        <w:ind w:right="-284"/>
        <w:jc w:val="center"/>
        <w:rPr>
          <w:sz w:val="28"/>
          <w:szCs w:val="28"/>
        </w:rPr>
      </w:pPr>
      <w:r w:rsidRPr="00845086">
        <w:rPr>
          <w:sz w:val="28"/>
          <w:szCs w:val="28"/>
        </w:rPr>
        <w:t>«Муринское городское поселение»</w:t>
      </w:r>
      <w:r w:rsidR="00046809">
        <w:rPr>
          <w:sz w:val="28"/>
          <w:szCs w:val="28"/>
        </w:rPr>
        <w:t xml:space="preserve"> </w:t>
      </w:r>
      <w:r w:rsidRPr="00845086">
        <w:rPr>
          <w:sz w:val="28"/>
          <w:szCs w:val="28"/>
        </w:rPr>
        <w:t>Всеволожского муниципального района Ленинградской области</w:t>
      </w:r>
      <w:r w:rsidRPr="00845086">
        <w:rPr>
          <w:b/>
          <w:sz w:val="28"/>
          <w:szCs w:val="28"/>
        </w:rPr>
        <w:t>»</w:t>
      </w:r>
    </w:p>
    <w:p w14:paraId="70215591" w14:textId="77777777" w:rsidR="00845086" w:rsidRPr="00845086" w:rsidRDefault="00845086" w:rsidP="00046809">
      <w:pPr>
        <w:suppressAutoHyphens/>
        <w:ind w:right="-284"/>
        <w:jc w:val="center"/>
        <w:rPr>
          <w:b/>
          <w:sz w:val="28"/>
          <w:szCs w:val="28"/>
          <w:lang w:eastAsia="ar-SA"/>
        </w:rPr>
      </w:pPr>
    </w:p>
    <w:p w14:paraId="49DC94D6" w14:textId="77777777" w:rsidR="00845086" w:rsidRPr="00845086" w:rsidRDefault="00845086" w:rsidP="00046809">
      <w:pPr>
        <w:suppressAutoHyphens/>
        <w:ind w:right="-284"/>
        <w:jc w:val="center"/>
        <w:rPr>
          <w:bCs/>
          <w:sz w:val="28"/>
          <w:szCs w:val="28"/>
          <w:lang w:eastAsia="ar-SA"/>
        </w:rPr>
      </w:pPr>
      <w:r w:rsidRPr="00845086">
        <w:rPr>
          <w:bCs/>
          <w:sz w:val="28"/>
          <w:szCs w:val="28"/>
          <w:lang w:eastAsia="ar-SA"/>
        </w:rPr>
        <w:t>1. Общие положения</w:t>
      </w:r>
    </w:p>
    <w:p w14:paraId="2E46A4A5" w14:textId="77777777" w:rsidR="00845086" w:rsidRPr="00845086" w:rsidRDefault="00845086" w:rsidP="00F80206">
      <w:pPr>
        <w:suppressAutoHyphens/>
        <w:ind w:right="-284"/>
        <w:jc w:val="center"/>
        <w:rPr>
          <w:b/>
          <w:sz w:val="28"/>
          <w:szCs w:val="28"/>
          <w:lang w:eastAsia="ar-SA"/>
        </w:rPr>
      </w:pPr>
    </w:p>
    <w:p w14:paraId="67270BA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1.1. Регламент устанавливает порядок и стандарт предоставления муниципальной услуги </w:t>
      </w:r>
      <w:r w:rsidRPr="00845086">
        <w:rPr>
          <w:b/>
          <w:sz w:val="28"/>
          <w:szCs w:val="28"/>
          <w:lang w:eastAsia="ar-SA"/>
        </w:rPr>
        <w:t>«</w:t>
      </w:r>
      <w:r w:rsidR="003C6182">
        <w:rPr>
          <w:sz w:val="28"/>
          <w:szCs w:val="28"/>
          <w:lang w:eastAsia="ar-SA"/>
        </w:rPr>
        <w:t xml:space="preserve">Предоставление права на </w:t>
      </w:r>
      <w:r w:rsidRPr="00845086">
        <w:rPr>
          <w:sz w:val="28"/>
          <w:szCs w:val="28"/>
          <w:lang w:eastAsia="ar-SA"/>
        </w:rPr>
        <w:t xml:space="preserve">размещение нестационарного торгового объекта на территории муниципального образования </w:t>
      </w:r>
      <w:r w:rsidRPr="00994A33">
        <w:rPr>
          <w:sz w:val="28"/>
          <w:szCs w:val="28"/>
        </w:rPr>
        <w:t xml:space="preserve">«Муринское городское поселение» Всеволожского муниципального района </w:t>
      </w:r>
      <w:r w:rsidRPr="00845086">
        <w:rPr>
          <w:sz w:val="28"/>
          <w:szCs w:val="28"/>
          <w:lang w:eastAsia="ar-SA"/>
        </w:rPr>
        <w:t>Ленинградской области» (далее – муниципальная услуга).</w:t>
      </w:r>
    </w:p>
    <w:p w14:paraId="5FF805D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1.2. Заявителями, имеющими право на получение муниципальной услуги, являются:</w:t>
      </w:r>
    </w:p>
    <w:p w14:paraId="7B771DA9" w14:textId="77777777" w:rsidR="007720DC" w:rsidRPr="007720DC" w:rsidRDefault="007720DC" w:rsidP="007720DC">
      <w:pPr>
        <w:suppressAutoHyphens/>
        <w:ind w:right="-284" w:firstLine="709"/>
        <w:jc w:val="both"/>
        <w:rPr>
          <w:sz w:val="28"/>
          <w:szCs w:val="28"/>
          <w:lang w:eastAsia="ar-SA"/>
        </w:rPr>
      </w:pPr>
      <w:r w:rsidRPr="007720DC">
        <w:rPr>
          <w:sz w:val="28"/>
          <w:szCs w:val="28"/>
          <w:lang w:eastAsia="ar-SA"/>
        </w:rPr>
        <w:t xml:space="preserve">юридические лица, выписка </w:t>
      </w:r>
      <w:proofErr w:type="gramStart"/>
      <w:r w:rsidRPr="007720DC">
        <w:rPr>
          <w:sz w:val="28"/>
          <w:szCs w:val="28"/>
          <w:lang w:eastAsia="ar-SA"/>
        </w:rPr>
        <w:t>ЕГРЮЛ</w:t>
      </w:r>
      <w:proofErr w:type="gramEnd"/>
      <w:r w:rsidRPr="007720DC">
        <w:rPr>
          <w:sz w:val="28"/>
          <w:szCs w:val="28"/>
          <w:lang w:eastAsia="ar-SA"/>
        </w:rPr>
        <w:t xml:space="preserve"> которых содержит сведения о видах экономической деятельности заявителя, соответствующих заявленной специализации НТО;</w:t>
      </w:r>
    </w:p>
    <w:p w14:paraId="23B9E2AB" w14:textId="77777777" w:rsidR="007720DC" w:rsidRPr="007720DC" w:rsidRDefault="007720DC" w:rsidP="007720DC">
      <w:pPr>
        <w:suppressAutoHyphens/>
        <w:ind w:right="-284" w:firstLine="709"/>
        <w:jc w:val="both"/>
        <w:rPr>
          <w:sz w:val="28"/>
          <w:szCs w:val="28"/>
          <w:lang w:eastAsia="ar-SA"/>
        </w:rPr>
      </w:pPr>
      <w:r w:rsidRPr="007720DC">
        <w:rPr>
          <w:sz w:val="28"/>
          <w:szCs w:val="28"/>
          <w:lang w:eastAsia="ar-SA"/>
        </w:rPr>
        <w:t xml:space="preserve">-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w:t>
      </w:r>
      <w:proofErr w:type="gramStart"/>
      <w:r w:rsidRPr="007720DC">
        <w:rPr>
          <w:sz w:val="28"/>
          <w:szCs w:val="28"/>
          <w:lang w:eastAsia="ar-SA"/>
        </w:rPr>
        <w:t>ЕГРИП</w:t>
      </w:r>
      <w:proofErr w:type="gramEnd"/>
      <w:r w:rsidRPr="007720DC">
        <w:rPr>
          <w:sz w:val="28"/>
          <w:szCs w:val="28"/>
          <w:lang w:eastAsia="ar-SA"/>
        </w:rPr>
        <w:t xml:space="preserve"> которых содержит сведения о видах экономической деятельности заявителя, соответствующих заявленной специализации НТО;</w:t>
      </w:r>
    </w:p>
    <w:p w14:paraId="2D3980C8" w14:textId="77777777" w:rsidR="007720DC" w:rsidRPr="007720DC" w:rsidRDefault="007720DC" w:rsidP="007720DC">
      <w:pPr>
        <w:suppressAutoHyphens/>
        <w:ind w:right="-284" w:firstLine="709"/>
        <w:jc w:val="both"/>
        <w:rPr>
          <w:sz w:val="28"/>
          <w:szCs w:val="28"/>
          <w:lang w:eastAsia="ar-SA"/>
        </w:rPr>
      </w:pPr>
      <w:r w:rsidRPr="007720DC">
        <w:rPr>
          <w:sz w:val="28"/>
          <w:szCs w:val="28"/>
          <w:lang w:eastAsia="ar-SA"/>
        </w:rPr>
        <w:t>- физические лица, применяющие специальный налоговый режим «Налог на профессиональный доход» (далее - самозанятые граждане).</w:t>
      </w:r>
    </w:p>
    <w:p w14:paraId="61F6A73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Представлять интересы заявителя имеют право:</w:t>
      </w:r>
    </w:p>
    <w:p w14:paraId="4E7AF0E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от имени юридических лиц:</w:t>
      </w:r>
    </w:p>
    <w:p w14:paraId="5D79BA8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21F554E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представители юридических лиц в силу полномочий на основании доверенности или договора.</w:t>
      </w:r>
    </w:p>
    <w:p w14:paraId="5BC74B4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от имени индивидуальных предпринимателей:</w:t>
      </w:r>
    </w:p>
    <w:p w14:paraId="079EE9F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 представители индивидуальных предпринимателей в силу полномочий на основании доверенности или договора.</w:t>
      </w:r>
    </w:p>
    <w:p w14:paraId="7681502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1.3. Информация о местонахождении органа местного самоуправления (далее - ОМСУ), графиках работы, контактных телефонах и т.д. (далее - сведения информационного характера) размещается:</w:t>
      </w:r>
    </w:p>
    <w:p w14:paraId="59EE1D8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EEF80AA" w14:textId="77777777" w:rsidR="00845086" w:rsidRPr="00845086" w:rsidRDefault="009E24EE" w:rsidP="00F80206">
      <w:pPr>
        <w:suppressAutoHyphens/>
        <w:ind w:right="-284" w:firstLine="709"/>
        <w:jc w:val="both"/>
        <w:rPr>
          <w:sz w:val="28"/>
          <w:szCs w:val="28"/>
          <w:lang w:eastAsia="ar-SA"/>
        </w:rPr>
      </w:pPr>
      <w:r>
        <w:rPr>
          <w:sz w:val="28"/>
          <w:szCs w:val="28"/>
          <w:lang w:eastAsia="ar-SA"/>
        </w:rPr>
        <w:t>на сайте ОМСУ</w:t>
      </w:r>
      <w:r w:rsidR="00845086" w:rsidRPr="00845086">
        <w:rPr>
          <w:sz w:val="28"/>
          <w:szCs w:val="28"/>
          <w:lang w:eastAsia="ar-SA"/>
        </w:rPr>
        <w:t>;</w:t>
      </w:r>
    </w:p>
    <w:p w14:paraId="6527AB3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E00BF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737B1EF" w14:textId="202C948A" w:rsidR="00845086" w:rsidRPr="00845086" w:rsidRDefault="00845086" w:rsidP="00F80206">
      <w:pPr>
        <w:suppressAutoHyphens/>
        <w:ind w:right="-284" w:firstLine="709"/>
        <w:jc w:val="both"/>
        <w:rPr>
          <w:sz w:val="28"/>
          <w:szCs w:val="28"/>
          <w:lang w:eastAsia="ar-SA"/>
        </w:rPr>
      </w:pPr>
      <w:r w:rsidRPr="00845086">
        <w:rPr>
          <w:sz w:val="28"/>
          <w:szCs w:val="28"/>
          <w:lang w:eastAsia="ar-SA"/>
        </w:rPr>
        <w:t>в государственной информационной системе "Реестр государственных и муниципальных услуг (функций) Ленингра</w:t>
      </w:r>
      <w:r w:rsidR="00EE24A7">
        <w:rPr>
          <w:sz w:val="28"/>
          <w:szCs w:val="28"/>
          <w:lang w:eastAsia="ar-SA"/>
        </w:rPr>
        <w:t>дской области".</w:t>
      </w:r>
    </w:p>
    <w:p w14:paraId="0EB2084D" w14:textId="77777777" w:rsidR="00845086" w:rsidRPr="00845086" w:rsidRDefault="00845086" w:rsidP="00F80206">
      <w:pPr>
        <w:suppressAutoHyphens/>
        <w:ind w:right="-284" w:firstLine="709"/>
        <w:jc w:val="both"/>
        <w:rPr>
          <w:sz w:val="28"/>
          <w:szCs w:val="28"/>
          <w:lang w:eastAsia="ar-SA"/>
        </w:rPr>
      </w:pPr>
    </w:p>
    <w:p w14:paraId="5EF529B8"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2. Стандарт предоставления муниципальной услуги</w:t>
      </w:r>
    </w:p>
    <w:p w14:paraId="7E4E5713" w14:textId="77777777" w:rsidR="00845086" w:rsidRPr="00845086" w:rsidRDefault="00845086" w:rsidP="00F80206">
      <w:pPr>
        <w:suppressAutoHyphens/>
        <w:ind w:right="-284" w:firstLine="709"/>
        <w:jc w:val="both"/>
        <w:rPr>
          <w:sz w:val="28"/>
          <w:szCs w:val="28"/>
          <w:lang w:eastAsia="ar-SA"/>
        </w:rPr>
      </w:pPr>
    </w:p>
    <w:p w14:paraId="1E6F6EF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2.1. Полное наименование муниципальной услуги: </w:t>
      </w:r>
      <w:r w:rsidRPr="00845086">
        <w:rPr>
          <w:b/>
          <w:sz w:val="28"/>
          <w:szCs w:val="28"/>
          <w:lang w:eastAsia="ar-SA"/>
        </w:rPr>
        <w:t>«</w:t>
      </w:r>
      <w:r w:rsidRPr="00845086">
        <w:rPr>
          <w:sz w:val="28"/>
          <w:szCs w:val="28"/>
          <w:lang w:eastAsia="ar-SA"/>
        </w:rPr>
        <w:t xml:space="preserve">Предоставление права на размещение нестационарного торгового объекта на территории муниципального образования </w:t>
      </w:r>
      <w:r w:rsidR="0062478F" w:rsidRPr="001C225A">
        <w:rPr>
          <w:bCs/>
          <w:sz w:val="28"/>
          <w:szCs w:val="28"/>
        </w:rPr>
        <w:t>«Муринское городское поселение» Всеволожского муниципального района</w:t>
      </w:r>
      <w:r w:rsidR="0062478F" w:rsidRPr="001C225A">
        <w:rPr>
          <w:sz w:val="28"/>
          <w:szCs w:val="28"/>
        </w:rPr>
        <w:t xml:space="preserve"> Ленинградской области</w:t>
      </w:r>
      <w:r w:rsidRPr="00845086">
        <w:rPr>
          <w:sz w:val="28"/>
          <w:szCs w:val="28"/>
          <w:lang w:eastAsia="ar-SA"/>
        </w:rPr>
        <w:t>».</w:t>
      </w:r>
    </w:p>
    <w:p w14:paraId="33FFAA8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2.1.1. Сокращенное наименование муниципальной ус</w:t>
      </w:r>
      <w:r w:rsidR="0062478F">
        <w:rPr>
          <w:sz w:val="28"/>
          <w:szCs w:val="28"/>
          <w:lang w:eastAsia="ar-SA"/>
        </w:rPr>
        <w:t>луги: «</w:t>
      </w:r>
      <w:r w:rsidR="0062478F" w:rsidRPr="006C2C9D">
        <w:rPr>
          <w:sz w:val="28"/>
          <w:szCs w:val="28"/>
          <w:lang w:eastAsia="ar-SA"/>
        </w:rPr>
        <w:t xml:space="preserve">Предоставление права на </w:t>
      </w:r>
      <w:r w:rsidRPr="006C2C9D">
        <w:rPr>
          <w:sz w:val="28"/>
          <w:szCs w:val="28"/>
          <w:lang w:eastAsia="ar-SA"/>
        </w:rPr>
        <w:t>размещение нестационарного торгового объекта</w:t>
      </w:r>
      <w:r w:rsidRPr="00845086">
        <w:rPr>
          <w:sz w:val="28"/>
          <w:szCs w:val="28"/>
          <w:lang w:eastAsia="ar-SA"/>
        </w:rPr>
        <w:t>».</w:t>
      </w:r>
    </w:p>
    <w:p w14:paraId="723EDA5B" w14:textId="77777777" w:rsidR="0062478F" w:rsidRPr="0062478F" w:rsidRDefault="00845086" w:rsidP="00F80206">
      <w:pPr>
        <w:suppressAutoHyphens/>
        <w:ind w:right="-284" w:firstLine="709"/>
        <w:jc w:val="both"/>
        <w:rPr>
          <w:sz w:val="28"/>
          <w:szCs w:val="28"/>
          <w:lang w:eastAsia="ar-SA"/>
        </w:rPr>
      </w:pPr>
      <w:r w:rsidRPr="00845086">
        <w:rPr>
          <w:sz w:val="28"/>
          <w:szCs w:val="28"/>
          <w:lang w:eastAsia="ar-SA"/>
        </w:rPr>
        <w:t xml:space="preserve">2.2. Муниципальную услугу предоставляет: </w:t>
      </w:r>
      <w:r w:rsidR="0062478F">
        <w:rPr>
          <w:sz w:val="28"/>
          <w:szCs w:val="28"/>
        </w:rPr>
        <w:t>администрация</w:t>
      </w:r>
      <w:r w:rsidR="0062478F" w:rsidRPr="001C225A">
        <w:rPr>
          <w:sz w:val="28"/>
          <w:szCs w:val="28"/>
        </w:rPr>
        <w:t xml:space="preserve"> муниципального образования </w:t>
      </w:r>
      <w:r w:rsidR="0062478F" w:rsidRPr="001C225A">
        <w:rPr>
          <w:bCs/>
          <w:sz w:val="28"/>
          <w:szCs w:val="28"/>
        </w:rPr>
        <w:t>«Муринское городское поселение» Всеволожского муниципального района</w:t>
      </w:r>
      <w:r w:rsidR="0062478F" w:rsidRPr="001C225A">
        <w:rPr>
          <w:sz w:val="28"/>
          <w:szCs w:val="28"/>
        </w:rPr>
        <w:t xml:space="preserve"> Ленинградской области</w:t>
      </w:r>
      <w:r w:rsidR="0062478F" w:rsidRPr="0062478F">
        <w:rPr>
          <w:sz w:val="28"/>
          <w:szCs w:val="28"/>
          <w:lang w:eastAsia="ar-SA"/>
        </w:rPr>
        <w:t>.</w:t>
      </w:r>
    </w:p>
    <w:p w14:paraId="704BCDEA" w14:textId="77777777" w:rsidR="00845086" w:rsidRPr="00845086" w:rsidRDefault="0062478F" w:rsidP="00F80206">
      <w:pPr>
        <w:suppressAutoHyphens/>
        <w:ind w:right="-284" w:firstLine="709"/>
        <w:jc w:val="both"/>
        <w:rPr>
          <w:sz w:val="28"/>
          <w:szCs w:val="28"/>
          <w:lang w:eastAsia="ar-SA"/>
        </w:rPr>
      </w:pPr>
      <w:r w:rsidRPr="00845086">
        <w:rPr>
          <w:sz w:val="28"/>
          <w:szCs w:val="28"/>
          <w:lang w:eastAsia="ar-SA"/>
        </w:rPr>
        <w:t xml:space="preserve"> </w:t>
      </w:r>
      <w:r w:rsidR="00845086" w:rsidRPr="00845086">
        <w:rPr>
          <w:sz w:val="28"/>
          <w:szCs w:val="28"/>
          <w:lang w:eastAsia="ar-SA"/>
        </w:rPr>
        <w:t>Заявление на получение муниципальной услуги с комплектом документов принимается:</w:t>
      </w:r>
    </w:p>
    <w:p w14:paraId="272789C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при личной явке:</w:t>
      </w:r>
    </w:p>
    <w:p w14:paraId="32DCCC24" w14:textId="77777777" w:rsidR="00845086" w:rsidRPr="00845086" w:rsidRDefault="006C2C9D" w:rsidP="00F80206">
      <w:pPr>
        <w:suppressAutoHyphens/>
        <w:ind w:right="-284" w:firstLine="709"/>
        <w:jc w:val="both"/>
        <w:rPr>
          <w:sz w:val="28"/>
          <w:szCs w:val="28"/>
          <w:lang w:eastAsia="ar-SA"/>
        </w:rPr>
      </w:pPr>
      <w:r>
        <w:rPr>
          <w:sz w:val="28"/>
          <w:szCs w:val="28"/>
          <w:lang w:eastAsia="ar-SA"/>
        </w:rPr>
        <w:t>в ОМСУ</w:t>
      </w:r>
      <w:r w:rsidR="00845086" w:rsidRPr="00845086">
        <w:rPr>
          <w:sz w:val="28"/>
          <w:szCs w:val="28"/>
          <w:lang w:eastAsia="ar-SA"/>
        </w:rPr>
        <w:t>;</w:t>
      </w:r>
    </w:p>
    <w:p w14:paraId="5B9053C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филиалах, отделах, у</w:t>
      </w:r>
      <w:r w:rsidR="006C2C9D">
        <w:rPr>
          <w:sz w:val="28"/>
          <w:szCs w:val="28"/>
          <w:lang w:eastAsia="ar-SA"/>
        </w:rPr>
        <w:t>даленных рабочих местах ГБУ ЛО «МФЦ»</w:t>
      </w:r>
      <w:r w:rsidRPr="00845086">
        <w:rPr>
          <w:sz w:val="28"/>
          <w:szCs w:val="28"/>
          <w:lang w:eastAsia="ar-SA"/>
        </w:rPr>
        <w:t>;</w:t>
      </w:r>
    </w:p>
    <w:p w14:paraId="4AEBA75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 без личной явки:</w:t>
      </w:r>
    </w:p>
    <w:p w14:paraId="4D7F22C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почтовым</w:t>
      </w:r>
      <w:r w:rsidR="006C2C9D">
        <w:rPr>
          <w:sz w:val="28"/>
          <w:szCs w:val="28"/>
          <w:lang w:eastAsia="ar-SA"/>
        </w:rPr>
        <w:t xml:space="preserve"> отправлением в ОМСУ</w:t>
      </w:r>
      <w:r w:rsidRPr="00845086">
        <w:rPr>
          <w:sz w:val="28"/>
          <w:szCs w:val="28"/>
          <w:lang w:eastAsia="ar-SA"/>
        </w:rPr>
        <w:t>;</w:t>
      </w:r>
    </w:p>
    <w:p w14:paraId="2165D6E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электронной форме через личный кабинет заявителя на ПГУ ЛО/ЕПГУ</w:t>
      </w:r>
    </w:p>
    <w:p w14:paraId="5AF3297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Заявитель имеет право записаться на прием для подачи заявления о предоставлении услуги следующими способами:</w:t>
      </w:r>
    </w:p>
    <w:p w14:paraId="3D8BE07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1) посредством </w:t>
      </w:r>
      <w:r w:rsidR="006C2C9D">
        <w:rPr>
          <w:sz w:val="28"/>
          <w:szCs w:val="28"/>
          <w:lang w:eastAsia="ar-SA"/>
        </w:rPr>
        <w:t>ПГУ ЛО/ЕПГУ - в ОМСУ</w:t>
      </w:r>
      <w:r w:rsidRPr="00845086">
        <w:rPr>
          <w:sz w:val="28"/>
          <w:szCs w:val="28"/>
          <w:lang w:eastAsia="ar-SA"/>
        </w:rPr>
        <w:t>, в МФЦ;</w:t>
      </w:r>
    </w:p>
    <w:p w14:paraId="3A2E8A8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2) </w:t>
      </w:r>
      <w:r w:rsidR="006C2C9D">
        <w:rPr>
          <w:sz w:val="28"/>
          <w:szCs w:val="28"/>
          <w:lang w:eastAsia="ar-SA"/>
        </w:rPr>
        <w:t>по телефону - в ОМСУ</w:t>
      </w:r>
      <w:r w:rsidRPr="00845086">
        <w:rPr>
          <w:sz w:val="28"/>
          <w:szCs w:val="28"/>
          <w:lang w:eastAsia="ar-SA"/>
        </w:rPr>
        <w:t>, в МФЦ;</w:t>
      </w:r>
    </w:p>
    <w:p w14:paraId="2684FBF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 посредством сайта</w:t>
      </w:r>
      <w:r w:rsidR="006C2C9D">
        <w:rPr>
          <w:sz w:val="28"/>
          <w:szCs w:val="28"/>
          <w:lang w:eastAsia="ar-SA"/>
        </w:rPr>
        <w:t xml:space="preserve"> МФЦ/ОМСУ - в МФЦ/ОМСУ</w:t>
      </w:r>
      <w:r w:rsidRPr="00845086">
        <w:rPr>
          <w:sz w:val="28"/>
          <w:szCs w:val="28"/>
          <w:lang w:eastAsia="ar-SA"/>
        </w:rPr>
        <w:t>.</w:t>
      </w:r>
    </w:p>
    <w:p w14:paraId="56C3F36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Для записи заявитель выбирает любые свободные для приема дату и время в пределах у</w:t>
      </w:r>
      <w:r w:rsidR="006C2C9D">
        <w:rPr>
          <w:sz w:val="28"/>
          <w:szCs w:val="28"/>
          <w:lang w:eastAsia="ar-SA"/>
        </w:rPr>
        <w:t>становленного в ОМСУ</w:t>
      </w:r>
      <w:r w:rsidRPr="00845086">
        <w:rPr>
          <w:sz w:val="28"/>
          <w:szCs w:val="28"/>
          <w:lang w:eastAsia="ar-SA"/>
        </w:rPr>
        <w:t xml:space="preserve"> или МФЦ графика приема заявителей.</w:t>
      </w:r>
    </w:p>
    <w:p w14:paraId="411E9D6F" w14:textId="07A66976" w:rsidR="00EE24A7" w:rsidRPr="00EE24A7" w:rsidRDefault="00845086" w:rsidP="00EE24A7">
      <w:pPr>
        <w:suppressAutoHyphens/>
        <w:ind w:right="-284" w:firstLine="709"/>
        <w:jc w:val="both"/>
        <w:rPr>
          <w:sz w:val="28"/>
          <w:szCs w:val="28"/>
          <w:lang w:eastAsia="ar-SA"/>
        </w:rPr>
      </w:pPr>
      <w:r w:rsidRPr="00845086">
        <w:rPr>
          <w:sz w:val="28"/>
          <w:szCs w:val="28"/>
          <w:lang w:eastAsia="ar-SA"/>
        </w:rPr>
        <w:lastRenderedPageBreak/>
        <w:t>2.2.1</w:t>
      </w:r>
      <w:r w:rsidR="00EE24A7" w:rsidRPr="00EE24A7">
        <w:rPr>
          <w:sz w:val="28"/>
          <w:szCs w:val="28"/>
          <w:lang w:eastAsia="ar-SA"/>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E8A7773" w14:textId="77777777" w:rsidR="00EE24A7" w:rsidRPr="00EE24A7" w:rsidRDefault="00EE24A7" w:rsidP="00EE24A7">
      <w:pPr>
        <w:suppressAutoHyphens/>
        <w:ind w:right="-284" w:firstLine="709"/>
        <w:jc w:val="both"/>
        <w:rPr>
          <w:sz w:val="28"/>
          <w:szCs w:val="28"/>
          <w:lang w:eastAsia="ar-SA"/>
        </w:rPr>
      </w:pPr>
      <w:r w:rsidRPr="00EE24A7">
        <w:rPr>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31156599" w14:textId="77777777" w:rsidR="00EE24A7" w:rsidRPr="00EE24A7" w:rsidRDefault="00EE24A7" w:rsidP="00EE24A7">
      <w:pPr>
        <w:suppressAutoHyphens/>
        <w:ind w:right="-284" w:firstLine="709"/>
        <w:jc w:val="both"/>
        <w:rPr>
          <w:sz w:val="28"/>
          <w:szCs w:val="28"/>
          <w:lang w:eastAsia="ar-SA"/>
        </w:rPr>
      </w:pPr>
      <w:r w:rsidRPr="00EE24A7">
        <w:rPr>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E76ADD" w14:textId="77777777" w:rsidR="00EE24A7" w:rsidRPr="00EE24A7" w:rsidRDefault="00EE24A7" w:rsidP="00EE24A7">
      <w:pPr>
        <w:suppressAutoHyphens/>
        <w:ind w:right="-284" w:firstLine="709"/>
        <w:jc w:val="both"/>
        <w:rPr>
          <w:sz w:val="28"/>
          <w:szCs w:val="28"/>
          <w:lang w:eastAsia="ar-SA"/>
        </w:rPr>
      </w:pPr>
      <w:r w:rsidRPr="00EE24A7">
        <w:rPr>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1210AE9" w14:textId="4B52C363" w:rsidR="00845086" w:rsidRPr="00845086" w:rsidRDefault="00845086" w:rsidP="00EE24A7">
      <w:pPr>
        <w:suppressAutoHyphens/>
        <w:ind w:right="-284" w:firstLine="709"/>
        <w:jc w:val="both"/>
        <w:rPr>
          <w:sz w:val="28"/>
          <w:szCs w:val="28"/>
          <w:lang w:eastAsia="ar-SA"/>
        </w:rPr>
      </w:pPr>
      <w:r w:rsidRPr="00845086">
        <w:rPr>
          <w:sz w:val="28"/>
          <w:szCs w:val="28"/>
          <w:lang w:eastAsia="ar-SA"/>
        </w:rPr>
        <w:t>2.3. Результатом предоставления муниципальной услуги является:</w:t>
      </w:r>
    </w:p>
    <w:p w14:paraId="4BAC7E63" w14:textId="77777777" w:rsidR="00845086" w:rsidRPr="00845086" w:rsidRDefault="00845086" w:rsidP="00F80206">
      <w:pPr>
        <w:widowControl w:val="0"/>
        <w:autoSpaceDE w:val="0"/>
        <w:autoSpaceDN w:val="0"/>
        <w:adjustRightInd w:val="0"/>
        <w:ind w:right="-284" w:firstLine="709"/>
        <w:jc w:val="both"/>
        <w:rPr>
          <w:sz w:val="28"/>
          <w:szCs w:val="28"/>
          <w:lang w:eastAsia="en-US"/>
        </w:rPr>
      </w:pPr>
      <w:r w:rsidRPr="00845086">
        <w:rPr>
          <w:sz w:val="28"/>
          <w:szCs w:val="28"/>
          <w:lang w:eastAsia="en-US"/>
        </w:rPr>
        <w:t>- принятие решения о размещении нестационарного торгового объекта (далее – право на размещение НТО);</w:t>
      </w:r>
    </w:p>
    <w:p w14:paraId="33796B77" w14:textId="77777777" w:rsidR="00845086" w:rsidRPr="00845086" w:rsidRDefault="00845086" w:rsidP="00F80206">
      <w:pPr>
        <w:suppressAutoHyphens/>
        <w:ind w:right="-284" w:firstLine="709"/>
        <w:jc w:val="both"/>
        <w:rPr>
          <w:sz w:val="28"/>
          <w:szCs w:val="28"/>
          <w:lang w:eastAsia="en-US"/>
        </w:rPr>
      </w:pPr>
      <w:r w:rsidRPr="00845086">
        <w:rPr>
          <w:sz w:val="28"/>
          <w:szCs w:val="28"/>
          <w:lang w:eastAsia="en-US"/>
        </w:rPr>
        <w:t>- принятие решения об отказе в предоставлении муниципальной услуги.</w:t>
      </w:r>
    </w:p>
    <w:p w14:paraId="541C835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4E80CB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при личной явке:</w:t>
      </w:r>
    </w:p>
    <w:p w14:paraId="353C3CA5" w14:textId="77777777" w:rsidR="00845086" w:rsidRPr="00845086" w:rsidRDefault="00ED6ED9" w:rsidP="00F80206">
      <w:pPr>
        <w:suppressAutoHyphens/>
        <w:ind w:right="-284" w:firstLine="709"/>
        <w:jc w:val="both"/>
        <w:rPr>
          <w:sz w:val="28"/>
          <w:szCs w:val="28"/>
          <w:lang w:eastAsia="ar-SA"/>
        </w:rPr>
      </w:pPr>
      <w:r>
        <w:rPr>
          <w:sz w:val="28"/>
          <w:szCs w:val="28"/>
          <w:lang w:eastAsia="ar-SA"/>
        </w:rPr>
        <w:t>в ОМСУ</w:t>
      </w:r>
      <w:r w:rsidR="00845086" w:rsidRPr="00845086">
        <w:rPr>
          <w:sz w:val="28"/>
          <w:szCs w:val="28"/>
          <w:lang w:eastAsia="ar-SA"/>
        </w:rPr>
        <w:t>;</w:t>
      </w:r>
    </w:p>
    <w:p w14:paraId="62EF44F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филиалах, отделах, у</w:t>
      </w:r>
      <w:r w:rsidR="00ED6ED9">
        <w:rPr>
          <w:sz w:val="28"/>
          <w:szCs w:val="28"/>
          <w:lang w:eastAsia="ar-SA"/>
        </w:rPr>
        <w:t>даленных рабочих местах ГБУ ЛО «</w:t>
      </w:r>
      <w:r w:rsidRPr="00845086">
        <w:rPr>
          <w:sz w:val="28"/>
          <w:szCs w:val="28"/>
          <w:lang w:eastAsia="ar-SA"/>
        </w:rPr>
        <w:t>М</w:t>
      </w:r>
      <w:r w:rsidR="00ED6ED9">
        <w:rPr>
          <w:sz w:val="28"/>
          <w:szCs w:val="28"/>
          <w:lang w:eastAsia="ar-SA"/>
        </w:rPr>
        <w:t>ФЦ»</w:t>
      </w:r>
      <w:r w:rsidRPr="00845086">
        <w:rPr>
          <w:sz w:val="28"/>
          <w:szCs w:val="28"/>
          <w:lang w:eastAsia="ar-SA"/>
        </w:rPr>
        <w:t>;</w:t>
      </w:r>
    </w:p>
    <w:p w14:paraId="10353BA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 без личной явки:</w:t>
      </w:r>
    </w:p>
    <w:p w14:paraId="653D540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почтовым отправлением;</w:t>
      </w:r>
    </w:p>
    <w:p w14:paraId="7CCE31E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на адрес электронной почты;</w:t>
      </w:r>
    </w:p>
    <w:p w14:paraId="0D5DCAE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электронной форме через личный кабинет заявителя на ПГУ ЛО/ЕПГУ.</w:t>
      </w:r>
    </w:p>
    <w:p w14:paraId="623CF0B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56EC0B5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2.4. Срок предоставления муниципальной услуги составляет </w:t>
      </w:r>
      <w:r w:rsidRPr="00845086">
        <w:rPr>
          <w:sz w:val="28"/>
          <w:szCs w:val="28"/>
          <w:lang w:eastAsia="en-US"/>
        </w:rPr>
        <w:t>не более 28 рабочих дней</w:t>
      </w:r>
      <w:r w:rsidRPr="00845086">
        <w:rPr>
          <w:sz w:val="28"/>
          <w:szCs w:val="28"/>
          <w:lang w:eastAsia="ar-SA"/>
        </w:rPr>
        <w:t xml:space="preserve"> с даты поступления (регистрац</w:t>
      </w:r>
      <w:r w:rsidR="00ED6ED9">
        <w:rPr>
          <w:sz w:val="28"/>
          <w:szCs w:val="28"/>
          <w:lang w:eastAsia="ar-SA"/>
        </w:rPr>
        <w:t>ии) заявления в ОМСУ</w:t>
      </w:r>
      <w:r w:rsidRPr="00845086">
        <w:rPr>
          <w:sz w:val="28"/>
          <w:szCs w:val="28"/>
          <w:lang w:eastAsia="ar-SA"/>
        </w:rPr>
        <w:t>.</w:t>
      </w:r>
    </w:p>
    <w:p w14:paraId="387C583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2.5. Правовые основания для предоставления муниципальной услуги.</w:t>
      </w:r>
    </w:p>
    <w:p w14:paraId="1551B5C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14:paraId="7AB7BE8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7614369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Распоряжение Правительства Российской Федерации от 17.12.2009</w:t>
      </w:r>
      <w:r w:rsidRPr="00845086">
        <w:rPr>
          <w:sz w:val="28"/>
          <w:szCs w:val="28"/>
          <w:lang w:eastAsia="ar-SA"/>
        </w:rPr>
        <w:br/>
        <w:t>№ 1993-р «Об утверждении сводного перечня первоочередных государственных и муниципальных услуг, предоставляемых в электронном виде»;</w:t>
      </w:r>
    </w:p>
    <w:p w14:paraId="007E8BD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14:paraId="11C7298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91980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заявление о предоставлении услуги по форме в соответствии с приложением № 1 к настоящему регламенту:</w:t>
      </w:r>
    </w:p>
    <w:p w14:paraId="0C833F45" w14:textId="77777777" w:rsidR="00845086" w:rsidRPr="00845086" w:rsidRDefault="00ED6ED9" w:rsidP="00F80206">
      <w:pPr>
        <w:suppressAutoHyphens/>
        <w:ind w:right="-284" w:firstLine="709"/>
        <w:jc w:val="both"/>
        <w:rPr>
          <w:sz w:val="28"/>
          <w:szCs w:val="28"/>
          <w:lang w:eastAsia="ar-SA"/>
        </w:rPr>
      </w:pPr>
      <w:r>
        <w:rPr>
          <w:sz w:val="28"/>
          <w:szCs w:val="28"/>
          <w:lang w:eastAsia="ar-SA"/>
        </w:rPr>
        <w:t>при обращении в ОМСУ</w:t>
      </w:r>
      <w:r w:rsidR="00845086" w:rsidRPr="00845086">
        <w:rPr>
          <w:sz w:val="28"/>
          <w:szCs w:val="28"/>
          <w:lang w:eastAsia="ar-SA"/>
        </w:rPr>
        <w:t xml:space="preserve"> и МФЦ необходимо предъявить документ, удостоверяющий личность: </w:t>
      </w:r>
    </w:p>
    <w:p w14:paraId="221F04A9" w14:textId="1654748F"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5B08BD" w:rsidRPr="005B08BD">
        <w:rPr>
          <w:sz w:val="28"/>
          <w:szCs w:val="28"/>
          <w:lang w:eastAsia="ar-SA"/>
        </w:rPr>
        <w:t>временное удостоверение личности гражданина РФ по форме, утвержденной Приказом МВД России от 16.11.2020 № 773</w:t>
      </w:r>
      <w:r w:rsidR="005B08BD">
        <w:rPr>
          <w:sz w:val="28"/>
          <w:szCs w:val="28"/>
          <w:lang w:eastAsia="ar-SA"/>
        </w:rPr>
        <w:t xml:space="preserve">, </w:t>
      </w:r>
      <w:r w:rsidRPr="00845086">
        <w:rPr>
          <w:sz w:val="28"/>
          <w:szCs w:val="28"/>
          <w:lang w:eastAsia="ar-SA"/>
        </w:rPr>
        <w:t>удостоверение личности военнослужащего Российской Федерации);</w:t>
      </w:r>
    </w:p>
    <w:p w14:paraId="1B02874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иностранного гражданина, лица без гражданства, включая вид на жительство и удостоверение беженца;</w:t>
      </w:r>
    </w:p>
    <w:p w14:paraId="4B0C494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1641DD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справку о постановке на учет физического лица в качестве налогоплательщика налога на профессиональный доход.</w:t>
      </w:r>
    </w:p>
    <w:p w14:paraId="68DAB38C" w14:textId="10E1AC0D"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000202C5">
        <w:rPr>
          <w:sz w:val="28"/>
          <w:szCs w:val="28"/>
          <w:lang w:eastAsia="ar-SA"/>
        </w:rPr>
        <w:t>муниципальной</w:t>
      </w:r>
      <w:r w:rsidRPr="00845086">
        <w:rPr>
          <w:sz w:val="28"/>
          <w:szCs w:val="28"/>
          <w:lang w:eastAsia="ar-SA"/>
        </w:rPr>
        <w:t xml:space="preserve"> услуги представителя заявителя, </w:t>
      </w:r>
      <w:r w:rsidRPr="00845086">
        <w:rPr>
          <w:sz w:val="28"/>
          <w:szCs w:val="28"/>
          <w:lang w:eastAsia="ar-SA"/>
        </w:rPr>
        <w:lastRenderedPageBreak/>
        <w:t>полномочия которого основаны на доверенности), удостоверенн</w:t>
      </w:r>
      <w:r w:rsidR="000202C5">
        <w:rPr>
          <w:sz w:val="28"/>
          <w:szCs w:val="28"/>
          <w:lang w:eastAsia="ar-SA"/>
        </w:rPr>
        <w:t>ый</w:t>
      </w:r>
      <w:r w:rsidRPr="00845086">
        <w:rPr>
          <w:sz w:val="28"/>
          <w:szCs w:val="28"/>
          <w:lang w:eastAsia="ar-SA"/>
        </w:rPr>
        <w:t xml:space="preserve"> в соответствии с пунктом 4 статьи 185.1 Гражданского кодекса Российской Федерации;</w:t>
      </w:r>
    </w:p>
    <w:p w14:paraId="2DF55611" w14:textId="77777777" w:rsidR="00D52240" w:rsidRDefault="00845086" w:rsidP="00D52240">
      <w:pPr>
        <w:suppressAutoHyphens/>
        <w:ind w:right="-284" w:firstLine="709"/>
        <w:jc w:val="both"/>
        <w:rPr>
          <w:sz w:val="28"/>
          <w:szCs w:val="28"/>
          <w:lang w:eastAsia="ar-SA"/>
        </w:rPr>
      </w:pPr>
      <w:r w:rsidRPr="00845086">
        <w:rPr>
          <w:sz w:val="28"/>
          <w:szCs w:val="28"/>
          <w:lang w:eastAsia="en-US"/>
        </w:rPr>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w:t>
      </w:r>
      <w:r w:rsidR="00D52240" w:rsidRPr="00D52240">
        <w:rPr>
          <w:sz w:val="28"/>
          <w:szCs w:val="28"/>
          <w:highlight w:val="green"/>
          <w:lang w:eastAsia="ar-SA"/>
        </w:rPr>
        <w:t xml:space="preserve"> </w:t>
      </w:r>
    </w:p>
    <w:p w14:paraId="722FAF6D" w14:textId="3CC30AD7" w:rsidR="00D52240" w:rsidRDefault="00D52240" w:rsidP="00D52240">
      <w:pPr>
        <w:suppressAutoHyphens/>
        <w:ind w:right="-284" w:firstLine="709"/>
        <w:jc w:val="both"/>
        <w:rPr>
          <w:sz w:val="28"/>
          <w:szCs w:val="28"/>
          <w:lang w:eastAsia="en-US"/>
        </w:rPr>
      </w:pPr>
      <w:r w:rsidRPr="00D52240">
        <w:rPr>
          <w:sz w:val="28"/>
          <w:szCs w:val="28"/>
          <w:lang w:eastAsia="en-US"/>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14:paraId="58B4EF6A" w14:textId="228C0F32" w:rsidR="00845086" w:rsidRPr="00845086" w:rsidRDefault="00845086" w:rsidP="00F80206">
      <w:pPr>
        <w:suppressAutoHyphens/>
        <w:ind w:right="-284" w:firstLine="709"/>
        <w:jc w:val="both"/>
        <w:rPr>
          <w:sz w:val="28"/>
          <w:szCs w:val="28"/>
          <w:lang w:eastAsia="ar-SA"/>
        </w:rPr>
      </w:pPr>
      <w:r w:rsidRPr="00845086">
        <w:rPr>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05199B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581C928" w14:textId="77777777" w:rsidR="00845086" w:rsidRPr="00845086" w:rsidRDefault="00845086" w:rsidP="00F80206">
      <w:pPr>
        <w:widowControl w:val="0"/>
        <w:autoSpaceDE w:val="0"/>
        <w:autoSpaceDN w:val="0"/>
        <w:adjustRightInd w:val="0"/>
        <w:ind w:right="-284" w:firstLine="709"/>
        <w:jc w:val="both"/>
        <w:rPr>
          <w:strike/>
          <w:sz w:val="28"/>
          <w:szCs w:val="28"/>
          <w:lang w:eastAsia="ar-SA"/>
        </w:rPr>
      </w:pPr>
      <w:r w:rsidRPr="00845086">
        <w:rPr>
          <w:sz w:val="28"/>
          <w:szCs w:val="28"/>
          <w:lang w:eastAsia="en-US"/>
        </w:rPr>
        <w:t>1) выписку из Единого государственного реестра юридических лиц или Единого государственного реестра инди</w:t>
      </w:r>
      <w:r w:rsidR="0076764C">
        <w:rPr>
          <w:sz w:val="28"/>
          <w:szCs w:val="28"/>
          <w:lang w:eastAsia="en-US"/>
        </w:rPr>
        <w:t xml:space="preserve">видуальных </w:t>
      </w:r>
      <w:proofErr w:type="gramStart"/>
      <w:r w:rsidR="0076764C">
        <w:rPr>
          <w:sz w:val="28"/>
          <w:szCs w:val="28"/>
          <w:lang w:eastAsia="en-US"/>
        </w:rPr>
        <w:t xml:space="preserve">предпринимателей,  </w:t>
      </w:r>
      <w:r w:rsidRPr="00845086">
        <w:rPr>
          <w:sz w:val="28"/>
          <w:szCs w:val="28"/>
          <w:lang w:eastAsia="en-US"/>
        </w:rPr>
        <w:t xml:space="preserve"> </w:t>
      </w:r>
      <w:proofErr w:type="gramEnd"/>
      <w:r w:rsidRPr="00845086">
        <w:rPr>
          <w:sz w:val="28"/>
          <w:szCs w:val="28"/>
          <w:lang w:eastAsia="en-US"/>
        </w:rPr>
        <w:t xml:space="preserve">            (далее - выписка из ЕГРЮЛ/ЕГРИП)</w:t>
      </w:r>
      <w:bookmarkStart w:id="1" w:name="Par142"/>
      <w:bookmarkEnd w:id="1"/>
      <w:r w:rsidRPr="00845086">
        <w:rPr>
          <w:sz w:val="28"/>
          <w:szCs w:val="28"/>
          <w:lang w:eastAsia="en-US"/>
        </w:rPr>
        <w:t>.</w:t>
      </w:r>
    </w:p>
    <w:p w14:paraId="1F0EE3A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14:paraId="1940CC5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2.7.2. При предоставлении муниципальной услуги запрещается требовать от Заявителя:</w:t>
      </w:r>
    </w:p>
    <w:p w14:paraId="65EB3E47"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C1177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w:t>
      </w:r>
      <w:r w:rsidR="00183FD8">
        <w:rPr>
          <w:sz w:val="28"/>
          <w:szCs w:val="28"/>
          <w:lang w:eastAsia="ar-SA"/>
        </w:rPr>
        <w:t xml:space="preserve">дерального закона от 27.07.2010 </w:t>
      </w:r>
      <w:r w:rsidRPr="00845086">
        <w:rPr>
          <w:sz w:val="28"/>
          <w:szCs w:val="28"/>
          <w:lang w:eastAsia="ar-SA"/>
        </w:rPr>
        <w:t xml:space="preserve">№ </w:t>
      </w:r>
      <w:r w:rsidRPr="00845086">
        <w:rPr>
          <w:sz w:val="28"/>
          <w:szCs w:val="28"/>
          <w:lang w:eastAsia="ar-SA"/>
        </w:rPr>
        <w:lastRenderedPageBreak/>
        <w:t>210-ФЗ «Об организации предоставления государственных и муниципальных услуг» (далее – Федеральный закон № 210-ФЗ);</w:t>
      </w:r>
    </w:p>
    <w:p w14:paraId="66AEED4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5FD09E1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14DE37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41D64B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6AE8C2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44EC0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1E7877"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8005D7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Основания для приостановления предоставления муниципальной услуги не предусмотрены.</w:t>
      </w:r>
    </w:p>
    <w:p w14:paraId="710EC8B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14:paraId="5F36110E" w14:textId="77777777" w:rsidR="00845086" w:rsidRPr="00845086" w:rsidRDefault="00845086" w:rsidP="00F80206">
      <w:pPr>
        <w:widowControl w:val="0"/>
        <w:suppressAutoHyphens/>
        <w:autoSpaceDE w:val="0"/>
        <w:autoSpaceDN w:val="0"/>
        <w:adjustRightInd w:val="0"/>
        <w:ind w:right="-284" w:firstLine="709"/>
        <w:jc w:val="both"/>
        <w:rPr>
          <w:sz w:val="28"/>
          <w:szCs w:val="28"/>
        </w:rPr>
      </w:pPr>
      <w:r w:rsidRPr="00845086">
        <w:rPr>
          <w:sz w:val="28"/>
          <w:szCs w:val="28"/>
        </w:rPr>
        <w:t xml:space="preserve">1) Представленные заявителем документы не отвечают требованиям, </w:t>
      </w:r>
      <w:r w:rsidRPr="00845086">
        <w:rPr>
          <w:sz w:val="28"/>
          <w:szCs w:val="28"/>
        </w:rPr>
        <w:lastRenderedPageBreak/>
        <w:t>установленным административным регламентом:</w:t>
      </w:r>
    </w:p>
    <w:p w14:paraId="38392F83" w14:textId="77777777" w:rsidR="00845086" w:rsidRPr="00845086" w:rsidRDefault="00845086" w:rsidP="00F80206">
      <w:pPr>
        <w:widowControl w:val="0"/>
        <w:suppressAutoHyphens/>
        <w:autoSpaceDE w:val="0"/>
        <w:autoSpaceDN w:val="0"/>
        <w:adjustRightInd w:val="0"/>
        <w:ind w:right="-284" w:firstLine="709"/>
        <w:jc w:val="both"/>
        <w:rPr>
          <w:sz w:val="28"/>
          <w:szCs w:val="28"/>
        </w:rPr>
      </w:pPr>
      <w:r w:rsidRPr="00845086">
        <w:rPr>
          <w:sz w:val="28"/>
          <w:szCs w:val="28"/>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845086">
        <w:rPr>
          <w:sz w:val="20"/>
          <w:szCs w:val="20"/>
          <w:lang w:eastAsia="ar-SA"/>
        </w:rPr>
        <w:t xml:space="preserve"> </w:t>
      </w:r>
      <w:r w:rsidRPr="00845086">
        <w:rPr>
          <w:sz w:val="28"/>
          <w:szCs w:val="28"/>
        </w:rPr>
        <w:t>почтового адреса;</w:t>
      </w:r>
    </w:p>
    <w:p w14:paraId="04E07DE0" w14:textId="77777777" w:rsidR="00845086" w:rsidRPr="00845086" w:rsidRDefault="00845086" w:rsidP="00F80206">
      <w:pPr>
        <w:tabs>
          <w:tab w:val="left" w:pos="142"/>
          <w:tab w:val="left" w:pos="284"/>
        </w:tabs>
        <w:ind w:right="-284" w:firstLine="709"/>
        <w:jc w:val="both"/>
        <w:rPr>
          <w:sz w:val="28"/>
          <w:szCs w:val="28"/>
        </w:rPr>
      </w:pPr>
      <w:r w:rsidRPr="00845086">
        <w:rPr>
          <w:sz w:val="28"/>
          <w:szCs w:val="28"/>
        </w:rPr>
        <w:t>- текст в заявлении не поддается прочтению,</w:t>
      </w:r>
      <w:r w:rsidRPr="00845086">
        <w:rPr>
          <w:sz w:val="20"/>
          <w:szCs w:val="20"/>
          <w:lang w:eastAsia="ar-SA"/>
        </w:rPr>
        <w:t xml:space="preserve"> </w:t>
      </w:r>
      <w:r w:rsidRPr="00845086">
        <w:rPr>
          <w:sz w:val="28"/>
          <w:szCs w:val="28"/>
        </w:rPr>
        <w:t>в том числе текст на иностранном языке;</w:t>
      </w:r>
    </w:p>
    <w:p w14:paraId="3349A037" w14:textId="77777777" w:rsidR="00845086" w:rsidRPr="00845086" w:rsidRDefault="00845086" w:rsidP="00F80206">
      <w:pPr>
        <w:suppressAutoHyphens/>
        <w:ind w:right="-284" w:firstLine="709"/>
        <w:jc w:val="both"/>
        <w:rPr>
          <w:sz w:val="28"/>
          <w:szCs w:val="28"/>
        </w:rPr>
      </w:pPr>
      <w:r w:rsidRPr="00845086">
        <w:rPr>
          <w:sz w:val="28"/>
          <w:szCs w:val="28"/>
        </w:rPr>
        <w:t>- подача документов, прилагаемых к заявлению, содержащих недостоверные сведения;</w:t>
      </w:r>
    </w:p>
    <w:p w14:paraId="2A942D68" w14:textId="77777777" w:rsidR="00845086" w:rsidRPr="00845086" w:rsidRDefault="00845086" w:rsidP="00F80206">
      <w:pPr>
        <w:tabs>
          <w:tab w:val="left" w:pos="142"/>
          <w:tab w:val="left" w:pos="284"/>
        </w:tabs>
        <w:ind w:right="-284" w:firstLine="709"/>
        <w:jc w:val="both"/>
        <w:rPr>
          <w:sz w:val="28"/>
          <w:szCs w:val="28"/>
        </w:rPr>
      </w:pPr>
      <w:r w:rsidRPr="00845086">
        <w:rPr>
          <w:sz w:val="28"/>
          <w:szCs w:val="28"/>
        </w:rPr>
        <w:t>- какой-либо из представленных заявителем документов не читаем, и (или) имеет дефекты не позволяющие достоверно установить его содержание</w:t>
      </w:r>
    </w:p>
    <w:p w14:paraId="119EB6F1" w14:textId="77777777" w:rsidR="00845086" w:rsidRPr="00845086" w:rsidRDefault="00845086" w:rsidP="00F80206">
      <w:pPr>
        <w:tabs>
          <w:tab w:val="left" w:pos="142"/>
          <w:tab w:val="left" w:pos="284"/>
        </w:tabs>
        <w:ind w:right="-284" w:firstLine="709"/>
        <w:jc w:val="both"/>
        <w:rPr>
          <w:sz w:val="28"/>
          <w:szCs w:val="28"/>
        </w:rPr>
      </w:pPr>
      <w:r w:rsidRPr="00845086">
        <w:rPr>
          <w:sz w:val="28"/>
          <w:szCs w:val="28"/>
        </w:rPr>
        <w:t>2) Заявление подано лицом, не уполномоченным на осуществление таких действий:</w:t>
      </w:r>
    </w:p>
    <w:p w14:paraId="10DCEBF5" w14:textId="77777777" w:rsidR="00845086" w:rsidRPr="00845086" w:rsidRDefault="00845086" w:rsidP="00F80206">
      <w:pPr>
        <w:tabs>
          <w:tab w:val="left" w:pos="142"/>
          <w:tab w:val="left" w:pos="284"/>
        </w:tabs>
        <w:ind w:right="-284" w:firstLine="709"/>
        <w:jc w:val="both"/>
        <w:rPr>
          <w:sz w:val="28"/>
          <w:szCs w:val="28"/>
        </w:rPr>
      </w:pPr>
      <w:r w:rsidRPr="00845086">
        <w:rPr>
          <w:sz w:val="28"/>
          <w:szCs w:val="28"/>
        </w:rPr>
        <w:t>- заявление подписано не уполномоченным лицом;</w:t>
      </w:r>
    </w:p>
    <w:p w14:paraId="0654D685" w14:textId="77777777" w:rsidR="00845086" w:rsidRPr="00845086" w:rsidRDefault="00845086" w:rsidP="00F80206">
      <w:pPr>
        <w:widowControl w:val="0"/>
        <w:suppressAutoHyphens/>
        <w:autoSpaceDE w:val="0"/>
        <w:autoSpaceDN w:val="0"/>
        <w:adjustRightInd w:val="0"/>
        <w:ind w:right="-284" w:firstLine="709"/>
        <w:jc w:val="both"/>
        <w:rPr>
          <w:sz w:val="28"/>
          <w:szCs w:val="28"/>
          <w:lang w:eastAsia="ar-SA"/>
        </w:rPr>
      </w:pPr>
      <w:r w:rsidRPr="00845086">
        <w:rPr>
          <w:sz w:val="28"/>
          <w:szCs w:val="28"/>
          <w:lang w:eastAsia="ar-SA"/>
        </w:rPr>
        <w:t xml:space="preserve">- заявитель не является хозяйствующим субъектом или </w:t>
      </w:r>
      <w:r w:rsidRPr="0086359F">
        <w:rPr>
          <w:sz w:val="28"/>
          <w:szCs w:val="28"/>
          <w:lang w:eastAsia="ar-SA"/>
        </w:rPr>
        <w:t>самозанятым гражданином;</w:t>
      </w:r>
    </w:p>
    <w:p w14:paraId="7FB66ED9" w14:textId="77777777" w:rsidR="00845086" w:rsidRPr="00845086" w:rsidRDefault="00845086" w:rsidP="00F80206">
      <w:pPr>
        <w:widowControl w:val="0"/>
        <w:suppressAutoHyphens/>
        <w:autoSpaceDE w:val="0"/>
        <w:autoSpaceDN w:val="0"/>
        <w:adjustRightInd w:val="0"/>
        <w:ind w:right="-284" w:firstLine="709"/>
        <w:jc w:val="both"/>
        <w:rPr>
          <w:sz w:val="28"/>
          <w:szCs w:val="28"/>
          <w:lang w:eastAsia="ar-SA"/>
        </w:rPr>
      </w:pPr>
      <w:r w:rsidRPr="00845086">
        <w:rPr>
          <w:sz w:val="28"/>
          <w:szCs w:val="28"/>
          <w:lang w:eastAsia="ar-SA"/>
        </w:rPr>
        <w:t>- заявитель не удовлетворяет специальным требованиям, предусмотренным Схемой размещения НТО.</w:t>
      </w:r>
    </w:p>
    <w:p w14:paraId="14C7866D" w14:textId="77777777" w:rsidR="00845086" w:rsidRPr="00845086" w:rsidRDefault="00845086" w:rsidP="00F80206">
      <w:pPr>
        <w:tabs>
          <w:tab w:val="left" w:pos="142"/>
          <w:tab w:val="left" w:pos="284"/>
        </w:tabs>
        <w:ind w:right="-284" w:firstLine="709"/>
        <w:jc w:val="both"/>
        <w:rPr>
          <w:sz w:val="28"/>
          <w:szCs w:val="28"/>
        </w:rPr>
      </w:pPr>
      <w:r w:rsidRPr="00845086">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7CC65C" w14:textId="77777777" w:rsidR="00845086" w:rsidRPr="00845086" w:rsidRDefault="00845086" w:rsidP="00F80206">
      <w:pPr>
        <w:tabs>
          <w:tab w:val="left" w:pos="142"/>
          <w:tab w:val="left" w:pos="284"/>
        </w:tabs>
        <w:ind w:right="-284" w:firstLine="709"/>
        <w:jc w:val="both"/>
        <w:rPr>
          <w:sz w:val="28"/>
          <w:szCs w:val="28"/>
        </w:rPr>
      </w:pPr>
      <w:r w:rsidRPr="00845086">
        <w:rPr>
          <w:sz w:val="28"/>
          <w:szCs w:val="28"/>
        </w:rPr>
        <w:t>- представление неполного комплекта документов, указанных в пункте 2.6, настоящего Административного регламента.</w:t>
      </w:r>
    </w:p>
    <w:p w14:paraId="5ED28B31" w14:textId="77777777" w:rsidR="00845086" w:rsidRPr="00845086" w:rsidRDefault="00845086" w:rsidP="00F80206">
      <w:pPr>
        <w:suppressAutoHyphens/>
        <w:ind w:right="-284" w:firstLine="709"/>
        <w:jc w:val="both"/>
        <w:rPr>
          <w:sz w:val="28"/>
          <w:szCs w:val="28"/>
        </w:rPr>
      </w:pPr>
      <w:r w:rsidRPr="00845086">
        <w:rPr>
          <w:sz w:val="28"/>
          <w:szCs w:val="28"/>
        </w:rPr>
        <w:t xml:space="preserve">2.10. Исчерпывающий перечень оснований для отказа в предоставлении </w:t>
      </w:r>
      <w:r w:rsidRPr="00845086">
        <w:rPr>
          <w:sz w:val="28"/>
          <w:szCs w:val="28"/>
          <w:lang w:eastAsia="ar-SA"/>
        </w:rPr>
        <w:t>муниципальной</w:t>
      </w:r>
      <w:r w:rsidRPr="00845086">
        <w:rPr>
          <w:sz w:val="28"/>
          <w:szCs w:val="28"/>
        </w:rPr>
        <w:t xml:space="preserve"> услуги:</w:t>
      </w:r>
    </w:p>
    <w:p w14:paraId="4E32B37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Отсутствие права на предоставление муниципальной услуги:</w:t>
      </w:r>
    </w:p>
    <w:p w14:paraId="0A1C9057"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14:paraId="04DA097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отрицательное решение комиссии муниципального образования по вопросам размещения НТО (далее – Комиссия).</w:t>
      </w:r>
    </w:p>
    <w:p w14:paraId="3BAAB68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1F28789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2.11.1. Муниципальная услуга предоставляется бесплатно.</w:t>
      </w:r>
    </w:p>
    <w:p w14:paraId="6EA7DB4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8940E2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2.13. Срок регистрации запроса (заявления) заявителя о предоставлении муниципальной услу</w:t>
      </w:r>
      <w:r w:rsidR="007C3F7B">
        <w:rPr>
          <w:sz w:val="28"/>
          <w:szCs w:val="28"/>
          <w:lang w:eastAsia="ar-SA"/>
        </w:rPr>
        <w:t>ги составляет в ОМСУ</w:t>
      </w:r>
      <w:r w:rsidRPr="00845086">
        <w:rPr>
          <w:sz w:val="28"/>
          <w:szCs w:val="28"/>
          <w:lang w:eastAsia="ar-SA"/>
        </w:rPr>
        <w:t>:</w:t>
      </w:r>
    </w:p>
    <w:p w14:paraId="22EEF20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при личном обращении - </w:t>
      </w:r>
      <w:r w:rsidRPr="00845086">
        <w:rPr>
          <w:color w:val="000000"/>
          <w:sz w:val="28"/>
          <w:szCs w:val="28"/>
        </w:rPr>
        <w:t>не позднее 1 рабочего дня, следующего за днем поступления</w:t>
      </w:r>
      <w:r w:rsidRPr="00845086">
        <w:rPr>
          <w:sz w:val="28"/>
          <w:szCs w:val="28"/>
          <w:lang w:eastAsia="ar-SA"/>
        </w:rPr>
        <w:t>;</w:t>
      </w:r>
    </w:p>
    <w:p w14:paraId="43C737C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при направлении</w:t>
      </w:r>
      <w:r w:rsidR="00C17965">
        <w:rPr>
          <w:sz w:val="28"/>
          <w:szCs w:val="28"/>
          <w:lang w:eastAsia="ar-SA"/>
        </w:rPr>
        <w:t xml:space="preserve"> запроса почтовой связью в ОМСУ</w:t>
      </w:r>
      <w:r w:rsidRPr="00845086">
        <w:rPr>
          <w:sz w:val="28"/>
          <w:szCs w:val="28"/>
          <w:lang w:eastAsia="ar-SA"/>
        </w:rPr>
        <w:t xml:space="preserve"> - </w:t>
      </w:r>
      <w:r w:rsidRPr="00845086">
        <w:rPr>
          <w:color w:val="000000"/>
          <w:sz w:val="28"/>
          <w:szCs w:val="28"/>
        </w:rPr>
        <w:t>не позднее 1 рабочего дня, следующего за днем поступления</w:t>
      </w:r>
      <w:r w:rsidRPr="00845086">
        <w:rPr>
          <w:sz w:val="28"/>
          <w:szCs w:val="28"/>
          <w:lang w:eastAsia="ar-SA"/>
        </w:rPr>
        <w:t>;</w:t>
      </w:r>
    </w:p>
    <w:p w14:paraId="4CB2B8B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при направлении запроса на бумажном но</w:t>
      </w:r>
      <w:r w:rsidR="00C17965">
        <w:rPr>
          <w:sz w:val="28"/>
          <w:szCs w:val="28"/>
          <w:lang w:eastAsia="ar-SA"/>
        </w:rPr>
        <w:t>сителе из МФЦ в ОМСУ</w:t>
      </w:r>
      <w:r w:rsidRPr="00845086">
        <w:rPr>
          <w:sz w:val="28"/>
          <w:szCs w:val="28"/>
          <w:lang w:eastAsia="ar-SA"/>
        </w:rPr>
        <w:t xml:space="preserve"> - </w:t>
      </w:r>
      <w:r w:rsidRPr="00845086">
        <w:rPr>
          <w:color w:val="000000"/>
          <w:sz w:val="28"/>
          <w:szCs w:val="28"/>
        </w:rPr>
        <w:t>не позднее 1 рабочего дня, следующего за днем поступления</w:t>
      </w:r>
      <w:r w:rsidRPr="00845086">
        <w:rPr>
          <w:sz w:val="28"/>
          <w:szCs w:val="28"/>
          <w:lang w:eastAsia="ar-SA"/>
        </w:rPr>
        <w:t>;</w:t>
      </w:r>
    </w:p>
    <w:p w14:paraId="7F64F089" w14:textId="77777777" w:rsidR="00845086" w:rsidRPr="00845086" w:rsidRDefault="00845086" w:rsidP="00F80206">
      <w:pPr>
        <w:suppressAutoHyphens/>
        <w:ind w:right="-284" w:firstLine="709"/>
        <w:jc w:val="both"/>
        <w:rPr>
          <w:color w:val="000000"/>
          <w:sz w:val="28"/>
          <w:szCs w:val="28"/>
          <w:lang w:eastAsia="x-none"/>
        </w:rPr>
      </w:pPr>
      <w:r w:rsidRPr="00845086">
        <w:rPr>
          <w:sz w:val="28"/>
          <w:szCs w:val="28"/>
          <w:lang w:eastAsia="ar-SA"/>
        </w:rPr>
        <w:lastRenderedPageBreak/>
        <w:t xml:space="preserve">при направлении запроса в форме электронного документа посредством ЕПГУ или ПГУ ЛО, сайта ОМСУ - </w:t>
      </w:r>
      <w:r w:rsidRPr="00845086">
        <w:rPr>
          <w:color w:val="000000"/>
          <w:sz w:val="28"/>
          <w:szCs w:val="28"/>
          <w:lang w:val="x-none" w:eastAsia="x-none"/>
        </w:rPr>
        <w:t>в течение 1 рабочего дня с даты получения такого запроса</w:t>
      </w:r>
      <w:r w:rsidRPr="00845086">
        <w:rPr>
          <w:color w:val="000000"/>
          <w:sz w:val="28"/>
          <w:szCs w:val="28"/>
          <w:lang w:eastAsia="x-none"/>
        </w:rPr>
        <w:t>.</w:t>
      </w:r>
    </w:p>
    <w:p w14:paraId="5E6CB07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ABB2A2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2.14.1. Предоставление муниципальной услуги осуществляется в специально выделенных для этих ц</w:t>
      </w:r>
      <w:r w:rsidR="003C53C1">
        <w:rPr>
          <w:sz w:val="28"/>
          <w:szCs w:val="28"/>
          <w:lang w:eastAsia="ar-SA"/>
        </w:rPr>
        <w:t>елей помещениях ОМСУ</w:t>
      </w:r>
      <w:r w:rsidRPr="00845086">
        <w:rPr>
          <w:sz w:val="28"/>
          <w:szCs w:val="28"/>
          <w:lang w:eastAsia="ar-SA"/>
        </w:rPr>
        <w:t xml:space="preserve"> или в МФЦ.</w:t>
      </w:r>
    </w:p>
    <w:p w14:paraId="494C572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B9711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33DF4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209D74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3830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2.14.6. В помещении организуется бесплатный туалет для посетителей, в том числе туалет, предназначенный для инвалидов.</w:t>
      </w:r>
    </w:p>
    <w:p w14:paraId="2C164FA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2.14.7. При необходимости </w:t>
      </w:r>
      <w:r w:rsidR="004B5A14">
        <w:rPr>
          <w:sz w:val="28"/>
          <w:szCs w:val="28"/>
          <w:lang w:eastAsia="ar-SA"/>
        </w:rPr>
        <w:t>работником МФЦ, ОМСУ</w:t>
      </w:r>
      <w:r w:rsidRPr="00845086">
        <w:rPr>
          <w:sz w:val="28"/>
          <w:szCs w:val="28"/>
          <w:lang w:eastAsia="ar-SA"/>
        </w:rPr>
        <w:t xml:space="preserve"> инвалиду оказывается помощь в преодолении барьеров, мешающих получению им услуг наравне с другими лицами.</w:t>
      </w:r>
    </w:p>
    <w:p w14:paraId="6EFB793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066E76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45086">
        <w:rPr>
          <w:sz w:val="28"/>
          <w:szCs w:val="28"/>
          <w:lang w:eastAsia="ar-SA"/>
        </w:rPr>
        <w:t>тифлосурдопереводчика</w:t>
      </w:r>
      <w:proofErr w:type="spellEnd"/>
      <w:r w:rsidRPr="00845086">
        <w:rPr>
          <w:sz w:val="28"/>
          <w:szCs w:val="28"/>
          <w:lang w:eastAsia="ar-SA"/>
        </w:rPr>
        <w:t>.</w:t>
      </w:r>
    </w:p>
    <w:p w14:paraId="46C78CB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06E3AD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845086">
        <w:rPr>
          <w:sz w:val="28"/>
          <w:szCs w:val="28"/>
          <w:lang w:eastAsia="ar-SA"/>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D36B2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14:paraId="7CC34B9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B37496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306D53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2.15. Показатели доступности и качества муниципальной услуги.</w:t>
      </w:r>
    </w:p>
    <w:p w14:paraId="782DB99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2.15.1. Показатели доступности муниципальной услуги (общие, применимые в отношении всех заявителей):</w:t>
      </w:r>
    </w:p>
    <w:p w14:paraId="0D362C0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транспортная доступность к месту предоставления муниципальной услуги;</w:t>
      </w:r>
    </w:p>
    <w:p w14:paraId="7242DAE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 наличие указателей, обеспечивающих беспрепятственный доступ к помещениям, в которых предоставляется услуга;</w:t>
      </w:r>
    </w:p>
    <w:p w14:paraId="09D5E1F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D4B4E6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4) предоставление муниципальной услуги любым доступным способом, предусмотренным действующим законодательством;</w:t>
      </w:r>
    </w:p>
    <w:p w14:paraId="7D0B6E5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A946D4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2.15.2. Показатели доступности муниципальной услуги (специальные, применимые в отношении инвалидов):</w:t>
      </w:r>
    </w:p>
    <w:p w14:paraId="6B2FF6E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наличие инфраструктуры, указанной в пункте 2.14;</w:t>
      </w:r>
    </w:p>
    <w:p w14:paraId="2A20072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 исполнение требований доступности услуг для инвалидов;</w:t>
      </w:r>
    </w:p>
    <w:p w14:paraId="29BE901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 обеспечение беспрепятственного доступа инвалидов к помещениям, в которых предоставляется муниципальная услуга.</w:t>
      </w:r>
    </w:p>
    <w:p w14:paraId="0EA9F1E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2.15.3. Показатели качества муниципальной услуги:</w:t>
      </w:r>
    </w:p>
    <w:p w14:paraId="28B141C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соблюдение срока предоставления муниципальной услуги;</w:t>
      </w:r>
    </w:p>
    <w:p w14:paraId="3335E8A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 соблюдение времени ожидания в очереди при подаче запроса и получении результата;</w:t>
      </w:r>
    </w:p>
    <w:p w14:paraId="362B3BB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 осуществление не более одного обращения заявителя к до</w:t>
      </w:r>
      <w:r w:rsidR="009762A4">
        <w:rPr>
          <w:sz w:val="28"/>
          <w:szCs w:val="28"/>
          <w:lang w:eastAsia="ar-SA"/>
        </w:rPr>
        <w:t>лжностным лицам ОМСУ</w:t>
      </w:r>
      <w:r w:rsidRPr="00845086">
        <w:rPr>
          <w:sz w:val="28"/>
          <w:szCs w:val="28"/>
          <w:lang w:eastAsia="ar-SA"/>
        </w:rPr>
        <w:t xml:space="preserve"> или работникам МФЦ при подаче документов на получение муниципальной услуги и не более одного обращения при получен</w:t>
      </w:r>
      <w:r w:rsidR="009762A4">
        <w:rPr>
          <w:sz w:val="28"/>
          <w:szCs w:val="28"/>
          <w:lang w:eastAsia="ar-SA"/>
        </w:rPr>
        <w:t>ии результата в ОМСУ</w:t>
      </w:r>
      <w:r w:rsidRPr="00845086">
        <w:rPr>
          <w:sz w:val="28"/>
          <w:szCs w:val="28"/>
          <w:lang w:eastAsia="ar-SA"/>
        </w:rPr>
        <w:t xml:space="preserve"> или в МФЦ;</w:t>
      </w:r>
    </w:p>
    <w:p w14:paraId="339DB3C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 xml:space="preserve">4) отсутствие жалоб на действия или бездействие </w:t>
      </w:r>
      <w:r w:rsidR="00310F19">
        <w:rPr>
          <w:sz w:val="28"/>
          <w:szCs w:val="28"/>
          <w:lang w:eastAsia="ar-SA"/>
        </w:rPr>
        <w:t>должностных лиц ОМСУ</w:t>
      </w:r>
      <w:r w:rsidRPr="00845086">
        <w:rPr>
          <w:sz w:val="28"/>
          <w:szCs w:val="28"/>
          <w:lang w:eastAsia="ar-SA"/>
        </w:rPr>
        <w:t>, поданных в установленном порядке.</w:t>
      </w:r>
    </w:p>
    <w:p w14:paraId="440738F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420CA0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2.16. Перечисление услуг, которые являются необходимыми и обязательными для предоставления муниципальной услуги:</w:t>
      </w:r>
    </w:p>
    <w:p w14:paraId="58F40D4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Получения услуг, которые являются необходимыми и обязательными для предоставления муниципальной услуги, не требуется.</w:t>
      </w:r>
    </w:p>
    <w:p w14:paraId="25AED56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3DC47B" w14:textId="77777777" w:rsidR="00845086" w:rsidRDefault="00845086" w:rsidP="00F80206">
      <w:pPr>
        <w:suppressAutoHyphens/>
        <w:ind w:right="-284" w:firstLine="709"/>
        <w:jc w:val="both"/>
        <w:rPr>
          <w:sz w:val="28"/>
          <w:szCs w:val="28"/>
          <w:lang w:eastAsia="ar-SA"/>
        </w:rPr>
      </w:pPr>
      <w:r w:rsidRPr="00845086">
        <w:rPr>
          <w:sz w:val="28"/>
          <w:szCs w:val="28"/>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3FA78A62" w14:textId="77777777" w:rsidR="00F80206" w:rsidRPr="00845086" w:rsidRDefault="00F80206" w:rsidP="00F80206">
      <w:pPr>
        <w:suppressAutoHyphens/>
        <w:ind w:right="-284" w:firstLine="709"/>
        <w:jc w:val="both"/>
        <w:rPr>
          <w:sz w:val="28"/>
          <w:szCs w:val="28"/>
          <w:lang w:eastAsia="ar-SA"/>
        </w:rPr>
      </w:pPr>
    </w:p>
    <w:p w14:paraId="1974BA6E"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3. Состав, последовательность и сроки выполнения</w:t>
      </w:r>
    </w:p>
    <w:p w14:paraId="2E20C5DC"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административных процедур, требования к порядку</w:t>
      </w:r>
    </w:p>
    <w:p w14:paraId="3A534FBB"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их выполнения, в том числе особенности выполнения</w:t>
      </w:r>
    </w:p>
    <w:p w14:paraId="2926855D"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административных процедур в электронной форме</w:t>
      </w:r>
    </w:p>
    <w:p w14:paraId="45D6FEC0" w14:textId="77777777" w:rsidR="00845086" w:rsidRPr="00845086" w:rsidRDefault="00845086" w:rsidP="00F80206">
      <w:pPr>
        <w:suppressAutoHyphens/>
        <w:ind w:right="-284" w:firstLine="709"/>
        <w:jc w:val="center"/>
        <w:rPr>
          <w:sz w:val="28"/>
          <w:szCs w:val="28"/>
          <w:lang w:eastAsia="ar-SA"/>
        </w:rPr>
      </w:pPr>
    </w:p>
    <w:p w14:paraId="63F7EDE7"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 Состав, последовательность и сроки выполнения административных процедур, требования к порядку их выполнения.</w:t>
      </w:r>
    </w:p>
    <w:p w14:paraId="396EB52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3.1.1. Предоставление муниципальной услуги включает в себя следующие административные процедуры:</w:t>
      </w:r>
    </w:p>
    <w:p w14:paraId="6729354B" w14:textId="77777777" w:rsidR="00845086" w:rsidRPr="00B47A54" w:rsidRDefault="00845086" w:rsidP="00F80206">
      <w:pPr>
        <w:widowControl w:val="0"/>
        <w:autoSpaceDE w:val="0"/>
        <w:autoSpaceDN w:val="0"/>
        <w:adjustRightInd w:val="0"/>
        <w:ind w:right="-284" w:firstLine="709"/>
        <w:jc w:val="both"/>
        <w:rPr>
          <w:sz w:val="28"/>
          <w:szCs w:val="28"/>
          <w:lang w:eastAsia="en-US"/>
        </w:rPr>
      </w:pPr>
      <w:r w:rsidRPr="00845086">
        <w:rPr>
          <w:sz w:val="28"/>
          <w:szCs w:val="28"/>
          <w:lang w:eastAsia="en-US"/>
        </w:rPr>
        <w:t xml:space="preserve">- прием и регистрация заявления о предоставлении права на размещение НТО и прилагаемых к заявлению </w:t>
      </w:r>
      <w:r w:rsidRPr="00B47A54">
        <w:rPr>
          <w:sz w:val="28"/>
          <w:szCs w:val="28"/>
          <w:lang w:eastAsia="en-US"/>
        </w:rPr>
        <w:t xml:space="preserve">документов </w:t>
      </w:r>
      <w:r w:rsidRPr="00B47A54">
        <w:rPr>
          <w:rFonts w:eastAsia="Calibri"/>
          <w:color w:val="000000"/>
          <w:sz w:val="28"/>
          <w:szCs w:val="28"/>
          <w:lang w:eastAsia="en-US"/>
        </w:rPr>
        <w:t>– 1 рабочий день</w:t>
      </w:r>
      <w:r w:rsidRPr="00B47A54">
        <w:rPr>
          <w:sz w:val="28"/>
          <w:szCs w:val="28"/>
          <w:lang w:eastAsia="en-US"/>
        </w:rPr>
        <w:t>;</w:t>
      </w:r>
    </w:p>
    <w:p w14:paraId="32EE760F" w14:textId="77777777" w:rsidR="00845086" w:rsidRPr="00B47A54" w:rsidRDefault="00845086" w:rsidP="00F80206">
      <w:pPr>
        <w:widowControl w:val="0"/>
        <w:autoSpaceDE w:val="0"/>
        <w:autoSpaceDN w:val="0"/>
        <w:adjustRightInd w:val="0"/>
        <w:ind w:right="-284" w:firstLine="709"/>
        <w:jc w:val="both"/>
        <w:rPr>
          <w:sz w:val="28"/>
          <w:szCs w:val="28"/>
          <w:lang w:eastAsia="en-US"/>
        </w:rPr>
      </w:pPr>
      <w:r w:rsidRPr="00845086">
        <w:rPr>
          <w:sz w:val="28"/>
          <w:szCs w:val="28"/>
          <w:lang w:eastAsia="en-US"/>
        </w:rPr>
        <w:t xml:space="preserve">- рассмотрение заявления о предоставлении права на размещение НТО и принятие </w:t>
      </w:r>
      <w:r w:rsidRPr="00B47A54">
        <w:rPr>
          <w:sz w:val="28"/>
          <w:szCs w:val="28"/>
          <w:lang w:eastAsia="en-US"/>
        </w:rPr>
        <w:t xml:space="preserve">решения </w:t>
      </w:r>
      <w:r w:rsidRPr="00B47A54">
        <w:rPr>
          <w:rFonts w:eastAsia="Calibri"/>
          <w:color w:val="000000"/>
          <w:sz w:val="28"/>
          <w:szCs w:val="28"/>
          <w:lang w:eastAsia="en-US"/>
        </w:rPr>
        <w:t>– 10 рабочих дней</w:t>
      </w:r>
      <w:r w:rsidRPr="00B47A54">
        <w:rPr>
          <w:sz w:val="28"/>
          <w:szCs w:val="28"/>
          <w:lang w:eastAsia="en-US"/>
        </w:rPr>
        <w:t>;</w:t>
      </w:r>
    </w:p>
    <w:p w14:paraId="0133E1F0" w14:textId="77777777" w:rsidR="00845086" w:rsidRPr="00B47A54" w:rsidRDefault="00845086" w:rsidP="00F80206">
      <w:pPr>
        <w:widowControl w:val="0"/>
        <w:autoSpaceDE w:val="0"/>
        <w:autoSpaceDN w:val="0"/>
        <w:adjustRightInd w:val="0"/>
        <w:ind w:right="-284" w:firstLine="709"/>
        <w:jc w:val="both"/>
        <w:rPr>
          <w:sz w:val="28"/>
          <w:szCs w:val="28"/>
          <w:lang w:eastAsia="en-US"/>
        </w:rPr>
      </w:pPr>
      <w:r w:rsidRPr="00B47A54">
        <w:rPr>
          <w:sz w:val="28"/>
          <w:szCs w:val="28"/>
          <w:lang w:eastAsia="en-US"/>
        </w:rPr>
        <w:t xml:space="preserve">- принятие решения о предоставлении права на размещение НТО или об отказе в праве на размещение НТО </w:t>
      </w:r>
      <w:r w:rsidRPr="00B47A54">
        <w:rPr>
          <w:rFonts w:eastAsia="Calibri"/>
          <w:color w:val="000000"/>
          <w:sz w:val="28"/>
          <w:szCs w:val="28"/>
          <w:lang w:eastAsia="en-US"/>
        </w:rPr>
        <w:t>– 16 рабочих дней</w:t>
      </w:r>
      <w:r w:rsidRPr="00B47A54">
        <w:rPr>
          <w:sz w:val="28"/>
          <w:szCs w:val="28"/>
          <w:lang w:eastAsia="en-US"/>
        </w:rPr>
        <w:t>;</w:t>
      </w:r>
    </w:p>
    <w:p w14:paraId="3E6F686A" w14:textId="77777777" w:rsidR="00845086" w:rsidRPr="00B47A54" w:rsidRDefault="00845086" w:rsidP="00F80206">
      <w:pPr>
        <w:widowControl w:val="0"/>
        <w:autoSpaceDE w:val="0"/>
        <w:autoSpaceDN w:val="0"/>
        <w:adjustRightInd w:val="0"/>
        <w:ind w:right="-284" w:firstLine="709"/>
        <w:jc w:val="both"/>
        <w:rPr>
          <w:sz w:val="28"/>
          <w:szCs w:val="28"/>
          <w:lang w:eastAsia="ar-SA"/>
        </w:rPr>
      </w:pPr>
      <w:r w:rsidRPr="00845086">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845086">
        <w:rPr>
          <w:sz w:val="28"/>
          <w:szCs w:val="28"/>
          <w:lang w:eastAsia="ar-SA"/>
        </w:rPr>
        <w:t xml:space="preserve">ПГУ ЛО и/или </w:t>
      </w:r>
      <w:r w:rsidRPr="00B47A54">
        <w:rPr>
          <w:sz w:val="28"/>
          <w:szCs w:val="28"/>
          <w:lang w:eastAsia="ar-SA"/>
        </w:rPr>
        <w:t xml:space="preserve">ЕПГУ </w:t>
      </w:r>
      <w:r w:rsidRPr="00B47A54">
        <w:rPr>
          <w:rFonts w:eastAsia="Calibri"/>
          <w:color w:val="000000"/>
          <w:sz w:val="28"/>
          <w:szCs w:val="28"/>
          <w:lang w:eastAsia="en-US"/>
        </w:rPr>
        <w:t>– 1 рабочий день</w:t>
      </w:r>
      <w:r w:rsidRPr="00B47A54">
        <w:rPr>
          <w:sz w:val="28"/>
          <w:szCs w:val="28"/>
          <w:lang w:eastAsia="en-US"/>
        </w:rPr>
        <w:t>.</w:t>
      </w:r>
    </w:p>
    <w:p w14:paraId="5305752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3.1.2. Прием и регистрация заявления о предоставлении муниципальной услуги.</w:t>
      </w:r>
    </w:p>
    <w:p w14:paraId="136BA1B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3.1.2.1. Основание для начала административной процедуры: поступление заявления </w:t>
      </w:r>
      <w:r w:rsidRPr="00845086">
        <w:rPr>
          <w:sz w:val="28"/>
          <w:szCs w:val="28"/>
          <w:lang w:eastAsia="en-US"/>
        </w:rPr>
        <w:t>о предоставлении</w:t>
      </w:r>
      <w:r w:rsidRPr="00845086">
        <w:rPr>
          <w:sz w:val="20"/>
          <w:szCs w:val="20"/>
          <w:lang w:eastAsia="ar-SA"/>
        </w:rPr>
        <w:t xml:space="preserve"> </w:t>
      </w:r>
      <w:r w:rsidRPr="00845086">
        <w:rPr>
          <w:sz w:val="28"/>
          <w:szCs w:val="28"/>
          <w:lang w:eastAsia="en-US"/>
        </w:rPr>
        <w:t xml:space="preserve">права на размещение </w:t>
      </w:r>
      <w:proofErr w:type="gramStart"/>
      <w:r w:rsidRPr="00845086">
        <w:rPr>
          <w:sz w:val="28"/>
          <w:szCs w:val="28"/>
          <w:lang w:eastAsia="en-US"/>
        </w:rPr>
        <w:t>НТО  и</w:t>
      </w:r>
      <w:proofErr w:type="gramEnd"/>
      <w:r w:rsidRPr="00845086">
        <w:rPr>
          <w:sz w:val="28"/>
          <w:szCs w:val="28"/>
          <w:lang w:eastAsia="en-US"/>
        </w:rPr>
        <w:t xml:space="preserve"> прилагаемых к нему документов в</w:t>
      </w:r>
      <w:r w:rsidRPr="00845086">
        <w:rPr>
          <w:sz w:val="28"/>
          <w:szCs w:val="28"/>
          <w:lang w:eastAsia="ar-SA"/>
        </w:rPr>
        <w:t xml:space="preserve"> ОМСУ, в том числе почтовым отправлением, или заявления, составленного заявителем лично</w:t>
      </w:r>
      <w:r w:rsidRPr="00845086">
        <w:rPr>
          <w:bCs/>
          <w:sz w:val="28"/>
          <w:szCs w:val="28"/>
          <w:lang w:eastAsia="ar-SA"/>
        </w:rPr>
        <w:t xml:space="preserve">, либо через МФЦ, либо через </w:t>
      </w:r>
      <w:r w:rsidRPr="00845086">
        <w:rPr>
          <w:sz w:val="28"/>
          <w:szCs w:val="28"/>
          <w:lang w:eastAsia="ar-SA"/>
        </w:rPr>
        <w:t>ПГУ ЛО и/или ЕПГУ.</w:t>
      </w:r>
    </w:p>
    <w:p w14:paraId="2328002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3.1.2.2. Содержание административного действия, продолжительность и(или) максимальный срок его выполнения:</w:t>
      </w:r>
      <w:r w:rsidRPr="00845086">
        <w:rPr>
          <w:sz w:val="20"/>
          <w:szCs w:val="20"/>
          <w:lang w:eastAsia="ar-SA"/>
        </w:rPr>
        <w:t xml:space="preserve"> </w:t>
      </w:r>
      <w:r w:rsidRPr="00845086">
        <w:rPr>
          <w:sz w:val="28"/>
          <w:szCs w:val="28"/>
          <w:lang w:eastAsia="ar-SA"/>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14:paraId="509B097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3.1.2.3. Лицо, ответственное за выполнение административного действия: специалист ОМСУ, ответственный за делопроизводство.</w:t>
      </w:r>
    </w:p>
    <w:p w14:paraId="66C6517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3.1.2.4. Критерием принятия решения: </w:t>
      </w:r>
    </w:p>
    <w:p w14:paraId="613080D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CCBE24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 3.1.2.5. Результат выполнения административной процедуры:</w:t>
      </w:r>
    </w:p>
    <w:p w14:paraId="54B437F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отказ в приеме заявления о предоставлении муниципальной услуги и прилагаемых к нему документов;</w:t>
      </w:r>
    </w:p>
    <w:p w14:paraId="20D338A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14:paraId="6231FEB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3.1.3. Рассмотрение документов о предоставлении муниципальной услуги.</w:t>
      </w:r>
    </w:p>
    <w:p w14:paraId="3304AED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14:paraId="55B3F5B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14:paraId="73E78E74" w14:textId="328E56E3" w:rsidR="00845086" w:rsidRPr="00845086" w:rsidRDefault="00845086" w:rsidP="0069441F">
      <w:pPr>
        <w:suppressAutoHyphens/>
        <w:ind w:right="-284" w:firstLine="709"/>
        <w:jc w:val="both"/>
        <w:rPr>
          <w:sz w:val="28"/>
          <w:szCs w:val="28"/>
          <w:lang w:eastAsia="ar-SA"/>
        </w:rPr>
      </w:pPr>
      <w:r w:rsidRPr="00845086">
        <w:rPr>
          <w:sz w:val="28"/>
          <w:szCs w:val="28"/>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w:t>
      </w:r>
      <w:r w:rsidR="0069441F">
        <w:rPr>
          <w:sz w:val="28"/>
          <w:szCs w:val="28"/>
          <w:lang w:eastAsia="ar-SA"/>
        </w:rPr>
        <w:t xml:space="preserve"> получение муниципальной услуги, </w:t>
      </w:r>
      <w:r w:rsidR="0069441F" w:rsidRPr="0069441F">
        <w:rPr>
          <w:sz w:val="28"/>
          <w:szCs w:val="28"/>
          <w:lang w:eastAsia="ar-SA"/>
        </w:rPr>
        <w:t>в течение не более 1 (одного) рабочего дня;</w:t>
      </w:r>
    </w:p>
    <w:p w14:paraId="1550F1D4" w14:textId="1B90333D" w:rsidR="00845086" w:rsidRPr="00845086" w:rsidRDefault="00845086" w:rsidP="000C24D1">
      <w:pPr>
        <w:suppressAutoHyphens/>
        <w:ind w:right="-284" w:firstLine="709"/>
        <w:jc w:val="both"/>
        <w:rPr>
          <w:sz w:val="28"/>
          <w:szCs w:val="28"/>
          <w:lang w:eastAsia="ar-SA"/>
        </w:rPr>
      </w:pPr>
      <w:r w:rsidRPr="00845086">
        <w:rPr>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w:t>
      </w:r>
      <w:r w:rsidR="0069441F">
        <w:rPr>
          <w:sz w:val="28"/>
          <w:szCs w:val="28"/>
          <w:lang w:eastAsia="ar-SA"/>
        </w:rPr>
        <w:t xml:space="preserve">тов на межведомственные запросы, </w:t>
      </w:r>
      <w:r w:rsidR="0069441F" w:rsidRPr="0069441F">
        <w:rPr>
          <w:sz w:val="28"/>
          <w:szCs w:val="28"/>
          <w:lang w:eastAsia="ar-SA"/>
        </w:rPr>
        <w:t>в течение не более 8 (восьми) рабочих дней;</w:t>
      </w:r>
    </w:p>
    <w:p w14:paraId="5D5A04E4" w14:textId="5A529049" w:rsidR="00845086" w:rsidRPr="00845086" w:rsidRDefault="00845086" w:rsidP="0002142A">
      <w:pPr>
        <w:suppressAutoHyphens/>
        <w:ind w:right="-284" w:firstLine="709"/>
        <w:jc w:val="both"/>
        <w:rPr>
          <w:sz w:val="28"/>
          <w:szCs w:val="28"/>
          <w:lang w:eastAsia="en-US"/>
        </w:rPr>
      </w:pPr>
      <w:r w:rsidRPr="00845086">
        <w:rPr>
          <w:sz w:val="28"/>
          <w:szCs w:val="28"/>
          <w:lang w:eastAsia="ar-SA"/>
        </w:rPr>
        <w:t xml:space="preserve">3 действие: </w:t>
      </w:r>
      <w:r w:rsidRPr="00845086">
        <w:rPr>
          <w:sz w:val="28"/>
          <w:szCs w:val="28"/>
          <w:lang w:eastAsia="en-US"/>
        </w:rPr>
        <w:t>направление сформированного комплекта документо</w:t>
      </w:r>
      <w:r w:rsidR="0002142A">
        <w:rPr>
          <w:sz w:val="28"/>
          <w:szCs w:val="28"/>
          <w:lang w:eastAsia="en-US"/>
        </w:rPr>
        <w:t xml:space="preserve">в для рассмотрения на Комиссии, </w:t>
      </w:r>
      <w:r w:rsidR="0002142A" w:rsidRPr="0002142A">
        <w:rPr>
          <w:sz w:val="28"/>
          <w:szCs w:val="28"/>
          <w:lang w:eastAsia="en-US"/>
        </w:rPr>
        <w:t>в течение не более 1 (одного) рабочего дня.</w:t>
      </w:r>
    </w:p>
    <w:p w14:paraId="617A857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14:paraId="345F93A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3.1.3.4. Критерии принятия решения: наличие либо отсутствие у заявителя права на получение муниципальной услуги</w:t>
      </w:r>
      <w:r w:rsidR="006E6C82">
        <w:rPr>
          <w:sz w:val="28"/>
          <w:szCs w:val="28"/>
          <w:lang w:eastAsia="ar-SA"/>
        </w:rPr>
        <w:t>.</w:t>
      </w:r>
    </w:p>
    <w:p w14:paraId="51B14570" w14:textId="77777777" w:rsidR="00845086" w:rsidRPr="00845086" w:rsidRDefault="00845086" w:rsidP="00F80206">
      <w:pPr>
        <w:suppressAutoHyphens/>
        <w:ind w:right="-284" w:firstLine="709"/>
        <w:jc w:val="both"/>
        <w:rPr>
          <w:sz w:val="28"/>
          <w:szCs w:val="28"/>
          <w:lang w:eastAsia="en-US"/>
        </w:rPr>
      </w:pPr>
      <w:r w:rsidRPr="00845086">
        <w:rPr>
          <w:sz w:val="28"/>
          <w:szCs w:val="28"/>
          <w:lang w:eastAsia="ar-SA"/>
        </w:rPr>
        <w:t xml:space="preserve">3.1.3.5. Результат выполнения административной процедуры: </w:t>
      </w:r>
      <w:r w:rsidRPr="00845086">
        <w:rPr>
          <w:sz w:val="28"/>
          <w:szCs w:val="28"/>
          <w:lang w:eastAsia="en-US"/>
        </w:rPr>
        <w:t>направление заявления на рассмотрение Комиссии.</w:t>
      </w:r>
    </w:p>
    <w:p w14:paraId="18C1C19E" w14:textId="77777777" w:rsidR="00845086" w:rsidRPr="00845086" w:rsidRDefault="00845086" w:rsidP="00F80206">
      <w:pPr>
        <w:suppressAutoHyphens/>
        <w:ind w:right="-284" w:firstLine="709"/>
        <w:jc w:val="both"/>
        <w:rPr>
          <w:sz w:val="28"/>
          <w:szCs w:val="28"/>
          <w:lang w:eastAsia="en-US"/>
        </w:rPr>
      </w:pPr>
      <w:r w:rsidRPr="00845086">
        <w:rPr>
          <w:sz w:val="28"/>
          <w:szCs w:val="28"/>
          <w:lang w:eastAsia="en-US"/>
        </w:rPr>
        <w:lastRenderedPageBreak/>
        <w:t>3.1.4. Принятие решения о предоставлении муниципальной услуги или об отказе в предоставлении муниципальной услуги.</w:t>
      </w:r>
    </w:p>
    <w:p w14:paraId="5C2D7B6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3.1.4.1. Основание для начала административной процедуры: представление должностным лицом, ответственным за рассмотрение документов, заявления и предст</w:t>
      </w:r>
      <w:r w:rsidR="00F80206">
        <w:rPr>
          <w:sz w:val="28"/>
          <w:szCs w:val="28"/>
          <w:lang w:eastAsia="ar-SA"/>
        </w:rPr>
        <w:t xml:space="preserve">авленных заявителем документов </w:t>
      </w:r>
      <w:r w:rsidRPr="00845086">
        <w:rPr>
          <w:sz w:val="28"/>
          <w:szCs w:val="28"/>
          <w:lang w:eastAsia="ar-SA"/>
        </w:rPr>
        <w:t>на рассмотрение Комиссии.</w:t>
      </w:r>
    </w:p>
    <w:p w14:paraId="57E3F05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3.1.4.2. Содержание административного действия (административных действий), продолжительность и(или) максимальный срок его (их) выполнения:</w:t>
      </w:r>
    </w:p>
    <w:p w14:paraId="5E871B5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срок, не превышающий 16 рабочих дней, Комиссия выполняет следующие действия:</w:t>
      </w:r>
    </w:p>
    <w:p w14:paraId="00315A4A" w14:textId="66664F46" w:rsidR="00845086" w:rsidRPr="00845086" w:rsidRDefault="00845086" w:rsidP="00717609">
      <w:pPr>
        <w:suppressAutoHyphens/>
        <w:ind w:right="-284" w:firstLine="709"/>
        <w:jc w:val="both"/>
        <w:rPr>
          <w:sz w:val="28"/>
          <w:szCs w:val="28"/>
          <w:lang w:eastAsia="ar-SA"/>
        </w:rPr>
      </w:pPr>
      <w:r w:rsidRPr="00845086">
        <w:rPr>
          <w:sz w:val="28"/>
          <w:szCs w:val="28"/>
          <w:lang w:eastAsia="ar-SA"/>
        </w:rPr>
        <w:t>1 действие: рассмотрение заявления и представленных документов членами Комис</w:t>
      </w:r>
      <w:r w:rsidR="00717609">
        <w:rPr>
          <w:sz w:val="28"/>
          <w:szCs w:val="28"/>
          <w:lang w:eastAsia="ar-SA"/>
        </w:rPr>
        <w:t xml:space="preserve">сии, принятие решения Комиссией, </w:t>
      </w:r>
      <w:r w:rsidR="00717609" w:rsidRPr="00717609">
        <w:rPr>
          <w:sz w:val="28"/>
          <w:szCs w:val="28"/>
          <w:lang w:eastAsia="ar-SA"/>
        </w:rPr>
        <w:t>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14:paraId="00616F66" w14:textId="625F8307" w:rsidR="00845086" w:rsidRPr="00845086" w:rsidRDefault="00845086" w:rsidP="00F80206">
      <w:pPr>
        <w:suppressAutoHyphens/>
        <w:ind w:right="-284" w:firstLine="709"/>
        <w:jc w:val="both"/>
        <w:rPr>
          <w:sz w:val="28"/>
          <w:szCs w:val="28"/>
          <w:lang w:eastAsia="ar-SA"/>
        </w:rPr>
      </w:pPr>
      <w:r w:rsidRPr="00845086">
        <w:rPr>
          <w:sz w:val="28"/>
          <w:szCs w:val="28"/>
          <w:lang w:eastAsia="ar-SA"/>
        </w:rPr>
        <w:t>2 действие: подготовка решения о предоставлении (решения об отказе в предоставлении) права на размещение НТО на террит</w:t>
      </w:r>
      <w:r w:rsidR="00717609">
        <w:rPr>
          <w:sz w:val="28"/>
          <w:szCs w:val="28"/>
          <w:lang w:eastAsia="ar-SA"/>
        </w:rPr>
        <w:t xml:space="preserve">ории муниципального образования, в </w:t>
      </w:r>
      <w:r w:rsidR="00717609" w:rsidRPr="00717609">
        <w:rPr>
          <w:sz w:val="28"/>
          <w:szCs w:val="28"/>
          <w:lang w:eastAsia="ar-SA"/>
        </w:rPr>
        <w:t>срок установленный положением администрации о порядке проведения заседаний комиссии по вопросам размещения нестационарных торговых объектов</w:t>
      </w:r>
      <w:r w:rsidR="00717609">
        <w:rPr>
          <w:sz w:val="28"/>
          <w:szCs w:val="28"/>
          <w:lang w:eastAsia="ar-SA"/>
        </w:rPr>
        <w:t>.</w:t>
      </w:r>
    </w:p>
    <w:p w14:paraId="34FB5D7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14:paraId="2A3D9C6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18A5C4B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14:paraId="2A797A6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3.1.5. Вручение (направление) результата оказания муниципальной услуги.</w:t>
      </w:r>
    </w:p>
    <w:p w14:paraId="1159037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3.1.5.1. Основание для начала административной процедуры: решение, являющееся результатом предоставления муниципальной услуги.</w:t>
      </w:r>
    </w:p>
    <w:p w14:paraId="1EE7BA9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3.1.5.2. Содержание административного действия, продолжительность и(или) максимальный срок его выполнения:</w:t>
      </w:r>
    </w:p>
    <w:p w14:paraId="3AEE5C28" w14:textId="30BB4F5A" w:rsidR="00845086" w:rsidRPr="00845086" w:rsidRDefault="00845086" w:rsidP="00064C97">
      <w:pPr>
        <w:suppressAutoHyphens/>
        <w:ind w:right="-284" w:firstLine="709"/>
        <w:jc w:val="both"/>
        <w:rPr>
          <w:sz w:val="28"/>
          <w:szCs w:val="28"/>
          <w:lang w:eastAsia="ar-SA"/>
        </w:rPr>
      </w:pPr>
      <w:r w:rsidRPr="00845086">
        <w:rPr>
          <w:sz w:val="28"/>
          <w:szCs w:val="28"/>
          <w:lang w:eastAsia="ar-SA"/>
        </w:rPr>
        <w:t>1 действие: должностное лицо, ответственное за делопроизводство, регистрирует результат пред</w:t>
      </w:r>
      <w:r w:rsidR="00064C97">
        <w:rPr>
          <w:sz w:val="28"/>
          <w:szCs w:val="28"/>
          <w:lang w:eastAsia="ar-SA"/>
        </w:rPr>
        <w:t xml:space="preserve">оставления муниципальной </w:t>
      </w:r>
      <w:proofErr w:type="gramStart"/>
      <w:r w:rsidR="00064C97">
        <w:rPr>
          <w:sz w:val="28"/>
          <w:szCs w:val="28"/>
          <w:lang w:eastAsia="ar-SA"/>
        </w:rPr>
        <w:t xml:space="preserve">услуги,  </w:t>
      </w:r>
      <w:r w:rsidR="00064C97" w:rsidRPr="00064C97">
        <w:rPr>
          <w:sz w:val="28"/>
          <w:szCs w:val="28"/>
          <w:lang w:eastAsia="ar-SA"/>
        </w:rPr>
        <w:t>в</w:t>
      </w:r>
      <w:proofErr w:type="gramEnd"/>
      <w:r w:rsidR="00064C97" w:rsidRPr="00064C97">
        <w:rPr>
          <w:sz w:val="28"/>
          <w:szCs w:val="28"/>
          <w:lang w:eastAsia="ar-SA"/>
        </w:rPr>
        <w:t xml:space="preserve"> течение не более 1 (одного) рабочего дня.</w:t>
      </w:r>
    </w:p>
    <w:p w14:paraId="6552412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14:paraId="1F9B97B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3.1.5.3. Лицо, ответственное за выполнение административной процедуры: должностное лицо ОМСУ, ответственное за делопроизводство.</w:t>
      </w:r>
    </w:p>
    <w:p w14:paraId="2F183A0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F77ADC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 Особенности выполнения административных процедур в электронной форме</w:t>
      </w:r>
    </w:p>
    <w:p w14:paraId="3D52C02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AA3551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705206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3.2.3. Муниципальная услуга может быть получена через ПГУ ЛО либо через ЕПГУ следующими способами:</w:t>
      </w:r>
    </w:p>
    <w:p w14:paraId="7AB9450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без личной явки на прием в Администрацию.</w:t>
      </w:r>
    </w:p>
    <w:p w14:paraId="309A9C3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3.2.4. Для подачи заявления через ЕПГУ или через ПГУ ЛО заявитель должен выполнить следующие действия:</w:t>
      </w:r>
    </w:p>
    <w:p w14:paraId="36681FD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пройти идентификацию и аутентификацию в ЕСИА;</w:t>
      </w:r>
    </w:p>
    <w:p w14:paraId="539A022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личном кабинете на ЕПГУ или на ПГУ ЛО заполнить в электронной форме заявление на оказание муниципальной услуги;</w:t>
      </w:r>
    </w:p>
    <w:p w14:paraId="5651487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756D7B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3.2.5. В результате направления пакета электронных документов посредством ПГУ ЛО либо через ЕПГУ, АИС «</w:t>
      </w:r>
      <w:proofErr w:type="spellStart"/>
      <w:r w:rsidRPr="00845086">
        <w:rPr>
          <w:sz w:val="28"/>
          <w:szCs w:val="28"/>
          <w:lang w:eastAsia="ar-SA"/>
        </w:rPr>
        <w:t>Межвед</w:t>
      </w:r>
      <w:proofErr w:type="spellEnd"/>
      <w:r w:rsidRPr="00845086">
        <w:rPr>
          <w:sz w:val="28"/>
          <w:szCs w:val="28"/>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99DC44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3.2.6. При предоставлении муниципальной услуги через ПГУ ЛО либо через ЕПГУ, должностное лицо ОМСУ выполняет следующие действия:</w:t>
      </w:r>
    </w:p>
    <w:p w14:paraId="247F678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6B3856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45086">
        <w:rPr>
          <w:sz w:val="28"/>
          <w:szCs w:val="28"/>
          <w:lang w:eastAsia="ar-SA"/>
        </w:rPr>
        <w:t>Межвед</w:t>
      </w:r>
      <w:proofErr w:type="spellEnd"/>
      <w:r w:rsidRPr="00845086">
        <w:rPr>
          <w:sz w:val="28"/>
          <w:szCs w:val="28"/>
          <w:lang w:eastAsia="ar-SA"/>
        </w:rPr>
        <w:t xml:space="preserve"> ЛО» формы о принятом решении и переводит дело в архив АИС «</w:t>
      </w:r>
      <w:proofErr w:type="spellStart"/>
      <w:r w:rsidRPr="00845086">
        <w:rPr>
          <w:sz w:val="28"/>
          <w:szCs w:val="28"/>
          <w:lang w:eastAsia="ar-SA"/>
        </w:rPr>
        <w:t>Межвед</w:t>
      </w:r>
      <w:proofErr w:type="spellEnd"/>
      <w:r w:rsidRPr="00845086">
        <w:rPr>
          <w:sz w:val="28"/>
          <w:szCs w:val="28"/>
          <w:lang w:eastAsia="ar-SA"/>
        </w:rPr>
        <w:t xml:space="preserve"> ЛО»;</w:t>
      </w:r>
    </w:p>
    <w:p w14:paraId="7012893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845086">
        <w:rPr>
          <w:sz w:val="28"/>
          <w:szCs w:val="28"/>
          <w:lang w:eastAsia="ar-SA"/>
        </w:rPr>
        <w:lastRenderedPageBreak/>
        <w:t>усиленной квалифицированной электронной подписью должностного лица, принявшего решение, в личный кабинет ПГУ ЛО или ЕПГУ.</w:t>
      </w:r>
    </w:p>
    <w:p w14:paraId="12266B3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EC7A17"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14C56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CE5123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0AF800F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14:paraId="67493C9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w:t>
      </w:r>
      <w:r w:rsidR="00EB44DD">
        <w:rPr>
          <w:sz w:val="28"/>
          <w:szCs w:val="28"/>
          <w:lang w:eastAsia="ar-SA"/>
        </w:rPr>
        <w:t xml:space="preserve"> представить в ОМСУ/</w:t>
      </w:r>
      <w:r w:rsidRPr="00845086">
        <w:rPr>
          <w:sz w:val="28"/>
          <w:szCs w:val="28"/>
          <w:lang w:eastAsia="ar-SA"/>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A7918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w:t>
      </w:r>
      <w:r w:rsidR="00EB44DD">
        <w:rPr>
          <w:sz w:val="28"/>
          <w:szCs w:val="28"/>
          <w:lang w:eastAsia="ar-SA"/>
        </w:rPr>
        <w:t>нный специалист ОМСУ</w:t>
      </w:r>
      <w:r w:rsidRPr="00845086">
        <w:rPr>
          <w:sz w:val="28"/>
          <w:szCs w:val="28"/>
          <w:lang w:eastAsia="ar-SA"/>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w:t>
      </w:r>
      <w:r w:rsidR="00EB44DD">
        <w:rPr>
          <w:sz w:val="28"/>
          <w:szCs w:val="28"/>
          <w:lang w:eastAsia="ar-SA"/>
        </w:rPr>
        <w:t>луги (документ) ОМСУ</w:t>
      </w:r>
      <w:r w:rsidRPr="00845086">
        <w:rPr>
          <w:sz w:val="28"/>
          <w:szCs w:val="28"/>
          <w:lang w:eastAsia="ar-SA"/>
        </w:rPr>
        <w:t xml:space="preserve"> направляет способом, указанным в заявлении о необходимости исправления допущенных опечаток и(или) ошибок.</w:t>
      </w:r>
    </w:p>
    <w:p w14:paraId="5A85D15C" w14:textId="77777777" w:rsidR="00845086" w:rsidRPr="00845086" w:rsidRDefault="00845086" w:rsidP="00F80206">
      <w:pPr>
        <w:suppressAutoHyphens/>
        <w:ind w:right="-284"/>
        <w:jc w:val="both"/>
        <w:rPr>
          <w:sz w:val="28"/>
          <w:szCs w:val="28"/>
          <w:lang w:eastAsia="ar-SA"/>
        </w:rPr>
      </w:pPr>
    </w:p>
    <w:p w14:paraId="5ABDABFC"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4. Формы контроля за исполнением административного</w:t>
      </w:r>
    </w:p>
    <w:p w14:paraId="397BBC29"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регламента</w:t>
      </w:r>
    </w:p>
    <w:p w14:paraId="5AEE5406" w14:textId="77777777" w:rsidR="00845086" w:rsidRPr="00845086" w:rsidRDefault="00845086" w:rsidP="00F80206">
      <w:pPr>
        <w:suppressAutoHyphens/>
        <w:ind w:right="-284" w:firstLine="709"/>
        <w:jc w:val="both"/>
        <w:rPr>
          <w:sz w:val="28"/>
          <w:szCs w:val="28"/>
          <w:lang w:eastAsia="ar-SA"/>
        </w:rPr>
      </w:pPr>
    </w:p>
    <w:p w14:paraId="041A4FF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7950E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Текущий контроль осуществляется ответственным</w:t>
      </w:r>
      <w:r w:rsidR="00E271C7">
        <w:rPr>
          <w:sz w:val="28"/>
          <w:szCs w:val="28"/>
          <w:lang w:eastAsia="ar-SA"/>
        </w:rPr>
        <w:t>и специалистами ОМСУ</w:t>
      </w:r>
      <w:r w:rsidRPr="00845086">
        <w:rPr>
          <w:sz w:val="28"/>
          <w:szCs w:val="28"/>
          <w:lang w:eastAsia="ar-SA"/>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9226A6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485947F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429A8E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D41F3F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395E9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w:t>
      </w:r>
      <w:r w:rsidR="00515C6C">
        <w:rPr>
          <w:sz w:val="28"/>
          <w:szCs w:val="28"/>
          <w:lang w:eastAsia="ar-SA"/>
        </w:rPr>
        <w:t>ота и делопроизводства ОМСУ</w:t>
      </w:r>
      <w:r w:rsidRPr="00845086">
        <w:rPr>
          <w:sz w:val="28"/>
          <w:szCs w:val="28"/>
          <w:lang w:eastAsia="ar-SA"/>
        </w:rPr>
        <w:t>.</w:t>
      </w:r>
    </w:p>
    <w:p w14:paraId="31EDA2B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О проведении проверки издает</w:t>
      </w:r>
      <w:r w:rsidR="00515C6C">
        <w:rPr>
          <w:sz w:val="28"/>
          <w:szCs w:val="28"/>
          <w:lang w:eastAsia="ar-SA"/>
        </w:rPr>
        <w:t>ся правовой акт ОМСУ</w:t>
      </w:r>
      <w:r w:rsidRPr="00845086">
        <w:rPr>
          <w:sz w:val="28"/>
          <w:szCs w:val="28"/>
          <w:lang w:eastAsia="ar-SA"/>
        </w:rPr>
        <w:t xml:space="preserve"> о проведении проверки исполнения административного регламента по предоставлению муниципальной услуги.</w:t>
      </w:r>
    </w:p>
    <w:p w14:paraId="048714C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33E94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По результатам рассмотрения обращений дается письменный ответ.</w:t>
      </w:r>
    </w:p>
    <w:p w14:paraId="5B895FB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29292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1B74F7"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Руководитель ОМСУ несет персональную ответственность за обеспечение предоставления муниципальной услуги.</w:t>
      </w:r>
    </w:p>
    <w:p w14:paraId="6662CE04" w14:textId="77777777" w:rsidR="00845086" w:rsidRPr="00845086" w:rsidRDefault="00103C69" w:rsidP="00F80206">
      <w:pPr>
        <w:suppressAutoHyphens/>
        <w:ind w:right="-284" w:firstLine="709"/>
        <w:jc w:val="both"/>
        <w:rPr>
          <w:sz w:val="28"/>
          <w:szCs w:val="28"/>
          <w:lang w:eastAsia="ar-SA"/>
        </w:rPr>
      </w:pPr>
      <w:r>
        <w:rPr>
          <w:sz w:val="28"/>
          <w:szCs w:val="28"/>
          <w:lang w:eastAsia="ar-SA"/>
        </w:rPr>
        <w:t>Работники ОМСУ</w:t>
      </w:r>
      <w:r w:rsidR="00845086" w:rsidRPr="00845086">
        <w:rPr>
          <w:sz w:val="28"/>
          <w:szCs w:val="28"/>
          <w:lang w:eastAsia="ar-SA"/>
        </w:rPr>
        <w:t xml:space="preserve"> при предоставлении муниципальной услуги несут персональную ответственность:</w:t>
      </w:r>
    </w:p>
    <w:p w14:paraId="778668A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за неисполнение или ненадлежащее исполнение административных процедур при предоставлении муниципальной услуги;</w:t>
      </w:r>
    </w:p>
    <w:p w14:paraId="7A6AFDB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7594C80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7CA66F8" w14:textId="77777777" w:rsidR="00845086" w:rsidRPr="00845086" w:rsidRDefault="00845086" w:rsidP="00F80206">
      <w:pPr>
        <w:suppressAutoHyphens/>
        <w:ind w:right="-284"/>
        <w:jc w:val="both"/>
        <w:rPr>
          <w:sz w:val="28"/>
          <w:szCs w:val="28"/>
          <w:lang w:eastAsia="ar-SA"/>
        </w:rPr>
      </w:pPr>
    </w:p>
    <w:p w14:paraId="5ADD1B5F"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5. Досудебный (внесудебный) порядок обжалования решений</w:t>
      </w:r>
    </w:p>
    <w:p w14:paraId="6F6FFF33"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и действий (бездействия) органа, предоставляющего</w:t>
      </w:r>
    </w:p>
    <w:p w14:paraId="369E32C0"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муниципальную услугу, а также должностных лиц органа,</w:t>
      </w:r>
    </w:p>
    <w:p w14:paraId="6E0DC6E4"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предоставляющего муниципальную услугу,</w:t>
      </w:r>
    </w:p>
    <w:p w14:paraId="2193FC2F"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либо государственных или муниципальных служащих,</w:t>
      </w:r>
    </w:p>
    <w:p w14:paraId="453E6B85"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многофункционального центра предоставления государственных</w:t>
      </w:r>
    </w:p>
    <w:p w14:paraId="06AF9BFF"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и муниципальных услуг, работника многофункционального центра</w:t>
      </w:r>
    </w:p>
    <w:p w14:paraId="1A002E7A"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предоставления государственных и муниципальных услуг</w:t>
      </w:r>
    </w:p>
    <w:p w14:paraId="1403B193" w14:textId="77777777" w:rsidR="00845086" w:rsidRPr="00845086" w:rsidRDefault="00845086" w:rsidP="00F80206">
      <w:pPr>
        <w:suppressAutoHyphens/>
        <w:ind w:right="-284" w:firstLine="709"/>
        <w:jc w:val="both"/>
        <w:rPr>
          <w:sz w:val="28"/>
          <w:szCs w:val="28"/>
          <w:lang w:eastAsia="ar-SA"/>
        </w:rPr>
      </w:pPr>
    </w:p>
    <w:p w14:paraId="6CC0112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F5F846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E66242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w:t>
      </w:r>
      <w:r w:rsidR="00EF3D8A">
        <w:rPr>
          <w:sz w:val="28"/>
          <w:szCs w:val="28"/>
          <w:lang w:eastAsia="ar-SA"/>
        </w:rPr>
        <w:t>кона от 27.07.2010 №</w:t>
      </w:r>
      <w:r w:rsidRPr="00845086">
        <w:rPr>
          <w:sz w:val="28"/>
          <w:szCs w:val="28"/>
          <w:lang w:eastAsia="ar-SA"/>
        </w:rPr>
        <w:t xml:space="preserve"> 210-ФЗ;</w:t>
      </w:r>
    </w:p>
    <w:p w14:paraId="1F84C3E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45086">
        <w:rPr>
          <w:sz w:val="28"/>
          <w:szCs w:val="28"/>
          <w:lang w:eastAsia="ar-SA"/>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EF3D8A">
        <w:rPr>
          <w:sz w:val="28"/>
          <w:szCs w:val="28"/>
          <w:lang w:eastAsia="ar-SA"/>
        </w:rPr>
        <w:t xml:space="preserve"> от 27.07.2010 №</w:t>
      </w:r>
      <w:r w:rsidRPr="00845086">
        <w:rPr>
          <w:sz w:val="28"/>
          <w:szCs w:val="28"/>
          <w:lang w:eastAsia="ar-SA"/>
        </w:rPr>
        <w:t xml:space="preserve"> 210-ФЗ;</w:t>
      </w:r>
    </w:p>
    <w:p w14:paraId="435B69E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845086">
        <w:rPr>
          <w:sz w:val="28"/>
          <w:szCs w:val="28"/>
        </w:rPr>
        <w:t>муниципальными правовыми актами</w:t>
      </w:r>
      <w:r w:rsidRPr="00845086">
        <w:rPr>
          <w:sz w:val="28"/>
          <w:szCs w:val="28"/>
          <w:lang w:eastAsia="ar-SA"/>
        </w:rPr>
        <w:t xml:space="preserve"> для предоставления муниципальной услуги;</w:t>
      </w:r>
    </w:p>
    <w:p w14:paraId="24FB851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845086">
        <w:rPr>
          <w:sz w:val="28"/>
          <w:szCs w:val="28"/>
        </w:rPr>
        <w:t>муниципальными правовыми актами</w:t>
      </w:r>
      <w:r w:rsidRPr="00845086">
        <w:rPr>
          <w:sz w:val="28"/>
          <w:szCs w:val="28"/>
          <w:lang w:eastAsia="ar-SA"/>
        </w:rPr>
        <w:t xml:space="preserve"> для предоставления муниципальной услуги, у заявителя;</w:t>
      </w:r>
    </w:p>
    <w:p w14:paraId="602E5F1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845086">
        <w:rPr>
          <w:sz w:val="28"/>
          <w:szCs w:val="28"/>
        </w:rPr>
        <w:t>муниципальными правовыми актами</w:t>
      </w:r>
      <w:r w:rsidRPr="00845086">
        <w:rPr>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w:t>
      </w:r>
      <w:r w:rsidR="00D26F10">
        <w:rPr>
          <w:sz w:val="28"/>
          <w:szCs w:val="28"/>
          <w:lang w:eastAsia="ar-SA"/>
        </w:rPr>
        <w:t>ерального закона от 27.07.2010 №</w:t>
      </w:r>
      <w:r w:rsidRPr="00845086">
        <w:rPr>
          <w:sz w:val="28"/>
          <w:szCs w:val="28"/>
          <w:lang w:eastAsia="ar-SA"/>
        </w:rPr>
        <w:t xml:space="preserve"> 210-ФЗ;</w:t>
      </w:r>
    </w:p>
    <w:p w14:paraId="6E038A2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845086">
        <w:rPr>
          <w:sz w:val="28"/>
          <w:szCs w:val="28"/>
        </w:rPr>
        <w:t>муниципальными правовыми актами</w:t>
      </w:r>
      <w:r w:rsidRPr="00845086">
        <w:rPr>
          <w:sz w:val="28"/>
          <w:szCs w:val="28"/>
          <w:lang w:eastAsia="ar-SA"/>
        </w:rPr>
        <w:t>;</w:t>
      </w:r>
    </w:p>
    <w:p w14:paraId="18D7602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w:t>
      </w:r>
      <w:r w:rsidR="004614E3">
        <w:rPr>
          <w:sz w:val="28"/>
          <w:szCs w:val="28"/>
          <w:lang w:eastAsia="ar-SA"/>
        </w:rPr>
        <w:t>ерального закона от 27.07.2010 №</w:t>
      </w:r>
      <w:r w:rsidRPr="00845086">
        <w:rPr>
          <w:sz w:val="28"/>
          <w:szCs w:val="28"/>
          <w:lang w:eastAsia="ar-SA"/>
        </w:rPr>
        <w:t xml:space="preserve"> 210-ФЗ;</w:t>
      </w:r>
    </w:p>
    <w:p w14:paraId="19912A6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8) нарушение срока или порядка выдачи документов по результатам предоставления муниципальной услуги;</w:t>
      </w:r>
    </w:p>
    <w:p w14:paraId="7114E15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845086">
        <w:rPr>
          <w:sz w:val="28"/>
          <w:szCs w:val="28"/>
        </w:rPr>
        <w:t>муниципальными правовыми актами</w:t>
      </w:r>
      <w:r w:rsidRPr="00845086">
        <w:rPr>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4614E3">
        <w:rPr>
          <w:sz w:val="28"/>
          <w:szCs w:val="28"/>
          <w:lang w:eastAsia="ar-SA"/>
        </w:rPr>
        <w:t>ерального закона от 27.07.2010 №</w:t>
      </w:r>
      <w:r w:rsidRPr="00845086">
        <w:rPr>
          <w:sz w:val="28"/>
          <w:szCs w:val="28"/>
          <w:lang w:eastAsia="ar-SA"/>
        </w:rPr>
        <w:t xml:space="preserve"> 210-ФЗ;</w:t>
      </w:r>
    </w:p>
    <w:p w14:paraId="4916000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4614E3">
        <w:rPr>
          <w:sz w:val="28"/>
          <w:szCs w:val="28"/>
          <w:lang w:eastAsia="ar-SA"/>
        </w:rPr>
        <w:t>ерального закона от 27.07.2010 №</w:t>
      </w:r>
      <w:r w:rsidRPr="00845086">
        <w:rPr>
          <w:sz w:val="28"/>
          <w:szCs w:val="28"/>
          <w:lang w:eastAsia="ar-SA"/>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w:t>
      </w:r>
      <w:r w:rsidR="004614E3">
        <w:rPr>
          <w:sz w:val="28"/>
          <w:szCs w:val="28"/>
          <w:lang w:eastAsia="ar-SA"/>
        </w:rPr>
        <w:t xml:space="preserve"> закона от 27.07.2010 №</w:t>
      </w:r>
      <w:r w:rsidRPr="00845086">
        <w:rPr>
          <w:sz w:val="28"/>
          <w:szCs w:val="28"/>
          <w:lang w:eastAsia="ar-SA"/>
        </w:rPr>
        <w:t xml:space="preserve"> 210-ФЗ.</w:t>
      </w:r>
    </w:p>
    <w:p w14:paraId="6C0CE22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5.3. Жалоба подается в письменной форме на бумажном носителе, в электронной форме в орган, предоставляющи</w:t>
      </w:r>
      <w:r w:rsidR="00A47682">
        <w:rPr>
          <w:sz w:val="28"/>
          <w:szCs w:val="28"/>
          <w:lang w:eastAsia="ar-SA"/>
        </w:rPr>
        <w:t>й муниципальную услугу, ГБУ ЛО «МФЦ»</w:t>
      </w:r>
      <w:r w:rsidRPr="00845086">
        <w:rPr>
          <w:sz w:val="28"/>
          <w:szCs w:val="28"/>
          <w:lang w:eastAsia="ar-SA"/>
        </w:rPr>
        <w:t xml:space="preserve"> либо в Комитет экономического развития и инвестиционной деятельности Ленинградской области,</w:t>
      </w:r>
      <w:r w:rsidR="006C73BE">
        <w:rPr>
          <w:sz w:val="28"/>
          <w:szCs w:val="28"/>
          <w:lang w:eastAsia="ar-SA"/>
        </w:rPr>
        <w:t xml:space="preserve"> являющийся учредителем ГБУ ЛО «МФЦ» (далее - учредитель ГБУ ЛО «МФЦ»</w:t>
      </w:r>
      <w:r w:rsidRPr="00845086">
        <w:rPr>
          <w:sz w:val="28"/>
          <w:szCs w:val="28"/>
          <w:lang w:eastAsia="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00317FF4">
        <w:rPr>
          <w:sz w:val="28"/>
          <w:szCs w:val="28"/>
          <w:lang w:eastAsia="ar-SA"/>
        </w:rPr>
        <w:t>(бездействие) работника ГБУ ЛО «МФЦ»</w:t>
      </w:r>
      <w:r w:rsidRPr="00845086">
        <w:rPr>
          <w:sz w:val="28"/>
          <w:szCs w:val="28"/>
          <w:lang w:eastAsia="ar-SA"/>
        </w:rPr>
        <w:t xml:space="preserve"> подаются руководителю многофункционального центра. Жалобы на решения и действия (бездействие)</w:t>
      </w:r>
      <w:r w:rsidR="00317FF4">
        <w:rPr>
          <w:sz w:val="28"/>
          <w:szCs w:val="28"/>
          <w:lang w:eastAsia="ar-SA"/>
        </w:rPr>
        <w:t xml:space="preserve"> ГБУ ЛО «МФЦ» подаются учредителю ГБУ ЛО «МФЦ»</w:t>
      </w:r>
      <w:r w:rsidRPr="00845086">
        <w:rPr>
          <w:sz w:val="28"/>
          <w:szCs w:val="28"/>
          <w:lang w:eastAsia="ar-SA"/>
        </w:rPr>
        <w:t>.</w:t>
      </w:r>
    </w:p>
    <w:p w14:paraId="454C5CBD"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317FF4">
        <w:rPr>
          <w:sz w:val="28"/>
          <w:szCs w:val="28"/>
          <w:lang w:eastAsia="ar-SA"/>
        </w:rPr>
        <w:t>онно-телекоммуникационной сети «Интернет»</w:t>
      </w:r>
      <w:r w:rsidRPr="00845086">
        <w:rPr>
          <w:sz w:val="28"/>
          <w:szCs w:val="28"/>
          <w:lang w:eastAsia="ar-SA"/>
        </w:rPr>
        <w:t xml:space="preserve">, официального сайта органа, предоставляющего муниципальную услугу, ЕПГУ либо ПГУ ЛО, а также может </w:t>
      </w:r>
      <w:r w:rsidRPr="00845086">
        <w:rPr>
          <w:sz w:val="28"/>
          <w:szCs w:val="28"/>
          <w:lang w:eastAsia="ar-SA"/>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317FF4">
        <w:rPr>
          <w:sz w:val="28"/>
          <w:szCs w:val="28"/>
          <w:lang w:eastAsia="ar-SA"/>
        </w:rPr>
        <w:t>онно-телекоммуникационной сети «</w:t>
      </w:r>
      <w:r w:rsidRPr="00845086">
        <w:rPr>
          <w:sz w:val="28"/>
          <w:szCs w:val="28"/>
          <w:lang w:eastAsia="ar-SA"/>
        </w:rPr>
        <w:t>Интер</w:t>
      </w:r>
      <w:r w:rsidR="00317FF4">
        <w:rPr>
          <w:sz w:val="28"/>
          <w:szCs w:val="28"/>
          <w:lang w:eastAsia="ar-SA"/>
        </w:rPr>
        <w:t>нет»</w:t>
      </w:r>
      <w:r w:rsidRPr="00845086">
        <w:rPr>
          <w:sz w:val="28"/>
          <w:szCs w:val="28"/>
          <w:lang w:eastAsia="ar-SA"/>
        </w:rPr>
        <w:t>, официального сайта многофункционального центра, ЕПГУ либо ПГУ ЛО, а также может быть принята при личном приеме заявителя.</w:t>
      </w:r>
    </w:p>
    <w:p w14:paraId="1D8E9A9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2CDB48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письменной жалобе в обязательном порядке указываются:</w:t>
      </w:r>
    </w:p>
    <w:p w14:paraId="28945E5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17FF4">
        <w:rPr>
          <w:sz w:val="28"/>
          <w:szCs w:val="28"/>
          <w:lang w:eastAsia="ar-SA"/>
        </w:rPr>
        <w:t>аленного рабочего места ГБУ ЛО «МФЦ»</w:t>
      </w:r>
      <w:r w:rsidRPr="00845086">
        <w:rPr>
          <w:sz w:val="28"/>
          <w:szCs w:val="28"/>
          <w:lang w:eastAsia="ar-SA"/>
        </w:rPr>
        <w:t>, его руководителя и(или) работника, решения и действия (бездействие) которых обжалуются;</w:t>
      </w:r>
    </w:p>
    <w:p w14:paraId="5EF2FBC7"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B1F489"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17FF4">
        <w:rPr>
          <w:sz w:val="28"/>
          <w:szCs w:val="28"/>
          <w:lang w:eastAsia="ar-SA"/>
        </w:rPr>
        <w:t>аленного рабочего места ГБУ ЛО «</w:t>
      </w:r>
      <w:r w:rsidRPr="00845086">
        <w:rPr>
          <w:sz w:val="28"/>
          <w:szCs w:val="28"/>
          <w:lang w:eastAsia="ar-SA"/>
        </w:rPr>
        <w:t>МФЦ</w:t>
      </w:r>
      <w:r w:rsidR="00317FF4">
        <w:rPr>
          <w:sz w:val="28"/>
          <w:szCs w:val="28"/>
          <w:lang w:eastAsia="ar-SA"/>
        </w:rPr>
        <w:t>»</w:t>
      </w:r>
      <w:r w:rsidRPr="00845086">
        <w:rPr>
          <w:sz w:val="28"/>
          <w:szCs w:val="28"/>
          <w:lang w:eastAsia="ar-SA"/>
        </w:rPr>
        <w:t>, его работника;</w:t>
      </w:r>
    </w:p>
    <w:p w14:paraId="07FEED3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17FF4">
        <w:rPr>
          <w:sz w:val="28"/>
          <w:szCs w:val="28"/>
          <w:lang w:eastAsia="ar-SA"/>
        </w:rPr>
        <w:t>аленного рабочего места ГБУ ЛО «МФЦ»</w:t>
      </w:r>
      <w:r w:rsidRPr="00845086">
        <w:rPr>
          <w:sz w:val="28"/>
          <w:szCs w:val="28"/>
          <w:lang w:eastAsia="ar-SA"/>
        </w:rPr>
        <w:t>, его работника. Заявителем могут быть представлены документы (при наличии), подтверждающие доводы заявителя, либо их копии.</w:t>
      </w:r>
    </w:p>
    <w:p w14:paraId="59DDED8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845086">
        <w:rPr>
          <w:sz w:val="28"/>
          <w:szCs w:val="28"/>
          <w:lang w:eastAsia="ar-SA"/>
        </w:rPr>
        <w:t>и</w:t>
      </w:r>
      <w:proofErr w:type="gramEnd"/>
      <w:r w:rsidRPr="00845086">
        <w:rPr>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14:paraId="31ED480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5.6. Жалоба, поступившая в орган, предоставляющи</w:t>
      </w:r>
      <w:r w:rsidR="00317FF4">
        <w:rPr>
          <w:sz w:val="28"/>
          <w:szCs w:val="28"/>
          <w:lang w:eastAsia="ar-SA"/>
        </w:rPr>
        <w:t>й муниципальную услугу, ГБУ ЛО «МФЦ», учредителю ГБУ ЛО «МФЦ»</w:t>
      </w:r>
      <w:r w:rsidRPr="00845086">
        <w:rPr>
          <w:sz w:val="28"/>
          <w:szCs w:val="28"/>
          <w:lang w:eastAsia="ar-SA"/>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w:t>
      </w:r>
      <w:r w:rsidR="00317FF4">
        <w:rPr>
          <w:sz w:val="28"/>
          <w:szCs w:val="28"/>
          <w:lang w:eastAsia="ar-SA"/>
        </w:rPr>
        <w:t>о муниципальную услугу, ГБУ ЛО «МФЦ»</w:t>
      </w:r>
      <w:r w:rsidRPr="00845086">
        <w:rPr>
          <w:sz w:val="28"/>
          <w:szCs w:val="28"/>
          <w:lang w:eastAsia="ar-SA"/>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F0158B"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5.7. По результатам рассмотрения жалобы принимается одно из следующих решений:</w:t>
      </w:r>
    </w:p>
    <w:p w14:paraId="737764C3" w14:textId="2956B015" w:rsidR="00845086" w:rsidRPr="00845086" w:rsidRDefault="00845086" w:rsidP="00F80206">
      <w:pPr>
        <w:suppressAutoHyphens/>
        <w:ind w:right="-284" w:firstLine="709"/>
        <w:jc w:val="both"/>
        <w:rPr>
          <w:sz w:val="28"/>
          <w:szCs w:val="28"/>
          <w:lang w:eastAsia="ar-SA"/>
        </w:rPr>
      </w:pPr>
      <w:r w:rsidRPr="00845086">
        <w:rPr>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C09E0">
        <w:rPr>
          <w:sz w:val="28"/>
          <w:szCs w:val="28"/>
          <w:lang w:eastAsia="ar-SA"/>
        </w:rPr>
        <w:t xml:space="preserve"> субъектов Российской Федерации, </w:t>
      </w:r>
      <w:r w:rsidR="005C09E0" w:rsidRPr="005C09E0">
        <w:rPr>
          <w:sz w:val="28"/>
          <w:szCs w:val="28"/>
          <w:lang w:eastAsia="ar-SA"/>
        </w:rPr>
        <w:t>муниципальными правовыми актами;</w:t>
      </w:r>
    </w:p>
    <w:p w14:paraId="4661830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2) в удовлетворении жалобы отказывается.</w:t>
      </w:r>
    </w:p>
    <w:p w14:paraId="25EB821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E9DC0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AB038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B3767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D36E17" w14:textId="77777777" w:rsidR="00845086" w:rsidRPr="00845086" w:rsidRDefault="00845086" w:rsidP="00F80206">
      <w:pPr>
        <w:suppressAutoHyphens/>
        <w:ind w:right="-284"/>
        <w:jc w:val="both"/>
        <w:rPr>
          <w:sz w:val="28"/>
          <w:szCs w:val="28"/>
          <w:lang w:eastAsia="ar-SA"/>
        </w:rPr>
      </w:pPr>
    </w:p>
    <w:p w14:paraId="34336C88"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6. Особенности выполнения административных процедур</w:t>
      </w:r>
    </w:p>
    <w:p w14:paraId="33D760C5" w14:textId="77777777" w:rsidR="00845086" w:rsidRPr="00845086" w:rsidRDefault="00845086" w:rsidP="00F80206">
      <w:pPr>
        <w:suppressAutoHyphens/>
        <w:ind w:right="-284" w:firstLine="709"/>
        <w:jc w:val="center"/>
        <w:rPr>
          <w:sz w:val="28"/>
          <w:szCs w:val="28"/>
          <w:lang w:eastAsia="ar-SA"/>
        </w:rPr>
      </w:pPr>
      <w:r w:rsidRPr="00845086">
        <w:rPr>
          <w:sz w:val="28"/>
          <w:szCs w:val="28"/>
          <w:lang w:eastAsia="ar-SA"/>
        </w:rPr>
        <w:t>в многофункциональных центрах</w:t>
      </w:r>
    </w:p>
    <w:p w14:paraId="68A8245B" w14:textId="77777777" w:rsidR="00845086" w:rsidRPr="00845086" w:rsidRDefault="00845086" w:rsidP="00F80206">
      <w:pPr>
        <w:suppressAutoHyphens/>
        <w:ind w:right="-284" w:firstLine="709"/>
        <w:jc w:val="both"/>
        <w:rPr>
          <w:sz w:val="28"/>
          <w:szCs w:val="28"/>
          <w:lang w:eastAsia="ar-SA"/>
        </w:rPr>
      </w:pPr>
    </w:p>
    <w:p w14:paraId="1587992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6.1. Предоставление муниципальной услуги посредством МФЦ осуществ</w:t>
      </w:r>
      <w:r w:rsidR="00486EB9">
        <w:rPr>
          <w:sz w:val="28"/>
          <w:szCs w:val="28"/>
          <w:lang w:eastAsia="ar-SA"/>
        </w:rPr>
        <w:t>ляется в подразделениях ГБУ ЛО «МФЦ»</w:t>
      </w:r>
      <w:r w:rsidRPr="00845086">
        <w:rPr>
          <w:sz w:val="28"/>
          <w:szCs w:val="28"/>
          <w:lang w:eastAsia="ar-SA"/>
        </w:rPr>
        <w:t xml:space="preserve"> при наличии вступившего в силу соглашения</w:t>
      </w:r>
      <w:r w:rsidR="00486EB9">
        <w:rPr>
          <w:sz w:val="28"/>
          <w:szCs w:val="28"/>
          <w:lang w:eastAsia="ar-SA"/>
        </w:rPr>
        <w:t xml:space="preserve"> о взаимодействии между ГБУ ЛО «МФЦ» и ОМСУ</w:t>
      </w:r>
      <w:r w:rsidRPr="00845086">
        <w:rPr>
          <w:sz w:val="28"/>
          <w:szCs w:val="28"/>
          <w:lang w:eastAsia="ar-SA"/>
        </w:rPr>
        <w:t xml:space="preserve">. </w:t>
      </w:r>
    </w:p>
    <w:p w14:paraId="0E0ACB0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6.2. В случае подачи </w:t>
      </w:r>
      <w:r w:rsidR="00486EB9">
        <w:rPr>
          <w:sz w:val="28"/>
          <w:szCs w:val="28"/>
          <w:lang w:eastAsia="ar-SA"/>
        </w:rPr>
        <w:t>документов в ОМСУ</w:t>
      </w:r>
      <w:r w:rsidRPr="00845086">
        <w:rPr>
          <w:sz w:val="28"/>
          <w:szCs w:val="28"/>
          <w:lang w:eastAsia="ar-SA"/>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1A9F6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4B633665"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2AAF1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б) определяет предмет обращения;</w:t>
      </w:r>
    </w:p>
    <w:p w14:paraId="588AC1A4"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lastRenderedPageBreak/>
        <w:t>в) проводит проверку правильности заполнения обращения;</w:t>
      </w:r>
    </w:p>
    <w:p w14:paraId="5E339FB2"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г) проводит проверку укомплектованности пакета документов;</w:t>
      </w:r>
    </w:p>
    <w:p w14:paraId="7D8257D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6FB2D6" w14:textId="22F78D40" w:rsidR="00845086" w:rsidRPr="00845086" w:rsidRDefault="00845086" w:rsidP="00F80206">
      <w:pPr>
        <w:suppressAutoHyphens/>
        <w:ind w:right="-284" w:firstLine="709"/>
        <w:jc w:val="both"/>
        <w:rPr>
          <w:sz w:val="28"/>
          <w:szCs w:val="28"/>
          <w:lang w:eastAsia="ar-SA"/>
        </w:rPr>
      </w:pPr>
      <w:r w:rsidRPr="00845086">
        <w:rPr>
          <w:sz w:val="28"/>
          <w:szCs w:val="28"/>
          <w:lang w:eastAsia="ar-SA"/>
        </w:rPr>
        <w:t xml:space="preserve">е) заверяет каждый документ </w:t>
      </w:r>
      <w:r w:rsidR="00F108AA">
        <w:rPr>
          <w:sz w:val="28"/>
          <w:szCs w:val="28"/>
          <w:lang w:eastAsia="ar-SA"/>
        </w:rPr>
        <w:t>дела своей электронной подписью;</w:t>
      </w:r>
    </w:p>
    <w:p w14:paraId="342C815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ж) направляет копии документов и реес</w:t>
      </w:r>
      <w:r w:rsidR="00D51409">
        <w:rPr>
          <w:sz w:val="28"/>
          <w:szCs w:val="28"/>
          <w:lang w:eastAsia="ar-SA"/>
        </w:rPr>
        <w:t>тр документов в ОМСУ</w:t>
      </w:r>
      <w:r w:rsidRPr="00845086">
        <w:rPr>
          <w:sz w:val="28"/>
          <w:szCs w:val="28"/>
          <w:lang w:eastAsia="ar-SA"/>
        </w:rPr>
        <w:t>:</w:t>
      </w:r>
    </w:p>
    <w:p w14:paraId="2A6B29B8"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в электронной форме (в составе пакетов электронных дел) - в день обращения заявителя в МФЦ;</w:t>
      </w:r>
    </w:p>
    <w:p w14:paraId="6C2C5161"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B3AF8C3"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По окончании приема документов специалист МФЦ выдает заявителю расписку в приеме документов.</w:t>
      </w:r>
    </w:p>
    <w:p w14:paraId="20663AD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CED0B07"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сообщает заявителю, какие необходимые документы им не представлены;</w:t>
      </w:r>
    </w:p>
    <w:p w14:paraId="7CCCBDB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59816B0"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46AB30BC"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6.4. При указании заявителем места получения ответа (результата предоставления муниципальной услуги) посредством МФЦ д</w:t>
      </w:r>
      <w:r w:rsidR="00D51409">
        <w:rPr>
          <w:sz w:val="28"/>
          <w:szCs w:val="28"/>
          <w:lang w:eastAsia="ar-SA"/>
        </w:rPr>
        <w:t>олжностное лицо ОМСУ</w:t>
      </w:r>
      <w:r w:rsidRPr="00845086">
        <w:rPr>
          <w:sz w:val="28"/>
          <w:szCs w:val="28"/>
          <w:lang w:eastAsia="ar-SA"/>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796B1F"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D0F6166"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18576E"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Специалист МФЦ, ответственный за выдачу</w:t>
      </w:r>
      <w:r w:rsidR="00D51409">
        <w:rPr>
          <w:sz w:val="28"/>
          <w:szCs w:val="28"/>
          <w:lang w:eastAsia="ar-SA"/>
        </w:rPr>
        <w:t xml:space="preserve"> документов, полученных от ОМСУ</w:t>
      </w:r>
      <w:r w:rsidRPr="00845086">
        <w:rPr>
          <w:sz w:val="28"/>
          <w:szCs w:val="28"/>
          <w:lang w:eastAsia="ar-SA"/>
        </w:rPr>
        <w:t xml:space="preserve"> по результатам рассмотрения представленных заявителем документов, не </w:t>
      </w:r>
      <w:r w:rsidRPr="00845086">
        <w:rPr>
          <w:sz w:val="28"/>
          <w:szCs w:val="28"/>
          <w:lang w:eastAsia="ar-SA"/>
        </w:rPr>
        <w:lastRenderedPageBreak/>
        <w:t>позднее двух д</w:t>
      </w:r>
      <w:r w:rsidR="00D51409">
        <w:rPr>
          <w:sz w:val="28"/>
          <w:szCs w:val="28"/>
          <w:lang w:eastAsia="ar-SA"/>
        </w:rPr>
        <w:t>ней с даты их получения от ОМСУ</w:t>
      </w:r>
      <w:r w:rsidRPr="00845086">
        <w:rPr>
          <w:sz w:val="28"/>
          <w:szCs w:val="28"/>
          <w:lang w:eastAsia="ar-SA"/>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ADED47A" w14:textId="77777777" w:rsidR="00845086" w:rsidRPr="00845086" w:rsidRDefault="00845086" w:rsidP="00F80206">
      <w:pPr>
        <w:suppressAutoHyphens/>
        <w:ind w:right="-284" w:firstLine="709"/>
        <w:jc w:val="both"/>
        <w:rPr>
          <w:sz w:val="28"/>
          <w:szCs w:val="28"/>
          <w:lang w:eastAsia="ar-SA"/>
        </w:rPr>
      </w:pPr>
      <w:r w:rsidRPr="00845086">
        <w:rPr>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18A2B07" w14:textId="77777777" w:rsidR="00845086" w:rsidRPr="00845086" w:rsidRDefault="00845086" w:rsidP="00F80206">
      <w:pPr>
        <w:suppressAutoHyphens/>
        <w:ind w:right="-284" w:firstLine="709"/>
        <w:jc w:val="both"/>
        <w:rPr>
          <w:sz w:val="28"/>
          <w:szCs w:val="28"/>
          <w:lang w:eastAsia="ar-SA"/>
        </w:rPr>
      </w:pPr>
    </w:p>
    <w:p w14:paraId="0CA19C2A" w14:textId="77777777" w:rsidR="00845086" w:rsidRPr="00845086" w:rsidRDefault="00845086" w:rsidP="00F80206">
      <w:pPr>
        <w:suppressAutoHyphens/>
        <w:ind w:right="-284" w:firstLine="709"/>
        <w:jc w:val="both"/>
        <w:rPr>
          <w:sz w:val="28"/>
          <w:szCs w:val="28"/>
          <w:lang w:eastAsia="ar-SA"/>
        </w:rPr>
      </w:pPr>
    </w:p>
    <w:p w14:paraId="2EF0AAF6" w14:textId="77777777" w:rsidR="00845086" w:rsidRPr="00845086" w:rsidRDefault="00845086" w:rsidP="00F80206">
      <w:pPr>
        <w:suppressAutoHyphens/>
        <w:ind w:right="-284" w:firstLine="709"/>
        <w:jc w:val="right"/>
        <w:rPr>
          <w:sz w:val="20"/>
          <w:szCs w:val="28"/>
          <w:lang w:eastAsia="ar-SA"/>
        </w:rPr>
      </w:pPr>
    </w:p>
    <w:p w14:paraId="61DB5F94" w14:textId="77777777" w:rsidR="00845086" w:rsidRPr="00845086" w:rsidRDefault="00845086" w:rsidP="00F80206">
      <w:pPr>
        <w:suppressAutoHyphens/>
        <w:ind w:right="-284"/>
        <w:rPr>
          <w:sz w:val="20"/>
          <w:szCs w:val="28"/>
          <w:lang w:eastAsia="ar-SA"/>
        </w:rPr>
      </w:pPr>
    </w:p>
    <w:p w14:paraId="37EEA428" w14:textId="77777777" w:rsidR="00845086" w:rsidRPr="00845086" w:rsidRDefault="00845086" w:rsidP="00F80206">
      <w:pPr>
        <w:suppressAutoHyphens/>
        <w:ind w:right="-284"/>
        <w:rPr>
          <w:sz w:val="20"/>
          <w:szCs w:val="28"/>
          <w:lang w:eastAsia="ar-SA"/>
        </w:rPr>
      </w:pPr>
    </w:p>
    <w:p w14:paraId="591C61E1" w14:textId="77777777" w:rsidR="00845086" w:rsidRPr="00845086" w:rsidRDefault="00845086" w:rsidP="00F80206">
      <w:pPr>
        <w:suppressAutoHyphens/>
        <w:ind w:right="-284" w:firstLine="709"/>
        <w:jc w:val="right"/>
        <w:rPr>
          <w:sz w:val="20"/>
          <w:szCs w:val="28"/>
          <w:lang w:eastAsia="ar-SA"/>
        </w:rPr>
      </w:pPr>
    </w:p>
    <w:p w14:paraId="2B5181EF" w14:textId="0BD00959" w:rsidR="00F80206" w:rsidRDefault="00F80206" w:rsidP="00431200">
      <w:pPr>
        <w:suppressAutoHyphens/>
        <w:ind w:right="-284"/>
        <w:rPr>
          <w:sz w:val="20"/>
          <w:szCs w:val="28"/>
          <w:lang w:eastAsia="ar-SA"/>
        </w:rPr>
      </w:pPr>
    </w:p>
    <w:p w14:paraId="48AC51E0" w14:textId="0A3DB36D" w:rsidR="00431200" w:rsidRDefault="00431200" w:rsidP="00F80206">
      <w:pPr>
        <w:suppressAutoHyphens/>
        <w:ind w:right="-284" w:firstLine="709"/>
        <w:jc w:val="right"/>
        <w:rPr>
          <w:sz w:val="20"/>
          <w:szCs w:val="28"/>
          <w:lang w:eastAsia="ar-SA"/>
        </w:rPr>
      </w:pPr>
    </w:p>
    <w:p w14:paraId="12DC3C37" w14:textId="6C7E1586" w:rsidR="00F80206" w:rsidRDefault="00F80206" w:rsidP="00F80206">
      <w:pPr>
        <w:suppressAutoHyphens/>
        <w:ind w:right="-284" w:firstLine="709"/>
        <w:jc w:val="right"/>
        <w:rPr>
          <w:sz w:val="20"/>
          <w:szCs w:val="28"/>
          <w:lang w:eastAsia="ar-SA"/>
        </w:rPr>
      </w:pPr>
    </w:p>
    <w:p w14:paraId="3C0C9404" w14:textId="786101BD" w:rsidR="001E11EB" w:rsidRDefault="001E11EB" w:rsidP="00F80206">
      <w:pPr>
        <w:suppressAutoHyphens/>
        <w:ind w:right="-284" w:firstLine="709"/>
        <w:jc w:val="right"/>
        <w:rPr>
          <w:sz w:val="20"/>
          <w:szCs w:val="28"/>
          <w:lang w:eastAsia="ar-SA"/>
        </w:rPr>
      </w:pPr>
    </w:p>
    <w:p w14:paraId="3C8CA12D" w14:textId="31AAF9B9" w:rsidR="001E11EB" w:rsidRDefault="001E11EB" w:rsidP="00F80206">
      <w:pPr>
        <w:suppressAutoHyphens/>
        <w:ind w:right="-284" w:firstLine="709"/>
        <w:jc w:val="right"/>
        <w:rPr>
          <w:sz w:val="20"/>
          <w:szCs w:val="28"/>
          <w:lang w:eastAsia="ar-SA"/>
        </w:rPr>
      </w:pPr>
    </w:p>
    <w:p w14:paraId="073AF5FE" w14:textId="61CF11AF" w:rsidR="001E11EB" w:rsidRDefault="001E11EB" w:rsidP="00F80206">
      <w:pPr>
        <w:suppressAutoHyphens/>
        <w:ind w:right="-284" w:firstLine="709"/>
        <w:jc w:val="right"/>
        <w:rPr>
          <w:sz w:val="20"/>
          <w:szCs w:val="28"/>
          <w:lang w:eastAsia="ar-SA"/>
        </w:rPr>
      </w:pPr>
    </w:p>
    <w:p w14:paraId="5FE65EE8" w14:textId="546F35EA" w:rsidR="001E11EB" w:rsidRDefault="001E11EB" w:rsidP="00F80206">
      <w:pPr>
        <w:suppressAutoHyphens/>
        <w:ind w:right="-284" w:firstLine="709"/>
        <w:jc w:val="right"/>
        <w:rPr>
          <w:sz w:val="20"/>
          <w:szCs w:val="28"/>
          <w:lang w:eastAsia="ar-SA"/>
        </w:rPr>
      </w:pPr>
    </w:p>
    <w:p w14:paraId="49742D7F" w14:textId="77777777" w:rsidR="001E11EB" w:rsidRDefault="001E11EB" w:rsidP="00F80206">
      <w:pPr>
        <w:suppressAutoHyphens/>
        <w:ind w:right="-284" w:firstLine="709"/>
        <w:jc w:val="right"/>
        <w:rPr>
          <w:sz w:val="20"/>
          <w:szCs w:val="28"/>
          <w:lang w:eastAsia="ar-SA"/>
        </w:rPr>
      </w:pPr>
    </w:p>
    <w:p w14:paraId="25FED01E" w14:textId="77777777" w:rsidR="00F80206" w:rsidRDefault="00F80206" w:rsidP="00F80206">
      <w:pPr>
        <w:suppressAutoHyphens/>
        <w:ind w:right="-284" w:firstLine="709"/>
        <w:jc w:val="right"/>
        <w:rPr>
          <w:sz w:val="20"/>
          <w:szCs w:val="28"/>
          <w:lang w:eastAsia="ar-SA"/>
        </w:rPr>
      </w:pPr>
    </w:p>
    <w:p w14:paraId="3B82C2F9" w14:textId="77777777" w:rsidR="00F80206" w:rsidRDefault="00F80206" w:rsidP="00F80206">
      <w:pPr>
        <w:suppressAutoHyphens/>
        <w:ind w:right="-284" w:firstLine="709"/>
        <w:jc w:val="right"/>
        <w:rPr>
          <w:sz w:val="20"/>
          <w:szCs w:val="28"/>
          <w:lang w:eastAsia="ar-SA"/>
        </w:rPr>
      </w:pPr>
    </w:p>
    <w:p w14:paraId="227EAD84" w14:textId="04F231D8" w:rsidR="00F80206" w:rsidRDefault="00F80206" w:rsidP="00F80206">
      <w:pPr>
        <w:suppressAutoHyphens/>
        <w:ind w:right="-284" w:firstLine="709"/>
        <w:jc w:val="right"/>
        <w:rPr>
          <w:sz w:val="20"/>
          <w:szCs w:val="28"/>
          <w:lang w:eastAsia="ar-SA"/>
        </w:rPr>
      </w:pPr>
    </w:p>
    <w:p w14:paraId="5A6EF19A" w14:textId="46BC77DA" w:rsidR="003C3524" w:rsidRDefault="003C3524" w:rsidP="00F80206">
      <w:pPr>
        <w:suppressAutoHyphens/>
        <w:ind w:right="-284" w:firstLine="709"/>
        <w:jc w:val="right"/>
        <w:rPr>
          <w:sz w:val="20"/>
          <w:szCs w:val="28"/>
          <w:lang w:eastAsia="ar-SA"/>
        </w:rPr>
      </w:pPr>
    </w:p>
    <w:p w14:paraId="474EB193" w14:textId="0E85FAEE" w:rsidR="003C3524" w:rsidRDefault="003C3524" w:rsidP="00F80206">
      <w:pPr>
        <w:suppressAutoHyphens/>
        <w:ind w:right="-284" w:firstLine="709"/>
        <w:jc w:val="right"/>
        <w:rPr>
          <w:sz w:val="20"/>
          <w:szCs w:val="28"/>
          <w:lang w:eastAsia="ar-SA"/>
        </w:rPr>
      </w:pPr>
    </w:p>
    <w:p w14:paraId="44F8279F" w14:textId="00812AFE" w:rsidR="003C3524" w:rsidRDefault="003C3524" w:rsidP="00F80206">
      <w:pPr>
        <w:suppressAutoHyphens/>
        <w:ind w:right="-284" w:firstLine="709"/>
        <w:jc w:val="right"/>
        <w:rPr>
          <w:sz w:val="20"/>
          <w:szCs w:val="28"/>
          <w:lang w:eastAsia="ar-SA"/>
        </w:rPr>
      </w:pPr>
    </w:p>
    <w:p w14:paraId="765AFEB4" w14:textId="31D7AF6C" w:rsidR="003C3524" w:rsidRDefault="003C3524" w:rsidP="00F80206">
      <w:pPr>
        <w:suppressAutoHyphens/>
        <w:ind w:right="-284" w:firstLine="709"/>
        <w:jc w:val="right"/>
        <w:rPr>
          <w:sz w:val="20"/>
          <w:szCs w:val="28"/>
          <w:lang w:eastAsia="ar-SA"/>
        </w:rPr>
      </w:pPr>
    </w:p>
    <w:p w14:paraId="3A718DC3" w14:textId="77777777" w:rsidR="003C3524" w:rsidRDefault="003C3524" w:rsidP="00F80206">
      <w:pPr>
        <w:suppressAutoHyphens/>
        <w:ind w:right="-284" w:firstLine="709"/>
        <w:jc w:val="right"/>
        <w:rPr>
          <w:sz w:val="20"/>
          <w:szCs w:val="28"/>
          <w:lang w:eastAsia="ar-SA"/>
        </w:rPr>
      </w:pPr>
    </w:p>
    <w:p w14:paraId="70D3595F" w14:textId="77777777" w:rsidR="00F80206" w:rsidRPr="00845086" w:rsidRDefault="00F80206" w:rsidP="00F80206">
      <w:pPr>
        <w:suppressAutoHyphens/>
        <w:ind w:right="-284" w:firstLine="709"/>
        <w:jc w:val="right"/>
        <w:rPr>
          <w:sz w:val="20"/>
          <w:szCs w:val="28"/>
          <w:lang w:eastAsia="ar-SA"/>
        </w:rPr>
      </w:pPr>
    </w:p>
    <w:p w14:paraId="77188918" w14:textId="77777777" w:rsidR="00845086" w:rsidRDefault="00845086" w:rsidP="00F80206">
      <w:pPr>
        <w:suppressAutoHyphens/>
        <w:ind w:right="-284"/>
        <w:rPr>
          <w:sz w:val="20"/>
          <w:szCs w:val="28"/>
          <w:lang w:eastAsia="ar-SA"/>
        </w:rPr>
      </w:pPr>
    </w:p>
    <w:p w14:paraId="03505A07" w14:textId="77777777" w:rsidR="00845086" w:rsidRPr="00845086" w:rsidRDefault="002B5C8D" w:rsidP="002B5C8D">
      <w:pPr>
        <w:suppressAutoHyphens/>
        <w:ind w:left="7080" w:right="-284" w:firstLine="708"/>
        <w:rPr>
          <w:sz w:val="20"/>
          <w:szCs w:val="28"/>
          <w:lang w:eastAsia="ar-SA"/>
        </w:rPr>
      </w:pPr>
      <w:r>
        <w:rPr>
          <w:sz w:val="20"/>
          <w:szCs w:val="28"/>
          <w:lang w:eastAsia="ar-SA"/>
        </w:rPr>
        <w:t xml:space="preserve">       </w:t>
      </w:r>
      <w:r w:rsidR="0075308D">
        <w:rPr>
          <w:sz w:val="20"/>
          <w:szCs w:val="28"/>
          <w:lang w:eastAsia="ar-SA"/>
        </w:rPr>
        <w:t>Приложение №</w:t>
      </w:r>
      <w:r w:rsidR="00845086" w:rsidRPr="00845086">
        <w:rPr>
          <w:sz w:val="20"/>
          <w:szCs w:val="28"/>
          <w:lang w:eastAsia="ar-SA"/>
        </w:rPr>
        <w:t xml:space="preserve"> 1</w:t>
      </w:r>
    </w:p>
    <w:p w14:paraId="3C9A7F35" w14:textId="77777777" w:rsidR="00845086" w:rsidRPr="00845086" w:rsidRDefault="00845086" w:rsidP="00F80206">
      <w:pPr>
        <w:suppressAutoHyphens/>
        <w:ind w:left="-567" w:right="-284" w:firstLine="709"/>
        <w:jc w:val="right"/>
        <w:rPr>
          <w:sz w:val="20"/>
          <w:szCs w:val="28"/>
          <w:lang w:eastAsia="ar-SA"/>
        </w:rPr>
      </w:pPr>
      <w:r w:rsidRPr="00845086">
        <w:rPr>
          <w:sz w:val="20"/>
          <w:szCs w:val="28"/>
          <w:lang w:eastAsia="ar-SA"/>
        </w:rPr>
        <w:t>к Административному регламенту</w:t>
      </w:r>
    </w:p>
    <w:p w14:paraId="0E0EE4BC" w14:textId="77777777" w:rsidR="00845086" w:rsidRPr="00845086" w:rsidRDefault="00845086" w:rsidP="00154CB5">
      <w:pPr>
        <w:suppressAutoHyphens/>
        <w:ind w:left="-567" w:right="-284" w:firstLine="709"/>
        <w:jc w:val="right"/>
        <w:rPr>
          <w:sz w:val="20"/>
          <w:szCs w:val="28"/>
          <w:lang w:eastAsia="ar-SA"/>
        </w:rPr>
      </w:pPr>
      <w:r w:rsidRPr="00845086">
        <w:rPr>
          <w:sz w:val="20"/>
          <w:szCs w:val="28"/>
          <w:lang w:eastAsia="ar-SA"/>
        </w:rPr>
        <w:t>по предоставлению</w:t>
      </w:r>
      <w:r w:rsidR="00154CB5">
        <w:rPr>
          <w:sz w:val="20"/>
          <w:szCs w:val="28"/>
          <w:lang w:eastAsia="ar-SA"/>
        </w:rPr>
        <w:t xml:space="preserve"> </w:t>
      </w:r>
      <w:r w:rsidRPr="00845086">
        <w:rPr>
          <w:sz w:val="20"/>
          <w:szCs w:val="28"/>
          <w:lang w:eastAsia="ar-SA"/>
        </w:rPr>
        <w:t>муниципальной услуги</w:t>
      </w:r>
    </w:p>
    <w:p w14:paraId="6C69A78F" w14:textId="77777777" w:rsidR="00845086" w:rsidRPr="00845086" w:rsidRDefault="0075308D" w:rsidP="00F80206">
      <w:pPr>
        <w:suppressAutoHyphens/>
        <w:ind w:left="-567" w:right="-284" w:firstLine="709"/>
        <w:jc w:val="right"/>
        <w:rPr>
          <w:sz w:val="20"/>
          <w:szCs w:val="28"/>
          <w:lang w:eastAsia="ar-SA"/>
        </w:rPr>
      </w:pPr>
      <w:r>
        <w:rPr>
          <w:sz w:val="20"/>
          <w:szCs w:val="28"/>
          <w:lang w:eastAsia="ar-SA"/>
        </w:rPr>
        <w:t>«Предоставление права на</w:t>
      </w:r>
      <w:r w:rsidR="00845086" w:rsidRPr="00845086">
        <w:rPr>
          <w:sz w:val="20"/>
          <w:szCs w:val="28"/>
          <w:lang w:eastAsia="ar-SA"/>
        </w:rPr>
        <w:t xml:space="preserve"> размещение </w:t>
      </w:r>
    </w:p>
    <w:p w14:paraId="2C4DF9AF" w14:textId="77777777" w:rsidR="00845086" w:rsidRPr="00845086" w:rsidRDefault="00845086" w:rsidP="00F80206">
      <w:pPr>
        <w:suppressAutoHyphens/>
        <w:ind w:left="-567" w:right="-284" w:firstLine="709"/>
        <w:jc w:val="right"/>
        <w:rPr>
          <w:sz w:val="20"/>
          <w:szCs w:val="28"/>
          <w:lang w:eastAsia="ar-SA"/>
        </w:rPr>
      </w:pPr>
      <w:r w:rsidRPr="00845086">
        <w:rPr>
          <w:sz w:val="20"/>
          <w:szCs w:val="28"/>
          <w:lang w:eastAsia="ar-SA"/>
        </w:rPr>
        <w:t xml:space="preserve">нестационарного торгового объекта на </w:t>
      </w:r>
    </w:p>
    <w:p w14:paraId="4670753B" w14:textId="77777777" w:rsidR="00845086" w:rsidRPr="00845086" w:rsidRDefault="00845086" w:rsidP="00F80206">
      <w:pPr>
        <w:suppressAutoHyphens/>
        <w:ind w:left="-567" w:right="-284" w:firstLine="709"/>
        <w:jc w:val="right"/>
        <w:rPr>
          <w:sz w:val="20"/>
          <w:szCs w:val="28"/>
          <w:lang w:eastAsia="ar-SA"/>
        </w:rPr>
      </w:pPr>
      <w:r w:rsidRPr="00845086">
        <w:rPr>
          <w:sz w:val="20"/>
          <w:szCs w:val="28"/>
          <w:lang w:eastAsia="ar-SA"/>
        </w:rPr>
        <w:t xml:space="preserve">территории муниципального образования </w:t>
      </w:r>
    </w:p>
    <w:p w14:paraId="634E3D49" w14:textId="77777777" w:rsidR="0075308D" w:rsidRDefault="0075308D" w:rsidP="00F80206">
      <w:pPr>
        <w:suppressAutoHyphens/>
        <w:ind w:left="-567" w:right="-284" w:firstLine="709"/>
        <w:jc w:val="right"/>
        <w:rPr>
          <w:sz w:val="20"/>
          <w:szCs w:val="28"/>
          <w:lang w:eastAsia="ar-SA"/>
        </w:rPr>
      </w:pPr>
      <w:r>
        <w:rPr>
          <w:sz w:val="20"/>
          <w:szCs w:val="28"/>
          <w:lang w:eastAsia="ar-SA"/>
        </w:rPr>
        <w:t xml:space="preserve">«Муринское городское поселение» </w:t>
      </w:r>
    </w:p>
    <w:p w14:paraId="4B920617" w14:textId="77777777" w:rsidR="0075308D" w:rsidRDefault="0075308D" w:rsidP="00F80206">
      <w:pPr>
        <w:suppressAutoHyphens/>
        <w:ind w:left="-567" w:right="-284" w:firstLine="709"/>
        <w:jc w:val="right"/>
        <w:rPr>
          <w:sz w:val="20"/>
          <w:szCs w:val="28"/>
          <w:lang w:eastAsia="ar-SA"/>
        </w:rPr>
      </w:pPr>
      <w:r>
        <w:rPr>
          <w:sz w:val="20"/>
          <w:szCs w:val="28"/>
          <w:lang w:eastAsia="ar-SA"/>
        </w:rPr>
        <w:t xml:space="preserve">Всеволожского муниципального района  </w:t>
      </w:r>
    </w:p>
    <w:p w14:paraId="3C0081C3" w14:textId="77777777" w:rsidR="00845086" w:rsidRPr="00845086" w:rsidRDefault="00845086" w:rsidP="00F80206">
      <w:pPr>
        <w:suppressAutoHyphens/>
        <w:ind w:left="-567" w:right="-284" w:firstLine="709"/>
        <w:jc w:val="right"/>
        <w:rPr>
          <w:sz w:val="20"/>
          <w:szCs w:val="28"/>
          <w:lang w:eastAsia="ar-SA"/>
        </w:rPr>
      </w:pPr>
      <w:r w:rsidRPr="00845086">
        <w:rPr>
          <w:sz w:val="20"/>
          <w:szCs w:val="28"/>
          <w:lang w:eastAsia="ar-SA"/>
        </w:rPr>
        <w:t>Ленинградской области»</w:t>
      </w:r>
    </w:p>
    <w:p w14:paraId="7A7EF4C5" w14:textId="77777777" w:rsidR="00845086" w:rsidRPr="00845086" w:rsidRDefault="00845086" w:rsidP="00F80206">
      <w:pPr>
        <w:suppressAutoHyphens/>
        <w:ind w:left="-567" w:right="-284" w:firstLine="709"/>
        <w:jc w:val="right"/>
        <w:rPr>
          <w:sz w:val="20"/>
          <w:szCs w:val="28"/>
          <w:lang w:eastAsia="ar-SA"/>
        </w:rPr>
      </w:pPr>
    </w:p>
    <w:p w14:paraId="73812F16" w14:textId="77777777" w:rsidR="00845086" w:rsidRPr="00845086" w:rsidRDefault="00845086" w:rsidP="00F80206">
      <w:pPr>
        <w:autoSpaceDE w:val="0"/>
        <w:autoSpaceDN w:val="0"/>
        <w:adjustRightInd w:val="0"/>
        <w:ind w:left="-567" w:right="-284"/>
        <w:jc w:val="right"/>
        <w:rPr>
          <w:rFonts w:eastAsia="Calibri"/>
          <w:sz w:val="20"/>
          <w:szCs w:val="20"/>
          <w:lang w:eastAsia="en-US"/>
        </w:rPr>
      </w:pPr>
      <w:r w:rsidRPr="00845086">
        <w:rPr>
          <w:rFonts w:eastAsia="Calibri"/>
          <w:sz w:val="20"/>
          <w:szCs w:val="20"/>
          <w:lang w:eastAsia="en-US"/>
        </w:rPr>
        <w:t xml:space="preserve">                          В___ ___________________________________________________</w:t>
      </w:r>
    </w:p>
    <w:p w14:paraId="3DF85335" w14:textId="77777777" w:rsidR="00845086" w:rsidRPr="00845086" w:rsidRDefault="00845086" w:rsidP="00F80206">
      <w:pPr>
        <w:autoSpaceDE w:val="0"/>
        <w:autoSpaceDN w:val="0"/>
        <w:adjustRightInd w:val="0"/>
        <w:ind w:left="-567" w:right="-284"/>
        <w:jc w:val="center"/>
        <w:rPr>
          <w:rFonts w:eastAsia="Calibri"/>
          <w:sz w:val="16"/>
          <w:szCs w:val="16"/>
          <w:lang w:eastAsia="en-US"/>
        </w:rPr>
      </w:pPr>
      <w:r w:rsidRPr="00845086">
        <w:rPr>
          <w:rFonts w:eastAsia="Calibri"/>
          <w:sz w:val="18"/>
          <w:szCs w:val="18"/>
          <w:lang w:eastAsia="en-US"/>
        </w:rPr>
        <w:t xml:space="preserve">                                                                                                               </w:t>
      </w:r>
      <w:r w:rsidRPr="00845086">
        <w:rPr>
          <w:rFonts w:eastAsia="Calibri"/>
          <w:sz w:val="16"/>
          <w:szCs w:val="16"/>
          <w:lang w:eastAsia="en-US"/>
        </w:rPr>
        <w:t>(наименование органа, предоставляющего муниципальную услугу)</w:t>
      </w:r>
    </w:p>
    <w:p w14:paraId="7A9CE79A" w14:textId="77777777" w:rsidR="00845086" w:rsidRPr="00845086" w:rsidRDefault="00845086" w:rsidP="00F80206">
      <w:pPr>
        <w:autoSpaceDE w:val="0"/>
        <w:autoSpaceDN w:val="0"/>
        <w:adjustRightInd w:val="0"/>
        <w:ind w:left="-567" w:right="-284"/>
        <w:jc w:val="right"/>
        <w:rPr>
          <w:rFonts w:eastAsia="Calibri"/>
          <w:lang w:eastAsia="en-US"/>
        </w:rPr>
      </w:pPr>
      <w:r w:rsidRPr="00845086">
        <w:rPr>
          <w:rFonts w:eastAsia="Calibri"/>
          <w:lang w:eastAsia="en-US"/>
        </w:rPr>
        <w:t xml:space="preserve">                                   ______________________________________________</w:t>
      </w:r>
    </w:p>
    <w:p w14:paraId="706DE67E" w14:textId="77777777" w:rsidR="00845086" w:rsidRPr="00845086" w:rsidRDefault="00845086" w:rsidP="00F80206">
      <w:pPr>
        <w:autoSpaceDE w:val="0"/>
        <w:autoSpaceDN w:val="0"/>
        <w:adjustRightInd w:val="0"/>
        <w:ind w:left="-567" w:right="-284"/>
        <w:jc w:val="right"/>
        <w:rPr>
          <w:rFonts w:eastAsia="Calibri"/>
          <w:sz w:val="20"/>
          <w:szCs w:val="20"/>
          <w:lang w:eastAsia="en-US"/>
        </w:rPr>
      </w:pPr>
    </w:p>
    <w:p w14:paraId="4330712D" w14:textId="77777777" w:rsidR="00845086" w:rsidRPr="00845086" w:rsidRDefault="00845086" w:rsidP="00F80206">
      <w:pPr>
        <w:autoSpaceDE w:val="0"/>
        <w:autoSpaceDN w:val="0"/>
        <w:adjustRightInd w:val="0"/>
        <w:ind w:left="-567" w:right="-284"/>
        <w:jc w:val="right"/>
        <w:rPr>
          <w:rFonts w:eastAsia="Calibri"/>
          <w:lang w:eastAsia="en-US"/>
        </w:rPr>
      </w:pPr>
      <w:r w:rsidRPr="00845086">
        <w:rPr>
          <w:rFonts w:eastAsia="Calibri"/>
          <w:lang w:eastAsia="en-US"/>
        </w:rPr>
        <w:t xml:space="preserve">                                   от ______________________________________________</w:t>
      </w:r>
    </w:p>
    <w:p w14:paraId="34729980" w14:textId="77777777" w:rsidR="00845086" w:rsidRPr="00845086" w:rsidRDefault="00845086" w:rsidP="00F80206">
      <w:pPr>
        <w:autoSpaceDE w:val="0"/>
        <w:autoSpaceDN w:val="0"/>
        <w:adjustRightInd w:val="0"/>
        <w:ind w:left="-567" w:right="-284"/>
        <w:jc w:val="right"/>
        <w:rPr>
          <w:rFonts w:eastAsia="Calibri"/>
          <w:sz w:val="16"/>
          <w:szCs w:val="16"/>
          <w:lang w:eastAsia="en-US"/>
        </w:rPr>
      </w:pPr>
      <w:r w:rsidRPr="00845086">
        <w:rPr>
          <w:rFonts w:eastAsia="Calibri"/>
          <w:sz w:val="16"/>
          <w:szCs w:val="16"/>
          <w:lang w:eastAsia="en-US"/>
        </w:rPr>
        <w:t xml:space="preserve">(наименование юридического </w:t>
      </w:r>
      <w:proofErr w:type="gramStart"/>
      <w:r w:rsidRPr="00845086">
        <w:rPr>
          <w:rFonts w:eastAsia="Calibri"/>
          <w:sz w:val="16"/>
          <w:szCs w:val="16"/>
          <w:lang w:eastAsia="en-US"/>
        </w:rPr>
        <w:t>лица,  ФИО</w:t>
      </w:r>
      <w:proofErr w:type="gramEnd"/>
      <w:r w:rsidRPr="00845086">
        <w:rPr>
          <w:rFonts w:eastAsia="Calibri"/>
          <w:sz w:val="16"/>
          <w:szCs w:val="16"/>
          <w:lang w:eastAsia="en-US"/>
        </w:rPr>
        <w:t xml:space="preserve"> индивидуального предпринимателя/самозанятого гражданина)</w:t>
      </w:r>
    </w:p>
    <w:p w14:paraId="2B778849" w14:textId="77777777" w:rsidR="00845086" w:rsidRPr="00845086" w:rsidRDefault="00845086" w:rsidP="00F80206">
      <w:pPr>
        <w:autoSpaceDE w:val="0"/>
        <w:autoSpaceDN w:val="0"/>
        <w:adjustRightInd w:val="0"/>
        <w:ind w:left="-567" w:right="-284"/>
        <w:jc w:val="right"/>
        <w:rPr>
          <w:rFonts w:eastAsia="Calibri"/>
          <w:sz w:val="16"/>
          <w:szCs w:val="16"/>
          <w:lang w:eastAsia="en-US"/>
        </w:rPr>
      </w:pPr>
      <w:r w:rsidRPr="00845086">
        <w:rPr>
          <w:rFonts w:eastAsia="Calibri"/>
          <w:lang w:eastAsia="en-US"/>
        </w:rPr>
        <w:t>ИНН</w:t>
      </w:r>
      <w:r w:rsidRPr="00845086">
        <w:rPr>
          <w:rFonts w:eastAsia="Calibri"/>
          <w:sz w:val="16"/>
          <w:szCs w:val="16"/>
          <w:lang w:eastAsia="en-US"/>
        </w:rPr>
        <w:t>___________________________</w:t>
      </w:r>
      <w:r w:rsidRPr="00845086">
        <w:rPr>
          <w:rFonts w:eastAsia="Calibri"/>
          <w:lang w:eastAsia="en-US"/>
        </w:rPr>
        <w:t>ОГРН</w:t>
      </w:r>
      <w:r w:rsidRPr="00845086">
        <w:rPr>
          <w:rFonts w:eastAsia="Calibri"/>
          <w:sz w:val="16"/>
          <w:szCs w:val="16"/>
          <w:lang w:eastAsia="en-US"/>
        </w:rPr>
        <w:t>_______________________________</w:t>
      </w:r>
    </w:p>
    <w:p w14:paraId="23B4289F" w14:textId="77777777" w:rsidR="00845086" w:rsidRPr="00845086" w:rsidRDefault="00845086" w:rsidP="00F80206">
      <w:pPr>
        <w:autoSpaceDE w:val="0"/>
        <w:autoSpaceDN w:val="0"/>
        <w:adjustRightInd w:val="0"/>
        <w:ind w:left="-567" w:right="-284"/>
        <w:jc w:val="right"/>
        <w:rPr>
          <w:rFonts w:eastAsia="Calibri"/>
          <w:sz w:val="16"/>
          <w:szCs w:val="16"/>
          <w:lang w:eastAsia="en-US"/>
        </w:rPr>
      </w:pPr>
      <w:r w:rsidRPr="00845086">
        <w:rPr>
          <w:rFonts w:eastAsia="Calibri"/>
          <w:lang w:eastAsia="en-US"/>
        </w:rPr>
        <w:t>Почтовый адрес</w:t>
      </w:r>
      <w:r w:rsidRPr="00845086">
        <w:rPr>
          <w:rFonts w:eastAsia="Calibri"/>
          <w:sz w:val="16"/>
          <w:szCs w:val="16"/>
          <w:lang w:eastAsia="en-US"/>
        </w:rPr>
        <w:t>___________________________________________________</w:t>
      </w:r>
    </w:p>
    <w:p w14:paraId="518715E8" w14:textId="77777777" w:rsidR="00845086" w:rsidRPr="00845086" w:rsidRDefault="00845086" w:rsidP="00F80206">
      <w:pPr>
        <w:autoSpaceDE w:val="0"/>
        <w:autoSpaceDN w:val="0"/>
        <w:adjustRightInd w:val="0"/>
        <w:ind w:left="-567" w:right="-284"/>
        <w:jc w:val="right"/>
        <w:rPr>
          <w:rFonts w:eastAsia="Calibri"/>
          <w:lang w:eastAsia="en-US"/>
        </w:rPr>
      </w:pPr>
      <w:r w:rsidRPr="00845086">
        <w:rPr>
          <w:rFonts w:eastAsia="Calibri"/>
          <w:lang w:eastAsia="en-US"/>
        </w:rPr>
        <w:t xml:space="preserve">                                   </w:t>
      </w:r>
      <w:proofErr w:type="gramStart"/>
      <w:r w:rsidRPr="00845086">
        <w:rPr>
          <w:rFonts w:eastAsia="Calibri"/>
          <w:lang w:eastAsia="en-US"/>
        </w:rPr>
        <w:t>Телефон:_</w:t>
      </w:r>
      <w:proofErr w:type="gramEnd"/>
      <w:r w:rsidRPr="00845086">
        <w:rPr>
          <w:rFonts w:eastAsia="Calibri"/>
          <w:lang w:eastAsia="en-US"/>
        </w:rPr>
        <w:t>_____________</w:t>
      </w:r>
      <w:r w:rsidRPr="00845086">
        <w:rPr>
          <w:sz w:val="20"/>
          <w:szCs w:val="20"/>
          <w:lang w:eastAsia="ar-SA"/>
        </w:rPr>
        <w:t xml:space="preserve"> </w:t>
      </w:r>
      <w:r w:rsidRPr="00845086">
        <w:rPr>
          <w:rFonts w:eastAsia="Calibri"/>
          <w:lang w:eastAsia="en-US"/>
        </w:rPr>
        <w:t>Адрес эл. почты: ___________</w:t>
      </w:r>
    </w:p>
    <w:p w14:paraId="46603D52" w14:textId="77777777" w:rsidR="00845086" w:rsidRPr="00845086" w:rsidRDefault="00845086" w:rsidP="00F80206">
      <w:pPr>
        <w:autoSpaceDE w:val="0"/>
        <w:autoSpaceDN w:val="0"/>
        <w:adjustRightInd w:val="0"/>
        <w:ind w:left="-567" w:right="-284"/>
        <w:jc w:val="right"/>
        <w:rPr>
          <w:rFonts w:eastAsia="Calibri"/>
          <w:lang w:eastAsia="en-US"/>
        </w:rPr>
      </w:pPr>
    </w:p>
    <w:p w14:paraId="751D5D09" w14:textId="77777777" w:rsidR="00845086" w:rsidRPr="00845086" w:rsidRDefault="00845086" w:rsidP="00F80206">
      <w:pPr>
        <w:autoSpaceDE w:val="0"/>
        <w:autoSpaceDN w:val="0"/>
        <w:adjustRightInd w:val="0"/>
        <w:ind w:left="-567" w:right="-284"/>
        <w:jc w:val="center"/>
        <w:rPr>
          <w:rFonts w:eastAsia="Calibri"/>
          <w:lang w:eastAsia="en-US"/>
        </w:rPr>
      </w:pPr>
      <w:r w:rsidRPr="00845086">
        <w:rPr>
          <w:rFonts w:eastAsia="Calibri"/>
          <w:lang w:eastAsia="en-US"/>
        </w:rPr>
        <w:t>Заявление</w:t>
      </w:r>
    </w:p>
    <w:p w14:paraId="028711D8" w14:textId="77777777" w:rsidR="00845086" w:rsidRPr="00845086" w:rsidRDefault="00845086" w:rsidP="00F80206">
      <w:pPr>
        <w:autoSpaceDE w:val="0"/>
        <w:autoSpaceDN w:val="0"/>
        <w:adjustRightInd w:val="0"/>
        <w:ind w:right="-284"/>
        <w:rPr>
          <w:rFonts w:eastAsia="Calibri"/>
          <w:lang w:eastAsia="en-US"/>
        </w:rPr>
      </w:pPr>
    </w:p>
    <w:p w14:paraId="12C42A6B" w14:textId="77777777" w:rsidR="00845086" w:rsidRPr="00845086" w:rsidRDefault="003C6182" w:rsidP="00F80206">
      <w:pPr>
        <w:autoSpaceDE w:val="0"/>
        <w:autoSpaceDN w:val="0"/>
        <w:adjustRightInd w:val="0"/>
        <w:ind w:right="-284"/>
        <w:jc w:val="center"/>
        <w:rPr>
          <w:rFonts w:eastAsia="Calibri"/>
          <w:lang w:eastAsia="en-US"/>
        </w:rPr>
      </w:pPr>
      <w:r>
        <w:rPr>
          <w:rFonts w:eastAsia="Calibri"/>
          <w:lang w:eastAsia="en-US"/>
        </w:rPr>
        <w:t>Прошу предоставить право на</w:t>
      </w:r>
      <w:r w:rsidR="00845086" w:rsidRPr="00845086">
        <w:rPr>
          <w:rFonts w:eastAsia="Calibri"/>
          <w:lang w:eastAsia="en-US"/>
        </w:rPr>
        <w:t xml:space="preserve"> размещение нестационарного торгового объекта (</w:t>
      </w:r>
      <w:proofErr w:type="gramStart"/>
      <w:r w:rsidR="00845086" w:rsidRPr="00845086">
        <w:rPr>
          <w:rFonts w:eastAsia="Calibri"/>
          <w:lang w:eastAsia="en-US"/>
        </w:rPr>
        <w:t xml:space="preserve">НТО)   </w:t>
      </w:r>
      <w:proofErr w:type="gramEnd"/>
      <w:r w:rsidR="00845086" w:rsidRPr="00845086">
        <w:rPr>
          <w:rFonts w:eastAsia="Calibri"/>
          <w:lang w:eastAsia="en-US"/>
        </w:rPr>
        <w:t xml:space="preserve">              по адресному ориентиру____</w:t>
      </w:r>
      <w:r>
        <w:rPr>
          <w:rFonts w:eastAsia="Calibri"/>
          <w:lang w:eastAsia="en-US"/>
        </w:rPr>
        <w:t>_____________________________</w:t>
      </w:r>
      <w:r w:rsidR="00845086" w:rsidRPr="00845086">
        <w:rPr>
          <w:rFonts w:eastAsia="Calibri"/>
          <w:lang w:eastAsia="en-US"/>
        </w:rPr>
        <w:t>_________________________</w:t>
      </w:r>
    </w:p>
    <w:p w14:paraId="0A9BFF07" w14:textId="77777777" w:rsidR="003C6182" w:rsidRDefault="00845086" w:rsidP="00F80206">
      <w:pPr>
        <w:autoSpaceDE w:val="0"/>
        <w:autoSpaceDN w:val="0"/>
        <w:adjustRightInd w:val="0"/>
        <w:ind w:right="-284"/>
        <w:jc w:val="center"/>
        <w:rPr>
          <w:rFonts w:eastAsia="Calibri"/>
          <w:lang w:eastAsia="en-US"/>
        </w:rPr>
      </w:pPr>
      <w:r w:rsidRPr="00845086">
        <w:rPr>
          <w:rFonts w:eastAsia="Calibri"/>
          <w:lang w:eastAsia="en-US"/>
        </w:rPr>
        <w:lastRenderedPageBreak/>
        <w:t>______________________________________________________</w:t>
      </w:r>
      <w:r w:rsidR="003C6182">
        <w:rPr>
          <w:rFonts w:eastAsia="Calibri"/>
          <w:lang w:eastAsia="en-US"/>
        </w:rPr>
        <w:t>________________________</w:t>
      </w:r>
    </w:p>
    <w:p w14:paraId="1D9363D8" w14:textId="77777777" w:rsidR="00845086" w:rsidRPr="00845086" w:rsidRDefault="00845086" w:rsidP="00F80206">
      <w:pPr>
        <w:autoSpaceDE w:val="0"/>
        <w:autoSpaceDN w:val="0"/>
        <w:adjustRightInd w:val="0"/>
        <w:ind w:right="-284"/>
        <w:rPr>
          <w:rFonts w:eastAsia="Calibri"/>
          <w:lang w:eastAsia="en-US"/>
        </w:rPr>
      </w:pPr>
      <w:r w:rsidRPr="00845086">
        <w:rPr>
          <w:rFonts w:eastAsia="Calibri"/>
          <w:lang w:eastAsia="en-US"/>
        </w:rPr>
        <w:t>Площадь НТО________</w:t>
      </w:r>
      <w:r w:rsidR="003C6182">
        <w:rPr>
          <w:rFonts w:eastAsia="Calibri"/>
          <w:lang w:eastAsia="en-US"/>
        </w:rPr>
        <w:t>___________________________</w:t>
      </w:r>
      <w:r w:rsidRPr="00845086">
        <w:rPr>
          <w:rFonts w:eastAsia="Calibri"/>
          <w:lang w:eastAsia="en-US"/>
        </w:rPr>
        <w:t>_____________________________</w:t>
      </w:r>
    </w:p>
    <w:p w14:paraId="3A6A2711" w14:textId="77777777" w:rsidR="00845086" w:rsidRPr="00845086" w:rsidRDefault="003C6182" w:rsidP="00F80206">
      <w:pPr>
        <w:autoSpaceDE w:val="0"/>
        <w:autoSpaceDN w:val="0"/>
        <w:adjustRightInd w:val="0"/>
        <w:ind w:right="-284"/>
        <w:rPr>
          <w:rFonts w:eastAsia="Calibri"/>
          <w:lang w:eastAsia="en-US"/>
        </w:rPr>
      </w:pPr>
      <w:r>
        <w:rPr>
          <w:rFonts w:eastAsia="Calibri"/>
          <w:lang w:eastAsia="en-US"/>
        </w:rPr>
        <w:t>Вид НТО____________________</w:t>
      </w:r>
      <w:r w:rsidR="00845086" w:rsidRPr="00845086">
        <w:rPr>
          <w:rFonts w:eastAsia="Calibri"/>
          <w:lang w:eastAsia="en-US"/>
        </w:rPr>
        <w:t>__________________________________________________</w:t>
      </w:r>
    </w:p>
    <w:p w14:paraId="1569899A" w14:textId="77777777" w:rsidR="00845086" w:rsidRPr="00845086" w:rsidRDefault="00845086" w:rsidP="00F80206">
      <w:pPr>
        <w:autoSpaceDE w:val="0"/>
        <w:autoSpaceDN w:val="0"/>
        <w:adjustRightInd w:val="0"/>
        <w:ind w:right="-284"/>
        <w:rPr>
          <w:rFonts w:eastAsia="Calibri"/>
          <w:lang w:eastAsia="en-US"/>
        </w:rPr>
      </w:pPr>
      <w:r w:rsidRPr="00845086">
        <w:rPr>
          <w:rFonts w:eastAsia="Calibri"/>
          <w:lang w:eastAsia="en-US"/>
        </w:rPr>
        <w:t xml:space="preserve">Специализация </w:t>
      </w:r>
      <w:r w:rsidR="003C6182">
        <w:rPr>
          <w:rFonts w:eastAsia="Calibri"/>
          <w:lang w:eastAsia="en-US"/>
        </w:rPr>
        <w:t>НТО____________________________</w:t>
      </w:r>
      <w:r w:rsidRPr="00845086">
        <w:rPr>
          <w:rFonts w:eastAsia="Calibri"/>
          <w:lang w:eastAsia="en-US"/>
        </w:rPr>
        <w:t>__________________________________</w:t>
      </w:r>
    </w:p>
    <w:p w14:paraId="0CD084EF" w14:textId="77777777" w:rsidR="00845086" w:rsidRPr="00845086" w:rsidRDefault="00845086" w:rsidP="00F80206">
      <w:pPr>
        <w:autoSpaceDE w:val="0"/>
        <w:autoSpaceDN w:val="0"/>
        <w:adjustRightInd w:val="0"/>
        <w:ind w:right="-284"/>
        <w:rPr>
          <w:rFonts w:eastAsia="Calibri"/>
          <w:lang w:eastAsia="en-US"/>
        </w:rPr>
      </w:pPr>
      <w:r w:rsidRPr="00845086">
        <w:rPr>
          <w:rFonts w:eastAsia="Calibri"/>
          <w:lang w:eastAsia="en-US"/>
        </w:rPr>
        <w:t>Приложение: на ___________ листах.</w:t>
      </w:r>
    </w:p>
    <w:p w14:paraId="368869D7" w14:textId="77777777" w:rsidR="00845086" w:rsidRPr="00845086" w:rsidRDefault="00845086" w:rsidP="00F80206">
      <w:pPr>
        <w:autoSpaceDE w:val="0"/>
        <w:autoSpaceDN w:val="0"/>
        <w:adjustRightInd w:val="0"/>
        <w:ind w:right="-284" w:firstLine="709"/>
        <w:jc w:val="both"/>
      </w:pPr>
      <w:r w:rsidRPr="00845086">
        <w:t>1. Копия документа, удостоверяющего личность заявителя</w:t>
      </w:r>
      <w:r w:rsidRPr="00845086">
        <w:rPr>
          <w:lang w:eastAsia="en-US"/>
        </w:rPr>
        <w:t>;</w:t>
      </w:r>
    </w:p>
    <w:p w14:paraId="2A512C9B" w14:textId="77777777" w:rsidR="00845086" w:rsidRPr="00845086" w:rsidRDefault="00845086" w:rsidP="00F80206">
      <w:pPr>
        <w:autoSpaceDE w:val="0"/>
        <w:autoSpaceDN w:val="0"/>
        <w:adjustRightInd w:val="0"/>
        <w:ind w:right="-284" w:firstLine="708"/>
        <w:jc w:val="both"/>
        <w:outlineLvl w:val="1"/>
        <w:rPr>
          <w:lang w:eastAsia="en-US"/>
        </w:rPr>
      </w:pPr>
      <w:r w:rsidRPr="00845086">
        <w:rPr>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14:paraId="07290570" w14:textId="77777777" w:rsidR="00845086" w:rsidRPr="00845086" w:rsidRDefault="00845086" w:rsidP="00F80206">
      <w:pPr>
        <w:autoSpaceDE w:val="0"/>
        <w:autoSpaceDN w:val="0"/>
        <w:adjustRightInd w:val="0"/>
        <w:ind w:right="-284" w:firstLine="708"/>
        <w:jc w:val="both"/>
        <w:outlineLvl w:val="1"/>
        <w:rPr>
          <w:lang w:eastAsia="en-US"/>
        </w:rPr>
      </w:pPr>
      <w:r w:rsidRPr="00845086">
        <w:rPr>
          <w:lang w:eastAsia="en-US"/>
        </w:rPr>
        <w:t>3. Справка о постановке на учет физического лица в качестве налогоплательщика налога на профессиональный доход (для самозанятых граждан);</w:t>
      </w:r>
    </w:p>
    <w:p w14:paraId="4BC245F8" w14:textId="77777777" w:rsidR="00845086" w:rsidRPr="00845086" w:rsidRDefault="0075308D" w:rsidP="00F80206">
      <w:pPr>
        <w:autoSpaceDE w:val="0"/>
        <w:autoSpaceDN w:val="0"/>
        <w:adjustRightInd w:val="0"/>
        <w:ind w:right="-284" w:firstLine="708"/>
        <w:jc w:val="both"/>
        <w:outlineLvl w:val="1"/>
        <w:rPr>
          <w:lang w:eastAsia="en-US"/>
        </w:rPr>
      </w:pPr>
      <w:r>
        <w:rPr>
          <w:lang w:eastAsia="en-US"/>
        </w:rPr>
        <w:t>4</w:t>
      </w:r>
      <w:r w:rsidR="00845086" w:rsidRPr="00845086">
        <w:rPr>
          <w:lang w:eastAsia="en-US"/>
        </w:rPr>
        <w:t xml:space="preserve">. </w:t>
      </w:r>
      <w:r w:rsidR="00845086" w:rsidRPr="00845086">
        <w:rPr>
          <w:rFonts w:eastAsia="Calibri"/>
          <w:lang w:eastAsia="en-US"/>
        </w:rPr>
        <w:t>Ситуационный план земельного участка, документы о соответствии требованиям к архитектурным решениям НТО (при наличии).</w:t>
      </w:r>
    </w:p>
    <w:p w14:paraId="77032258" w14:textId="77777777" w:rsidR="00845086" w:rsidRPr="00845086" w:rsidRDefault="00845086" w:rsidP="00F80206">
      <w:pPr>
        <w:autoSpaceDE w:val="0"/>
        <w:autoSpaceDN w:val="0"/>
        <w:adjustRightInd w:val="0"/>
        <w:ind w:right="-284"/>
        <w:rPr>
          <w:rFonts w:eastAsia="Calibri"/>
          <w:lang w:eastAsia="en-US"/>
        </w:rPr>
      </w:pPr>
      <w:r w:rsidRPr="00845086">
        <w:rPr>
          <w:rFonts w:eastAsia="Calibri"/>
          <w:lang w:eastAsia="en-US"/>
        </w:rPr>
        <w:t xml:space="preserve">      </w:t>
      </w:r>
    </w:p>
    <w:p w14:paraId="4E496F59" w14:textId="77777777" w:rsidR="00845086" w:rsidRPr="00845086" w:rsidRDefault="00845086" w:rsidP="00F80206">
      <w:pPr>
        <w:autoSpaceDE w:val="0"/>
        <w:autoSpaceDN w:val="0"/>
        <w:adjustRightInd w:val="0"/>
        <w:ind w:right="-284"/>
        <w:rPr>
          <w:rFonts w:eastAsia="Calibri"/>
          <w:lang w:eastAsia="en-US"/>
        </w:rPr>
      </w:pPr>
      <w:r w:rsidRPr="00845086">
        <w:rPr>
          <w:rFonts w:eastAsia="Calibri"/>
          <w:lang w:eastAsia="en-US"/>
        </w:rPr>
        <w:t>Руководитель юридического лица (Индивидуаль</w:t>
      </w:r>
      <w:r w:rsidR="003C6182">
        <w:rPr>
          <w:rFonts w:eastAsia="Calibri"/>
          <w:lang w:eastAsia="en-US"/>
        </w:rPr>
        <w:t xml:space="preserve">ный предприниматель/самозанятый </w:t>
      </w:r>
      <w:r w:rsidRPr="00845086">
        <w:rPr>
          <w:rFonts w:eastAsia="Calibri"/>
          <w:lang w:eastAsia="en-US"/>
        </w:rPr>
        <w:t>гражданин)</w:t>
      </w:r>
    </w:p>
    <w:p w14:paraId="72417A07" w14:textId="77777777" w:rsidR="00845086" w:rsidRPr="00845086" w:rsidRDefault="00845086" w:rsidP="00F80206">
      <w:pPr>
        <w:autoSpaceDE w:val="0"/>
        <w:autoSpaceDN w:val="0"/>
        <w:adjustRightInd w:val="0"/>
        <w:ind w:right="-284"/>
        <w:rPr>
          <w:rFonts w:eastAsia="Calibri"/>
          <w:lang w:eastAsia="en-US"/>
        </w:rPr>
      </w:pPr>
    </w:p>
    <w:p w14:paraId="54F3506F" w14:textId="77777777" w:rsidR="00845086" w:rsidRPr="00845086" w:rsidRDefault="00845086" w:rsidP="00F80206">
      <w:pPr>
        <w:autoSpaceDE w:val="0"/>
        <w:autoSpaceDN w:val="0"/>
        <w:adjustRightInd w:val="0"/>
        <w:ind w:right="-284"/>
        <w:rPr>
          <w:rFonts w:eastAsia="Calibri"/>
          <w:lang w:eastAsia="en-US"/>
        </w:rPr>
      </w:pPr>
      <w:r w:rsidRPr="00845086">
        <w:rPr>
          <w:rFonts w:eastAsia="Calibri"/>
          <w:lang w:eastAsia="en-US"/>
        </w:rPr>
        <w:t xml:space="preserve">     М.П                      </w:t>
      </w:r>
      <w:proofErr w:type="gramStart"/>
      <w:r w:rsidRPr="00845086">
        <w:rPr>
          <w:rFonts w:eastAsia="Calibri"/>
          <w:lang w:eastAsia="en-US"/>
        </w:rPr>
        <w:t xml:space="preserve">   «</w:t>
      </w:r>
      <w:proofErr w:type="gramEnd"/>
      <w:r w:rsidRPr="00845086">
        <w:rPr>
          <w:rFonts w:eastAsia="Calibri"/>
          <w:lang w:eastAsia="en-US"/>
        </w:rPr>
        <w:t xml:space="preserve"> ___»___________ 20      г.   ________________ (Ф.И.О.)</w:t>
      </w:r>
    </w:p>
    <w:p w14:paraId="15618FC3" w14:textId="77777777" w:rsidR="00845086" w:rsidRPr="00845086" w:rsidRDefault="00845086" w:rsidP="00F80206">
      <w:pPr>
        <w:autoSpaceDE w:val="0"/>
        <w:autoSpaceDN w:val="0"/>
        <w:adjustRightInd w:val="0"/>
        <w:ind w:right="-284"/>
        <w:rPr>
          <w:rFonts w:eastAsia="Calibri"/>
          <w:sz w:val="20"/>
          <w:szCs w:val="20"/>
          <w:lang w:eastAsia="en-US"/>
        </w:rPr>
      </w:pPr>
      <w:r w:rsidRPr="00845086">
        <w:rPr>
          <w:rFonts w:eastAsia="Calibri"/>
          <w:sz w:val="20"/>
          <w:szCs w:val="20"/>
          <w:lang w:eastAsia="en-US"/>
        </w:rPr>
        <w:t xml:space="preserve">                                                                                                                    (подпись)</w:t>
      </w:r>
    </w:p>
    <w:p w14:paraId="5AD4F2B8" w14:textId="77777777" w:rsidR="00845086" w:rsidRPr="00845086" w:rsidRDefault="00845086" w:rsidP="00F80206">
      <w:pPr>
        <w:autoSpaceDE w:val="0"/>
        <w:autoSpaceDN w:val="0"/>
        <w:adjustRightInd w:val="0"/>
        <w:ind w:right="-284"/>
        <w:rPr>
          <w:rFonts w:eastAsia="Calibri"/>
          <w:sz w:val="20"/>
          <w:szCs w:val="20"/>
          <w:lang w:eastAsia="en-US"/>
        </w:rPr>
      </w:pPr>
    </w:p>
    <w:p w14:paraId="3670769A" w14:textId="77777777" w:rsidR="00845086" w:rsidRDefault="00845086" w:rsidP="00F80206">
      <w:pPr>
        <w:autoSpaceDE w:val="0"/>
        <w:autoSpaceDN w:val="0"/>
        <w:adjustRightInd w:val="0"/>
        <w:ind w:right="-284"/>
        <w:rPr>
          <w:rFonts w:eastAsia="Calibri"/>
          <w:lang w:eastAsia="en-US"/>
        </w:rPr>
      </w:pPr>
      <w:r w:rsidRPr="00845086">
        <w:rPr>
          <w:rFonts w:eastAsia="Calibri"/>
          <w:lang w:eastAsia="en-US"/>
        </w:rPr>
        <w:t xml:space="preserve">      Результат рассмотрения заявления прошу:</w:t>
      </w:r>
    </w:p>
    <w:p w14:paraId="1382D228" w14:textId="77777777" w:rsidR="0075308D" w:rsidRPr="00845086" w:rsidRDefault="0075308D" w:rsidP="00F80206">
      <w:pPr>
        <w:autoSpaceDE w:val="0"/>
        <w:autoSpaceDN w:val="0"/>
        <w:adjustRightInd w:val="0"/>
        <w:ind w:right="-284"/>
        <w:rPr>
          <w:rFonts w:eastAsia="Calibri"/>
          <w:lang w:eastAsia="en-US"/>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11"/>
      </w:tblGrid>
      <w:tr w:rsidR="00845086" w:rsidRPr="00845086" w14:paraId="61F1DFC2" w14:textId="77777777" w:rsidTr="003C6182">
        <w:trPr>
          <w:trHeight w:val="225"/>
        </w:trPr>
        <w:tc>
          <w:tcPr>
            <w:tcW w:w="925" w:type="dxa"/>
            <w:shd w:val="clear" w:color="auto" w:fill="auto"/>
            <w:vAlign w:val="center"/>
          </w:tcPr>
          <w:p w14:paraId="1CC504B3" w14:textId="77777777" w:rsidR="00845086" w:rsidRPr="00845086" w:rsidRDefault="00845086" w:rsidP="00F80206">
            <w:pPr>
              <w:autoSpaceDE w:val="0"/>
              <w:autoSpaceDN w:val="0"/>
              <w:adjustRightInd w:val="0"/>
              <w:ind w:right="-284"/>
              <w:rPr>
                <w:rFonts w:eastAsia="Calibri"/>
                <w:lang w:eastAsia="en-US"/>
              </w:rPr>
            </w:pPr>
          </w:p>
        </w:tc>
        <w:tc>
          <w:tcPr>
            <w:tcW w:w="8911" w:type="dxa"/>
            <w:shd w:val="clear" w:color="auto" w:fill="auto"/>
            <w:vAlign w:val="bottom"/>
          </w:tcPr>
          <w:p w14:paraId="4D521B65" w14:textId="77777777" w:rsidR="00845086" w:rsidRPr="00845086" w:rsidRDefault="0075308D" w:rsidP="00F80206">
            <w:pPr>
              <w:autoSpaceDE w:val="0"/>
              <w:autoSpaceDN w:val="0"/>
              <w:adjustRightInd w:val="0"/>
              <w:ind w:right="-284"/>
              <w:rPr>
                <w:rFonts w:eastAsia="Calibri"/>
                <w:lang w:eastAsia="en-US"/>
              </w:rPr>
            </w:pPr>
            <w:r>
              <w:rPr>
                <w:rFonts w:eastAsia="Calibri"/>
                <w:lang w:eastAsia="en-US"/>
              </w:rPr>
              <w:t>Выдать</w:t>
            </w:r>
            <w:r w:rsidR="00845086" w:rsidRPr="00845086">
              <w:rPr>
                <w:rFonts w:eastAsia="Calibri"/>
                <w:lang w:eastAsia="en-US"/>
              </w:rPr>
              <w:t xml:space="preserve"> на руки</w:t>
            </w:r>
          </w:p>
        </w:tc>
      </w:tr>
      <w:tr w:rsidR="00845086" w:rsidRPr="00845086" w14:paraId="427D0C01" w14:textId="77777777" w:rsidTr="003C6182">
        <w:trPr>
          <w:trHeight w:val="363"/>
        </w:trPr>
        <w:tc>
          <w:tcPr>
            <w:tcW w:w="925" w:type="dxa"/>
            <w:shd w:val="clear" w:color="auto" w:fill="auto"/>
            <w:vAlign w:val="center"/>
          </w:tcPr>
          <w:p w14:paraId="17220F2A" w14:textId="77777777" w:rsidR="00845086" w:rsidRPr="00845086" w:rsidRDefault="00845086" w:rsidP="00F80206">
            <w:pPr>
              <w:autoSpaceDE w:val="0"/>
              <w:autoSpaceDN w:val="0"/>
              <w:adjustRightInd w:val="0"/>
              <w:ind w:right="-284"/>
              <w:jc w:val="center"/>
              <w:rPr>
                <w:rFonts w:eastAsia="Calibri"/>
                <w:lang w:eastAsia="en-US"/>
              </w:rPr>
            </w:pPr>
          </w:p>
        </w:tc>
        <w:tc>
          <w:tcPr>
            <w:tcW w:w="8911" w:type="dxa"/>
            <w:shd w:val="clear" w:color="auto" w:fill="auto"/>
            <w:vAlign w:val="bottom"/>
          </w:tcPr>
          <w:p w14:paraId="10AC7123" w14:textId="77777777" w:rsidR="00845086" w:rsidRPr="00845086" w:rsidRDefault="0075308D" w:rsidP="00F80206">
            <w:pPr>
              <w:autoSpaceDE w:val="0"/>
              <w:autoSpaceDN w:val="0"/>
              <w:adjustRightInd w:val="0"/>
              <w:ind w:right="-284"/>
              <w:rPr>
                <w:rFonts w:eastAsia="Calibri"/>
                <w:lang w:eastAsia="en-US"/>
              </w:rPr>
            </w:pPr>
            <w:r>
              <w:rPr>
                <w:rFonts w:eastAsia="Calibri"/>
                <w:lang w:eastAsia="en-US"/>
              </w:rPr>
              <w:t>Личная</w:t>
            </w:r>
            <w:r w:rsidR="00845086" w:rsidRPr="00845086">
              <w:rPr>
                <w:rFonts w:eastAsia="Calibri"/>
                <w:lang w:eastAsia="en-US"/>
              </w:rPr>
              <w:t xml:space="preserve"> явка в МФЦ</w:t>
            </w:r>
          </w:p>
        </w:tc>
      </w:tr>
      <w:tr w:rsidR="00845086" w:rsidRPr="00845086" w14:paraId="1F59123C" w14:textId="77777777" w:rsidTr="003C6182">
        <w:trPr>
          <w:trHeight w:val="294"/>
        </w:trPr>
        <w:tc>
          <w:tcPr>
            <w:tcW w:w="925" w:type="dxa"/>
            <w:shd w:val="clear" w:color="auto" w:fill="auto"/>
            <w:vAlign w:val="center"/>
          </w:tcPr>
          <w:p w14:paraId="5242565B" w14:textId="77777777" w:rsidR="00845086" w:rsidRPr="00845086" w:rsidRDefault="00845086" w:rsidP="00F80206">
            <w:pPr>
              <w:autoSpaceDE w:val="0"/>
              <w:autoSpaceDN w:val="0"/>
              <w:adjustRightInd w:val="0"/>
              <w:ind w:right="-284"/>
              <w:jc w:val="center"/>
              <w:rPr>
                <w:rFonts w:eastAsia="Calibri"/>
                <w:lang w:eastAsia="en-US"/>
              </w:rPr>
            </w:pPr>
          </w:p>
        </w:tc>
        <w:tc>
          <w:tcPr>
            <w:tcW w:w="8911" w:type="dxa"/>
            <w:shd w:val="clear" w:color="auto" w:fill="auto"/>
            <w:vAlign w:val="bottom"/>
          </w:tcPr>
          <w:p w14:paraId="55F7D2A6" w14:textId="77777777" w:rsidR="00845086" w:rsidRPr="00845086" w:rsidRDefault="0075308D" w:rsidP="00F80206">
            <w:pPr>
              <w:autoSpaceDE w:val="0"/>
              <w:autoSpaceDN w:val="0"/>
              <w:adjustRightInd w:val="0"/>
              <w:ind w:right="-284"/>
              <w:rPr>
                <w:rFonts w:eastAsia="Calibri"/>
                <w:lang w:eastAsia="en-US"/>
              </w:rPr>
            </w:pPr>
            <w:r>
              <w:rPr>
                <w:rFonts w:eastAsia="Calibri"/>
                <w:lang w:eastAsia="en-US"/>
              </w:rPr>
              <w:t>Направить</w:t>
            </w:r>
            <w:r w:rsidR="00845086" w:rsidRPr="00845086">
              <w:rPr>
                <w:rFonts w:eastAsia="Calibri"/>
                <w:lang w:eastAsia="en-US"/>
              </w:rPr>
              <w:t xml:space="preserve"> по почте</w:t>
            </w:r>
          </w:p>
        </w:tc>
      </w:tr>
      <w:tr w:rsidR="00845086" w:rsidRPr="00845086" w14:paraId="10B11E72" w14:textId="77777777" w:rsidTr="003C6182">
        <w:trPr>
          <w:trHeight w:val="283"/>
        </w:trPr>
        <w:tc>
          <w:tcPr>
            <w:tcW w:w="925" w:type="dxa"/>
            <w:shd w:val="clear" w:color="auto" w:fill="auto"/>
            <w:vAlign w:val="center"/>
          </w:tcPr>
          <w:p w14:paraId="371D38CD" w14:textId="77777777" w:rsidR="00845086" w:rsidRPr="00845086" w:rsidRDefault="00845086" w:rsidP="00F80206">
            <w:pPr>
              <w:autoSpaceDE w:val="0"/>
              <w:autoSpaceDN w:val="0"/>
              <w:adjustRightInd w:val="0"/>
              <w:ind w:right="-284"/>
              <w:jc w:val="center"/>
              <w:rPr>
                <w:rFonts w:eastAsia="Calibri"/>
                <w:lang w:eastAsia="en-US"/>
              </w:rPr>
            </w:pPr>
          </w:p>
        </w:tc>
        <w:tc>
          <w:tcPr>
            <w:tcW w:w="8911" w:type="dxa"/>
            <w:shd w:val="clear" w:color="auto" w:fill="auto"/>
            <w:vAlign w:val="bottom"/>
          </w:tcPr>
          <w:p w14:paraId="7718E25E" w14:textId="77777777" w:rsidR="00845086" w:rsidRPr="00845086" w:rsidRDefault="0075308D" w:rsidP="00F80206">
            <w:pPr>
              <w:autoSpaceDE w:val="0"/>
              <w:autoSpaceDN w:val="0"/>
              <w:adjustRightInd w:val="0"/>
              <w:ind w:right="-284"/>
              <w:rPr>
                <w:rFonts w:eastAsia="Calibri"/>
                <w:lang w:eastAsia="en-US"/>
              </w:rPr>
            </w:pPr>
            <w:r>
              <w:rPr>
                <w:rFonts w:eastAsia="Calibri"/>
                <w:lang w:eastAsia="en-US"/>
              </w:rPr>
              <w:t>Направить</w:t>
            </w:r>
            <w:r w:rsidR="00845086" w:rsidRPr="00845086">
              <w:rPr>
                <w:rFonts w:eastAsia="Calibri"/>
                <w:lang w:eastAsia="en-US"/>
              </w:rPr>
              <w:t xml:space="preserve"> по электронной почте</w:t>
            </w:r>
          </w:p>
        </w:tc>
      </w:tr>
      <w:tr w:rsidR="00845086" w:rsidRPr="00845086" w14:paraId="15589D0D" w14:textId="77777777" w:rsidTr="003C6182">
        <w:trPr>
          <w:trHeight w:val="405"/>
        </w:trPr>
        <w:tc>
          <w:tcPr>
            <w:tcW w:w="925" w:type="dxa"/>
            <w:shd w:val="clear" w:color="auto" w:fill="auto"/>
            <w:vAlign w:val="center"/>
          </w:tcPr>
          <w:p w14:paraId="75E9BD46" w14:textId="77777777" w:rsidR="00845086" w:rsidRPr="00845086" w:rsidRDefault="00845086" w:rsidP="00F80206">
            <w:pPr>
              <w:autoSpaceDE w:val="0"/>
              <w:autoSpaceDN w:val="0"/>
              <w:adjustRightInd w:val="0"/>
              <w:ind w:right="-284"/>
              <w:jc w:val="center"/>
              <w:rPr>
                <w:rFonts w:eastAsia="Calibri"/>
                <w:lang w:eastAsia="en-US"/>
              </w:rPr>
            </w:pPr>
          </w:p>
        </w:tc>
        <w:tc>
          <w:tcPr>
            <w:tcW w:w="8911" w:type="dxa"/>
            <w:shd w:val="clear" w:color="auto" w:fill="auto"/>
            <w:vAlign w:val="bottom"/>
          </w:tcPr>
          <w:p w14:paraId="230F19AC" w14:textId="77777777" w:rsidR="00845086" w:rsidRPr="00845086" w:rsidRDefault="0075308D" w:rsidP="00F80206">
            <w:pPr>
              <w:autoSpaceDE w:val="0"/>
              <w:autoSpaceDN w:val="0"/>
              <w:adjustRightInd w:val="0"/>
              <w:ind w:right="-284"/>
              <w:rPr>
                <w:rFonts w:eastAsia="Calibri"/>
                <w:lang w:eastAsia="en-US"/>
              </w:rPr>
            </w:pPr>
            <w:r>
              <w:rPr>
                <w:rFonts w:eastAsia="Calibri"/>
                <w:lang w:eastAsia="en-US"/>
              </w:rPr>
              <w:t>Направить</w:t>
            </w:r>
            <w:r w:rsidR="00845086" w:rsidRPr="00845086">
              <w:rPr>
                <w:rFonts w:eastAsia="Calibri"/>
                <w:lang w:eastAsia="en-US"/>
              </w:rPr>
              <w:t xml:space="preserve"> в электронной форме в личный кабинет на ЕПГУ/ПГУ ЛО</w:t>
            </w:r>
          </w:p>
        </w:tc>
      </w:tr>
    </w:tbl>
    <w:p w14:paraId="038DACBB" w14:textId="77777777" w:rsidR="00845086" w:rsidRPr="00845086" w:rsidRDefault="00845086" w:rsidP="00F80206">
      <w:pPr>
        <w:suppressAutoHyphens/>
        <w:ind w:left="-426" w:right="-284" w:firstLine="709"/>
        <w:jc w:val="right"/>
        <w:rPr>
          <w:sz w:val="20"/>
          <w:szCs w:val="28"/>
          <w:lang w:eastAsia="ar-SA"/>
        </w:rPr>
      </w:pPr>
    </w:p>
    <w:p w14:paraId="59BD384D" w14:textId="254193E1" w:rsidR="001E11EB" w:rsidRDefault="001E11EB" w:rsidP="008A787E">
      <w:pPr>
        <w:suppressAutoHyphens/>
        <w:ind w:right="-284"/>
        <w:rPr>
          <w:sz w:val="20"/>
          <w:szCs w:val="28"/>
          <w:lang w:eastAsia="ar-SA"/>
        </w:rPr>
      </w:pPr>
    </w:p>
    <w:p w14:paraId="39651C87" w14:textId="77777777" w:rsidR="0075308D" w:rsidRDefault="0075308D" w:rsidP="00F80206">
      <w:pPr>
        <w:suppressAutoHyphens/>
        <w:ind w:left="-567" w:right="-284" w:firstLine="709"/>
        <w:jc w:val="right"/>
        <w:rPr>
          <w:sz w:val="20"/>
          <w:szCs w:val="28"/>
          <w:lang w:eastAsia="ar-SA"/>
        </w:rPr>
      </w:pPr>
    </w:p>
    <w:p w14:paraId="770428E7" w14:textId="77777777" w:rsidR="00845086" w:rsidRPr="00845086" w:rsidRDefault="0075308D" w:rsidP="00F80206">
      <w:pPr>
        <w:suppressAutoHyphens/>
        <w:ind w:left="-567" w:right="-284" w:firstLine="709"/>
        <w:jc w:val="right"/>
        <w:rPr>
          <w:sz w:val="20"/>
          <w:szCs w:val="28"/>
          <w:lang w:eastAsia="ar-SA"/>
        </w:rPr>
      </w:pPr>
      <w:r>
        <w:rPr>
          <w:sz w:val="20"/>
          <w:szCs w:val="28"/>
          <w:lang w:eastAsia="ar-SA"/>
        </w:rPr>
        <w:t>Приложение №</w:t>
      </w:r>
      <w:r w:rsidR="00845086" w:rsidRPr="00845086">
        <w:rPr>
          <w:sz w:val="20"/>
          <w:szCs w:val="28"/>
          <w:lang w:eastAsia="ar-SA"/>
        </w:rPr>
        <w:t xml:space="preserve"> 2</w:t>
      </w:r>
    </w:p>
    <w:p w14:paraId="75A21928" w14:textId="77777777" w:rsidR="0075308D" w:rsidRPr="00845086" w:rsidRDefault="0075308D" w:rsidP="00F80206">
      <w:pPr>
        <w:suppressAutoHyphens/>
        <w:ind w:left="-567" w:right="-284" w:firstLine="709"/>
        <w:jc w:val="right"/>
        <w:rPr>
          <w:sz w:val="20"/>
          <w:szCs w:val="28"/>
          <w:lang w:eastAsia="ar-SA"/>
        </w:rPr>
      </w:pPr>
      <w:r w:rsidRPr="00845086">
        <w:rPr>
          <w:sz w:val="20"/>
          <w:szCs w:val="28"/>
          <w:lang w:eastAsia="ar-SA"/>
        </w:rPr>
        <w:t>к Административному регламенту</w:t>
      </w:r>
    </w:p>
    <w:p w14:paraId="66ABFB74" w14:textId="77777777" w:rsidR="0075308D" w:rsidRPr="00845086" w:rsidRDefault="0075308D" w:rsidP="00154CB5">
      <w:pPr>
        <w:suppressAutoHyphens/>
        <w:ind w:left="-567" w:right="-284" w:firstLine="709"/>
        <w:jc w:val="right"/>
        <w:rPr>
          <w:sz w:val="20"/>
          <w:szCs w:val="28"/>
          <w:lang w:eastAsia="ar-SA"/>
        </w:rPr>
      </w:pPr>
      <w:r w:rsidRPr="00845086">
        <w:rPr>
          <w:sz w:val="20"/>
          <w:szCs w:val="28"/>
          <w:lang w:eastAsia="ar-SA"/>
        </w:rPr>
        <w:t>по предоставлению</w:t>
      </w:r>
      <w:r w:rsidR="00154CB5">
        <w:rPr>
          <w:sz w:val="20"/>
          <w:szCs w:val="28"/>
          <w:lang w:eastAsia="ar-SA"/>
        </w:rPr>
        <w:t xml:space="preserve"> </w:t>
      </w:r>
      <w:r w:rsidRPr="00845086">
        <w:rPr>
          <w:sz w:val="20"/>
          <w:szCs w:val="28"/>
          <w:lang w:eastAsia="ar-SA"/>
        </w:rPr>
        <w:t>муниципальной услуги</w:t>
      </w:r>
    </w:p>
    <w:p w14:paraId="6EDA8EF1" w14:textId="77777777" w:rsidR="0075308D" w:rsidRPr="00845086" w:rsidRDefault="0075308D" w:rsidP="00F80206">
      <w:pPr>
        <w:suppressAutoHyphens/>
        <w:ind w:left="-567" w:right="-284" w:firstLine="709"/>
        <w:jc w:val="right"/>
        <w:rPr>
          <w:sz w:val="20"/>
          <w:szCs w:val="28"/>
          <w:lang w:eastAsia="ar-SA"/>
        </w:rPr>
      </w:pPr>
      <w:r>
        <w:rPr>
          <w:sz w:val="20"/>
          <w:szCs w:val="28"/>
          <w:lang w:eastAsia="ar-SA"/>
        </w:rPr>
        <w:t>«Предоставление права на</w:t>
      </w:r>
      <w:r w:rsidRPr="00845086">
        <w:rPr>
          <w:sz w:val="20"/>
          <w:szCs w:val="28"/>
          <w:lang w:eastAsia="ar-SA"/>
        </w:rPr>
        <w:t xml:space="preserve"> размещение </w:t>
      </w:r>
    </w:p>
    <w:p w14:paraId="51AAB2C7" w14:textId="77777777" w:rsidR="0075308D" w:rsidRPr="00845086" w:rsidRDefault="0075308D" w:rsidP="00F80206">
      <w:pPr>
        <w:suppressAutoHyphens/>
        <w:ind w:left="-567" w:right="-284" w:firstLine="709"/>
        <w:jc w:val="right"/>
        <w:rPr>
          <w:sz w:val="20"/>
          <w:szCs w:val="28"/>
          <w:lang w:eastAsia="ar-SA"/>
        </w:rPr>
      </w:pPr>
      <w:r w:rsidRPr="00845086">
        <w:rPr>
          <w:sz w:val="20"/>
          <w:szCs w:val="28"/>
          <w:lang w:eastAsia="ar-SA"/>
        </w:rPr>
        <w:t xml:space="preserve">нестационарного торгового объекта на </w:t>
      </w:r>
    </w:p>
    <w:p w14:paraId="1C99669E" w14:textId="77777777" w:rsidR="0075308D" w:rsidRPr="00845086" w:rsidRDefault="0075308D" w:rsidP="00F80206">
      <w:pPr>
        <w:suppressAutoHyphens/>
        <w:ind w:left="-567" w:right="-284" w:firstLine="709"/>
        <w:jc w:val="right"/>
        <w:rPr>
          <w:sz w:val="20"/>
          <w:szCs w:val="28"/>
          <w:lang w:eastAsia="ar-SA"/>
        </w:rPr>
      </w:pPr>
      <w:r w:rsidRPr="00845086">
        <w:rPr>
          <w:sz w:val="20"/>
          <w:szCs w:val="28"/>
          <w:lang w:eastAsia="ar-SA"/>
        </w:rPr>
        <w:t xml:space="preserve">территории муниципального образования </w:t>
      </w:r>
    </w:p>
    <w:p w14:paraId="44028B92" w14:textId="77777777" w:rsidR="0075308D" w:rsidRDefault="0075308D" w:rsidP="00F80206">
      <w:pPr>
        <w:suppressAutoHyphens/>
        <w:ind w:left="-567" w:right="-284" w:firstLine="709"/>
        <w:jc w:val="right"/>
        <w:rPr>
          <w:sz w:val="20"/>
          <w:szCs w:val="28"/>
          <w:lang w:eastAsia="ar-SA"/>
        </w:rPr>
      </w:pPr>
      <w:r>
        <w:rPr>
          <w:sz w:val="20"/>
          <w:szCs w:val="28"/>
          <w:lang w:eastAsia="ar-SA"/>
        </w:rPr>
        <w:t xml:space="preserve">«Муринское городское поселение» </w:t>
      </w:r>
    </w:p>
    <w:p w14:paraId="30B14784" w14:textId="77777777" w:rsidR="0075308D" w:rsidRDefault="0075308D" w:rsidP="00F80206">
      <w:pPr>
        <w:suppressAutoHyphens/>
        <w:ind w:left="-567" w:right="-284" w:firstLine="709"/>
        <w:jc w:val="right"/>
        <w:rPr>
          <w:sz w:val="20"/>
          <w:szCs w:val="28"/>
          <w:lang w:eastAsia="ar-SA"/>
        </w:rPr>
      </w:pPr>
      <w:r>
        <w:rPr>
          <w:sz w:val="20"/>
          <w:szCs w:val="28"/>
          <w:lang w:eastAsia="ar-SA"/>
        </w:rPr>
        <w:t xml:space="preserve">Всеволожского муниципального района  </w:t>
      </w:r>
    </w:p>
    <w:p w14:paraId="1C1166E0" w14:textId="77777777" w:rsidR="0075308D" w:rsidRPr="00845086" w:rsidRDefault="0075308D" w:rsidP="00F80206">
      <w:pPr>
        <w:suppressAutoHyphens/>
        <w:ind w:left="-567" w:right="-284" w:firstLine="709"/>
        <w:jc w:val="right"/>
        <w:rPr>
          <w:sz w:val="20"/>
          <w:szCs w:val="28"/>
          <w:lang w:eastAsia="ar-SA"/>
        </w:rPr>
      </w:pPr>
      <w:r w:rsidRPr="00845086">
        <w:rPr>
          <w:sz w:val="20"/>
          <w:szCs w:val="28"/>
          <w:lang w:eastAsia="ar-SA"/>
        </w:rPr>
        <w:t>Ленинградской области»</w:t>
      </w:r>
    </w:p>
    <w:p w14:paraId="62A463A2" w14:textId="77777777" w:rsidR="00845086" w:rsidRPr="00845086" w:rsidRDefault="00845086" w:rsidP="00F80206">
      <w:pPr>
        <w:suppressAutoHyphens/>
        <w:ind w:left="-567" w:right="-284" w:firstLine="709"/>
        <w:jc w:val="right"/>
        <w:rPr>
          <w:lang w:eastAsia="ar-SA"/>
        </w:rPr>
      </w:pPr>
    </w:p>
    <w:p w14:paraId="578F29E6" w14:textId="77777777" w:rsidR="00845086" w:rsidRPr="00845086" w:rsidRDefault="00845086" w:rsidP="00F80206">
      <w:pPr>
        <w:suppressAutoHyphens/>
        <w:ind w:left="-567" w:right="-284" w:firstLine="709"/>
        <w:jc w:val="right"/>
        <w:rPr>
          <w:lang w:eastAsia="ar-SA"/>
        </w:rPr>
      </w:pPr>
      <w:r w:rsidRPr="00845086">
        <w:rPr>
          <w:lang w:eastAsia="ar-SA"/>
        </w:rPr>
        <w:t>(ФОРМА)</w:t>
      </w:r>
    </w:p>
    <w:p w14:paraId="2A47338C" w14:textId="77777777" w:rsidR="00845086" w:rsidRPr="00845086" w:rsidRDefault="00845086" w:rsidP="00F80206">
      <w:pPr>
        <w:suppressAutoHyphens/>
        <w:ind w:left="-567" w:right="-284" w:firstLine="709"/>
        <w:jc w:val="right"/>
        <w:rPr>
          <w:lang w:eastAsia="ar-SA"/>
        </w:rPr>
      </w:pPr>
    </w:p>
    <w:p w14:paraId="08915748" w14:textId="77777777" w:rsidR="00845086" w:rsidRPr="00845086" w:rsidRDefault="00845086" w:rsidP="00F80206">
      <w:pPr>
        <w:suppressAutoHyphens/>
        <w:ind w:left="-567" w:right="-284" w:firstLine="709"/>
        <w:jc w:val="right"/>
        <w:rPr>
          <w:lang w:eastAsia="ar-SA"/>
        </w:rPr>
      </w:pPr>
    </w:p>
    <w:p w14:paraId="4ACE1B54" w14:textId="77777777" w:rsidR="00845A42" w:rsidRPr="00845A42" w:rsidRDefault="00845A42" w:rsidP="00F80206">
      <w:pPr>
        <w:widowControl w:val="0"/>
        <w:autoSpaceDE w:val="0"/>
        <w:autoSpaceDN w:val="0"/>
        <w:adjustRightInd w:val="0"/>
        <w:ind w:right="-284"/>
        <w:rPr>
          <w:lang w:eastAsia="ar-SA"/>
        </w:rPr>
      </w:pPr>
      <w:r w:rsidRPr="00845A42">
        <w:rPr>
          <w:lang w:eastAsia="ar-SA"/>
        </w:rPr>
        <w:t>Администрация муниципального образования _____________________________</w:t>
      </w:r>
    </w:p>
    <w:p w14:paraId="5FFB4BDE" w14:textId="77777777" w:rsidR="00845A42" w:rsidRPr="00845A42" w:rsidRDefault="00845A42" w:rsidP="00F80206">
      <w:pPr>
        <w:widowControl w:val="0"/>
        <w:autoSpaceDE w:val="0"/>
        <w:autoSpaceDN w:val="0"/>
        <w:adjustRightInd w:val="0"/>
        <w:ind w:right="-284"/>
        <w:rPr>
          <w:lang w:eastAsia="ar-SA"/>
        </w:rPr>
      </w:pPr>
      <w:r w:rsidRPr="00845A42">
        <w:rPr>
          <w:lang w:eastAsia="ar-SA"/>
        </w:rPr>
        <w:t>_____________________________________________________________________</w:t>
      </w:r>
    </w:p>
    <w:p w14:paraId="469A6222" w14:textId="77777777" w:rsidR="00845A42" w:rsidRPr="00845A42" w:rsidRDefault="00845A42" w:rsidP="00F80206">
      <w:pPr>
        <w:widowControl w:val="0"/>
        <w:autoSpaceDE w:val="0"/>
        <w:autoSpaceDN w:val="0"/>
        <w:adjustRightInd w:val="0"/>
        <w:ind w:right="-284"/>
        <w:rPr>
          <w:lang w:eastAsia="ar-SA"/>
        </w:rPr>
      </w:pPr>
      <w:r w:rsidRPr="00845A42">
        <w:rPr>
          <w:lang w:eastAsia="ar-SA"/>
        </w:rPr>
        <w:t>Адрес администрации муниципального образования: _______________________</w:t>
      </w:r>
    </w:p>
    <w:p w14:paraId="2BB38E11" w14:textId="77777777" w:rsidR="00845A42" w:rsidRPr="00845A42" w:rsidRDefault="00845A42" w:rsidP="00F80206">
      <w:pPr>
        <w:widowControl w:val="0"/>
        <w:autoSpaceDE w:val="0"/>
        <w:autoSpaceDN w:val="0"/>
        <w:adjustRightInd w:val="0"/>
        <w:ind w:right="-284"/>
        <w:rPr>
          <w:lang w:eastAsia="ar-SA"/>
        </w:rPr>
      </w:pPr>
      <w:r w:rsidRPr="00845A42">
        <w:rPr>
          <w:lang w:eastAsia="ar-SA"/>
        </w:rPr>
        <w:t>_____________________________________________________________________</w:t>
      </w:r>
    </w:p>
    <w:p w14:paraId="225DE23E" w14:textId="77777777" w:rsidR="00845086" w:rsidRPr="00845A42" w:rsidRDefault="00845086" w:rsidP="00F80206">
      <w:pPr>
        <w:autoSpaceDE w:val="0"/>
        <w:autoSpaceDN w:val="0"/>
        <w:adjustRightInd w:val="0"/>
        <w:ind w:right="-284"/>
        <w:rPr>
          <w:lang w:eastAsia="ar-SA"/>
        </w:rPr>
      </w:pPr>
    </w:p>
    <w:p w14:paraId="06BD239E" w14:textId="77777777" w:rsidR="00845086" w:rsidRPr="00845A42" w:rsidRDefault="00845086" w:rsidP="00F80206">
      <w:pPr>
        <w:autoSpaceDE w:val="0"/>
        <w:autoSpaceDN w:val="0"/>
        <w:adjustRightInd w:val="0"/>
        <w:ind w:right="-284"/>
        <w:rPr>
          <w:lang w:eastAsia="ar-SA"/>
        </w:rPr>
      </w:pPr>
      <w:r w:rsidRPr="00845A42">
        <w:rPr>
          <w:lang w:eastAsia="ar-SA"/>
        </w:rPr>
        <w:t>ИНН___________________________КПП_______________________________</w:t>
      </w:r>
    </w:p>
    <w:p w14:paraId="210C15A1" w14:textId="77777777" w:rsidR="00845086" w:rsidRPr="00845086" w:rsidRDefault="00845086" w:rsidP="00F80206">
      <w:pPr>
        <w:suppressAutoHyphens/>
        <w:ind w:right="-284" w:firstLine="709"/>
        <w:jc w:val="right"/>
        <w:rPr>
          <w:lang w:eastAsia="ar-SA"/>
        </w:rPr>
      </w:pPr>
    </w:p>
    <w:p w14:paraId="67A681ED" w14:textId="77777777" w:rsidR="00845086" w:rsidRPr="00845086" w:rsidRDefault="00845086" w:rsidP="00F80206">
      <w:pPr>
        <w:suppressAutoHyphens/>
        <w:ind w:right="-284" w:firstLine="709"/>
        <w:jc w:val="center"/>
        <w:rPr>
          <w:lang w:eastAsia="ar-SA"/>
        </w:rPr>
      </w:pPr>
    </w:p>
    <w:p w14:paraId="79D34307" w14:textId="77777777" w:rsidR="00845086" w:rsidRPr="00845086" w:rsidRDefault="00845086" w:rsidP="00F80206">
      <w:pPr>
        <w:suppressAutoHyphens/>
        <w:ind w:right="-284" w:firstLine="709"/>
        <w:jc w:val="center"/>
        <w:rPr>
          <w:lang w:eastAsia="ar-SA"/>
        </w:rPr>
      </w:pPr>
    </w:p>
    <w:p w14:paraId="38BF4CE5" w14:textId="77777777" w:rsidR="00845086" w:rsidRPr="00845086" w:rsidRDefault="00845086" w:rsidP="00F80206">
      <w:pPr>
        <w:suppressAutoHyphens/>
        <w:ind w:right="-284" w:firstLine="709"/>
        <w:jc w:val="center"/>
        <w:rPr>
          <w:lang w:eastAsia="ar-SA"/>
        </w:rPr>
      </w:pPr>
      <w:r w:rsidRPr="00845086">
        <w:rPr>
          <w:lang w:eastAsia="ar-SA"/>
        </w:rPr>
        <w:t>Уведомление</w:t>
      </w:r>
    </w:p>
    <w:p w14:paraId="1DF5AFA8" w14:textId="77777777" w:rsidR="0075308D" w:rsidRDefault="00845086" w:rsidP="00F80206">
      <w:pPr>
        <w:suppressAutoHyphens/>
        <w:ind w:right="-284" w:firstLine="709"/>
        <w:jc w:val="center"/>
        <w:rPr>
          <w:lang w:eastAsia="ar-SA"/>
        </w:rPr>
      </w:pPr>
      <w:r w:rsidRPr="00845086">
        <w:rPr>
          <w:lang w:eastAsia="ar-SA"/>
        </w:rPr>
        <w:lastRenderedPageBreak/>
        <w:t>о предоставлен</w:t>
      </w:r>
      <w:r w:rsidR="0075308D">
        <w:rPr>
          <w:lang w:eastAsia="ar-SA"/>
        </w:rPr>
        <w:t>ии (об отказе в предоставлении)</w:t>
      </w:r>
      <w:r w:rsidRPr="00845086">
        <w:rPr>
          <w:lang w:eastAsia="ar-SA"/>
        </w:rPr>
        <w:t xml:space="preserve"> права на размещение</w:t>
      </w:r>
    </w:p>
    <w:p w14:paraId="756077ED" w14:textId="77777777" w:rsidR="000F4F5D" w:rsidRDefault="00845086" w:rsidP="00F80206">
      <w:pPr>
        <w:suppressAutoHyphens/>
        <w:ind w:right="-284" w:firstLine="709"/>
        <w:jc w:val="center"/>
        <w:rPr>
          <w:lang w:eastAsia="ar-SA"/>
        </w:rPr>
      </w:pPr>
      <w:r w:rsidRPr="00845086">
        <w:rPr>
          <w:lang w:eastAsia="ar-SA"/>
        </w:rPr>
        <w:t>нес</w:t>
      </w:r>
      <w:r w:rsidR="0075308D">
        <w:rPr>
          <w:lang w:eastAsia="ar-SA"/>
        </w:rPr>
        <w:t xml:space="preserve">тационарного торгового объекта </w:t>
      </w:r>
      <w:r w:rsidRPr="00845086">
        <w:rPr>
          <w:lang w:eastAsia="ar-SA"/>
        </w:rPr>
        <w:t xml:space="preserve">на территории </w:t>
      </w:r>
    </w:p>
    <w:p w14:paraId="10E5AC45" w14:textId="77777777" w:rsidR="000F4F5D" w:rsidRDefault="00845086" w:rsidP="00F80206">
      <w:pPr>
        <w:suppressAutoHyphens/>
        <w:ind w:right="-284" w:firstLine="709"/>
        <w:jc w:val="center"/>
        <w:rPr>
          <w:lang w:eastAsia="ar-SA"/>
        </w:rPr>
      </w:pPr>
      <w:r w:rsidRPr="00845086">
        <w:rPr>
          <w:lang w:eastAsia="ar-SA"/>
        </w:rPr>
        <w:t>муниципального образования</w:t>
      </w:r>
      <w:r w:rsidR="000F4F5D">
        <w:rPr>
          <w:lang w:eastAsia="ar-SA"/>
        </w:rPr>
        <w:t xml:space="preserve"> </w:t>
      </w:r>
      <w:r w:rsidR="0075308D" w:rsidRPr="0075308D">
        <w:rPr>
          <w:lang w:eastAsia="ar-SA"/>
        </w:rPr>
        <w:t xml:space="preserve">«Муринское городское поселение» </w:t>
      </w:r>
    </w:p>
    <w:p w14:paraId="560E9F91" w14:textId="77777777" w:rsidR="00845086" w:rsidRPr="0075308D" w:rsidRDefault="0075308D" w:rsidP="00F80206">
      <w:pPr>
        <w:suppressAutoHyphens/>
        <w:ind w:right="-284" w:firstLine="709"/>
        <w:jc w:val="center"/>
        <w:rPr>
          <w:lang w:eastAsia="ar-SA"/>
        </w:rPr>
      </w:pPr>
      <w:r w:rsidRPr="0075308D">
        <w:rPr>
          <w:lang w:eastAsia="ar-SA"/>
        </w:rPr>
        <w:t>Всеволожского муниципального района</w:t>
      </w:r>
      <w:r>
        <w:rPr>
          <w:sz w:val="20"/>
          <w:szCs w:val="28"/>
          <w:lang w:eastAsia="ar-SA"/>
        </w:rPr>
        <w:t xml:space="preserve"> </w:t>
      </w:r>
      <w:r w:rsidR="00845086" w:rsidRPr="00845086">
        <w:rPr>
          <w:lang w:eastAsia="ar-SA"/>
        </w:rPr>
        <w:t>Ленинградской области</w:t>
      </w:r>
    </w:p>
    <w:p w14:paraId="0A0C68FA" w14:textId="77777777" w:rsidR="00845086" w:rsidRPr="00845086" w:rsidRDefault="00845086" w:rsidP="00F80206">
      <w:pPr>
        <w:suppressAutoHyphens/>
        <w:ind w:right="-284" w:firstLine="709"/>
        <w:jc w:val="right"/>
        <w:rPr>
          <w:lang w:eastAsia="ar-SA"/>
        </w:rPr>
      </w:pPr>
    </w:p>
    <w:p w14:paraId="1923F67F" w14:textId="77777777" w:rsidR="00845A42" w:rsidRDefault="00845086" w:rsidP="00F80206">
      <w:pPr>
        <w:suppressAutoHyphens/>
        <w:ind w:right="-284" w:firstLine="709"/>
        <w:rPr>
          <w:lang w:eastAsia="ar-SA"/>
        </w:rPr>
      </w:pPr>
      <w:r w:rsidRPr="00845086">
        <w:rPr>
          <w:lang w:eastAsia="ar-SA"/>
        </w:rPr>
        <w:t xml:space="preserve">Наименование юридического лица (индивидуального предпринимателя/самозанятого </w:t>
      </w:r>
      <w:proofErr w:type="gramStart"/>
      <w:r w:rsidRPr="00845086">
        <w:rPr>
          <w:lang w:eastAsia="ar-SA"/>
        </w:rPr>
        <w:t>гражданина)_</w:t>
      </w:r>
      <w:proofErr w:type="gramEnd"/>
      <w:r w:rsidRPr="00845086">
        <w:rPr>
          <w:lang w:eastAsia="ar-SA"/>
        </w:rPr>
        <w:t>____</w:t>
      </w:r>
      <w:r w:rsidR="00845A42">
        <w:rPr>
          <w:lang w:eastAsia="ar-SA"/>
        </w:rPr>
        <w:t>__________________________________</w:t>
      </w:r>
      <w:r w:rsidR="003C6182">
        <w:rPr>
          <w:lang w:eastAsia="ar-SA"/>
        </w:rPr>
        <w:t>______________________________</w:t>
      </w:r>
      <w:r w:rsidRPr="00845086">
        <w:rPr>
          <w:lang w:eastAsia="ar-SA"/>
        </w:rPr>
        <w:t xml:space="preserve"> </w:t>
      </w:r>
    </w:p>
    <w:p w14:paraId="13B4180B" w14:textId="77777777" w:rsidR="00845086" w:rsidRPr="00845086" w:rsidRDefault="003C6182" w:rsidP="00F80206">
      <w:pPr>
        <w:suppressAutoHyphens/>
        <w:ind w:right="-284" w:firstLine="709"/>
        <w:rPr>
          <w:lang w:eastAsia="ar-SA"/>
        </w:rPr>
      </w:pPr>
      <w:r>
        <w:rPr>
          <w:lang w:eastAsia="ar-SA"/>
        </w:rPr>
        <w:t>ИНН __</w:t>
      </w:r>
      <w:r w:rsidR="00845086" w:rsidRPr="00845086">
        <w:rPr>
          <w:lang w:eastAsia="ar-SA"/>
        </w:rPr>
        <w:t>_________________________________________________________</w:t>
      </w:r>
      <w:r w:rsidR="00845A42">
        <w:rPr>
          <w:lang w:eastAsia="ar-SA"/>
        </w:rPr>
        <w:t>__________</w:t>
      </w:r>
    </w:p>
    <w:p w14:paraId="7F0B106B" w14:textId="77777777" w:rsidR="00845086" w:rsidRPr="00845086" w:rsidRDefault="00845086" w:rsidP="00F80206">
      <w:pPr>
        <w:suppressAutoHyphens/>
        <w:ind w:right="-284" w:firstLine="709"/>
        <w:rPr>
          <w:lang w:eastAsia="ar-SA"/>
        </w:rPr>
      </w:pPr>
      <w:r w:rsidRPr="00845086">
        <w:rPr>
          <w:lang w:eastAsia="ar-SA"/>
        </w:rPr>
        <w:t>Адрес юридического лица (индивидуального предпринимателя/са</w:t>
      </w:r>
      <w:r w:rsidR="003C6182">
        <w:rPr>
          <w:lang w:eastAsia="ar-SA"/>
        </w:rPr>
        <w:t>мозанятого гражданина): ______</w:t>
      </w:r>
      <w:r w:rsidRPr="00845086">
        <w:rPr>
          <w:lang w:eastAsia="ar-SA"/>
        </w:rPr>
        <w:t>___________________________________________________________</w:t>
      </w:r>
      <w:r w:rsidR="00845A42">
        <w:rPr>
          <w:lang w:eastAsia="ar-SA"/>
        </w:rPr>
        <w:t>___</w:t>
      </w:r>
    </w:p>
    <w:p w14:paraId="6681E270" w14:textId="77777777" w:rsidR="00845086" w:rsidRPr="00845086" w:rsidRDefault="00845086" w:rsidP="00F80206">
      <w:pPr>
        <w:suppressAutoHyphens/>
        <w:ind w:right="-284" w:firstLine="709"/>
        <w:rPr>
          <w:lang w:eastAsia="ar-SA"/>
        </w:rPr>
      </w:pPr>
      <w:r w:rsidRPr="00845086">
        <w:rPr>
          <w:lang w:eastAsia="ar-SA"/>
        </w:rPr>
        <w:t>На основании __________________________________________________________</w:t>
      </w:r>
      <w:r w:rsidR="003C6182" w:rsidRPr="00800724">
        <w:rPr>
          <w:lang w:eastAsia="ar-SA"/>
        </w:rPr>
        <w:t>___</w:t>
      </w:r>
      <w:r w:rsidRPr="00845086">
        <w:rPr>
          <w:lang w:eastAsia="ar-SA"/>
        </w:rPr>
        <w:t xml:space="preserve">  </w:t>
      </w:r>
    </w:p>
    <w:p w14:paraId="1FD8CF69" w14:textId="77777777" w:rsidR="00845086" w:rsidRPr="00845A42" w:rsidRDefault="00845086" w:rsidP="00F80206">
      <w:pPr>
        <w:suppressAutoHyphens/>
        <w:ind w:left="2265" w:right="-284" w:firstLine="1275"/>
        <w:rPr>
          <w:sz w:val="18"/>
          <w:szCs w:val="18"/>
          <w:lang w:eastAsia="ar-SA"/>
        </w:rPr>
      </w:pPr>
      <w:r w:rsidRPr="00845A42">
        <w:rPr>
          <w:sz w:val="18"/>
          <w:szCs w:val="18"/>
          <w:lang w:eastAsia="ar-SA"/>
        </w:rPr>
        <w:t>(наименование, дата и номер решения комиссии)</w:t>
      </w:r>
    </w:p>
    <w:p w14:paraId="5B99B820" w14:textId="77777777" w:rsidR="00845086" w:rsidRPr="00845086" w:rsidRDefault="00845086" w:rsidP="00F80206">
      <w:pPr>
        <w:suppressAutoHyphens/>
        <w:ind w:right="-284" w:firstLine="709"/>
        <w:rPr>
          <w:lang w:eastAsia="ar-SA"/>
        </w:rPr>
      </w:pPr>
    </w:p>
    <w:p w14:paraId="33397A51" w14:textId="77777777" w:rsidR="00845086" w:rsidRPr="00845086" w:rsidRDefault="00845086" w:rsidP="00F80206">
      <w:pPr>
        <w:suppressAutoHyphens/>
        <w:ind w:right="-284" w:firstLine="709"/>
        <w:jc w:val="both"/>
        <w:rPr>
          <w:lang w:eastAsia="ar-SA"/>
        </w:rPr>
      </w:pPr>
      <w:r w:rsidRPr="00845086">
        <w:rPr>
          <w:lang w:eastAsia="ar-SA"/>
        </w:rPr>
        <w:t>Вам предоставлено право (отказано в пред</w:t>
      </w:r>
      <w:r w:rsidR="00845A42">
        <w:rPr>
          <w:lang w:eastAsia="ar-SA"/>
        </w:rPr>
        <w:t xml:space="preserve">оставлении права) на размещение </w:t>
      </w:r>
      <w:r w:rsidRPr="00845086">
        <w:rPr>
          <w:lang w:eastAsia="ar-SA"/>
        </w:rPr>
        <w:t xml:space="preserve">нестационарного торгового объекта на территории </w:t>
      </w:r>
      <w:r w:rsidR="00845A42" w:rsidRPr="00845086">
        <w:rPr>
          <w:lang w:eastAsia="ar-SA"/>
        </w:rPr>
        <w:t>муниципального образования</w:t>
      </w:r>
      <w:r w:rsidR="00845A42">
        <w:rPr>
          <w:lang w:eastAsia="ar-SA"/>
        </w:rPr>
        <w:t xml:space="preserve"> </w:t>
      </w:r>
      <w:r w:rsidR="00845A42" w:rsidRPr="0075308D">
        <w:rPr>
          <w:lang w:eastAsia="ar-SA"/>
        </w:rPr>
        <w:t>«Муринское городское поселение» Всеволожского муниципального района</w:t>
      </w:r>
      <w:r w:rsidR="00845A42">
        <w:rPr>
          <w:sz w:val="20"/>
          <w:szCs w:val="28"/>
          <w:lang w:eastAsia="ar-SA"/>
        </w:rPr>
        <w:t xml:space="preserve"> </w:t>
      </w:r>
      <w:r w:rsidR="00845A42">
        <w:rPr>
          <w:lang w:eastAsia="ar-SA"/>
        </w:rPr>
        <w:t xml:space="preserve">Ленинградской области </w:t>
      </w:r>
      <w:r w:rsidRPr="00845086">
        <w:rPr>
          <w:lang w:eastAsia="ar-SA"/>
        </w:rPr>
        <w:t>(ненужное зачеркнуть)</w:t>
      </w:r>
    </w:p>
    <w:p w14:paraId="3F165556" w14:textId="77777777" w:rsidR="00845086" w:rsidRPr="00845086" w:rsidRDefault="00845086" w:rsidP="00F80206">
      <w:pPr>
        <w:suppressAutoHyphens/>
        <w:ind w:right="-284" w:firstLine="709"/>
        <w:rPr>
          <w:lang w:eastAsia="ar-SA"/>
        </w:rPr>
      </w:pPr>
      <w:r w:rsidRPr="00845086">
        <w:rPr>
          <w:lang w:eastAsia="ar-SA"/>
        </w:rPr>
        <w:t>____________________________________________</w:t>
      </w:r>
      <w:r w:rsidR="003C6182">
        <w:rPr>
          <w:lang w:eastAsia="ar-SA"/>
        </w:rPr>
        <w:t>______________________________</w:t>
      </w:r>
    </w:p>
    <w:p w14:paraId="56D48AE6" w14:textId="77777777" w:rsidR="00845086" w:rsidRPr="00845A42" w:rsidRDefault="00845086" w:rsidP="00F80206">
      <w:pPr>
        <w:suppressAutoHyphens/>
        <w:ind w:right="-284" w:firstLine="709"/>
        <w:jc w:val="center"/>
        <w:rPr>
          <w:sz w:val="18"/>
          <w:szCs w:val="18"/>
          <w:lang w:eastAsia="ar-SA"/>
        </w:rPr>
      </w:pPr>
      <w:r w:rsidRPr="00845A42">
        <w:rPr>
          <w:sz w:val="18"/>
          <w:szCs w:val="18"/>
          <w:lang w:eastAsia="ar-SA"/>
        </w:rPr>
        <w:t xml:space="preserve">(в случае отказа </w:t>
      </w:r>
      <w:proofErr w:type="gramStart"/>
      <w:r w:rsidRPr="00845A42">
        <w:rPr>
          <w:sz w:val="18"/>
          <w:szCs w:val="18"/>
          <w:lang w:eastAsia="ar-SA"/>
        </w:rPr>
        <w:t>указать  причину</w:t>
      </w:r>
      <w:proofErr w:type="gramEnd"/>
      <w:r w:rsidRPr="00845A42">
        <w:rPr>
          <w:sz w:val="18"/>
          <w:szCs w:val="18"/>
          <w:lang w:eastAsia="ar-SA"/>
        </w:rPr>
        <w:t xml:space="preserve"> отказа)</w:t>
      </w:r>
    </w:p>
    <w:p w14:paraId="32E17E69" w14:textId="77777777" w:rsidR="00845086" w:rsidRPr="00845086" w:rsidRDefault="00845086" w:rsidP="00F80206">
      <w:pPr>
        <w:suppressAutoHyphens/>
        <w:ind w:right="-284" w:firstLine="709"/>
        <w:rPr>
          <w:lang w:eastAsia="ar-SA"/>
        </w:rPr>
      </w:pPr>
    </w:p>
    <w:p w14:paraId="0FBB485B" w14:textId="77777777" w:rsidR="00845086" w:rsidRPr="00845086" w:rsidRDefault="00845A42" w:rsidP="00F80206">
      <w:pPr>
        <w:suppressAutoHyphens/>
        <w:ind w:right="-284" w:firstLine="709"/>
        <w:rPr>
          <w:lang w:eastAsia="ar-SA"/>
        </w:rPr>
      </w:pPr>
      <w:r>
        <w:rPr>
          <w:lang w:eastAsia="ar-SA"/>
        </w:rPr>
        <w:t>«____» __________</w:t>
      </w:r>
      <w:r w:rsidR="00845086" w:rsidRPr="00845086">
        <w:rPr>
          <w:lang w:eastAsia="ar-SA"/>
        </w:rPr>
        <w:t>__ 20 ____ г.</w:t>
      </w:r>
      <w:r w:rsidR="00845086" w:rsidRPr="00845086">
        <w:rPr>
          <w:lang w:eastAsia="ar-SA"/>
        </w:rPr>
        <w:tab/>
        <w:t>___________</w:t>
      </w:r>
      <w:r w:rsidR="00845086" w:rsidRPr="00845086">
        <w:rPr>
          <w:lang w:eastAsia="ar-SA"/>
        </w:rPr>
        <w:tab/>
        <w:t>_____________</w:t>
      </w:r>
      <w:r w:rsidR="00845086" w:rsidRPr="00845086">
        <w:rPr>
          <w:lang w:eastAsia="ar-SA"/>
        </w:rPr>
        <w:tab/>
        <w:t>_______________</w:t>
      </w:r>
    </w:p>
    <w:p w14:paraId="1ED3861B" w14:textId="77777777" w:rsidR="00845086" w:rsidRPr="000F4F5D" w:rsidRDefault="00845086" w:rsidP="00F80206">
      <w:pPr>
        <w:suppressAutoHyphens/>
        <w:ind w:right="-284" w:firstLine="709"/>
        <w:rPr>
          <w:sz w:val="18"/>
          <w:szCs w:val="18"/>
          <w:lang w:eastAsia="ar-SA"/>
        </w:rPr>
      </w:pPr>
      <w:r w:rsidRPr="00845086">
        <w:rPr>
          <w:lang w:eastAsia="ar-SA"/>
        </w:rPr>
        <w:tab/>
      </w:r>
      <w:r w:rsidR="004268CF">
        <w:rPr>
          <w:lang w:eastAsia="ar-SA"/>
        </w:rPr>
        <w:tab/>
      </w:r>
      <w:r w:rsidR="000F4F5D">
        <w:rPr>
          <w:lang w:eastAsia="ar-SA"/>
        </w:rPr>
        <w:tab/>
      </w:r>
      <w:r w:rsidR="000F4F5D">
        <w:rPr>
          <w:lang w:eastAsia="ar-SA"/>
        </w:rPr>
        <w:tab/>
      </w:r>
      <w:r w:rsidR="000F4F5D">
        <w:rPr>
          <w:lang w:eastAsia="ar-SA"/>
        </w:rPr>
        <w:tab/>
      </w:r>
      <w:r w:rsidRPr="000F4F5D">
        <w:rPr>
          <w:sz w:val="18"/>
          <w:szCs w:val="18"/>
          <w:lang w:eastAsia="ar-SA"/>
        </w:rPr>
        <w:t>(</w:t>
      </w:r>
      <w:proofErr w:type="gramStart"/>
      <w:r w:rsidRPr="000F4F5D">
        <w:rPr>
          <w:sz w:val="18"/>
          <w:szCs w:val="18"/>
          <w:lang w:eastAsia="ar-SA"/>
        </w:rPr>
        <w:t xml:space="preserve">должность)   </w:t>
      </w:r>
      <w:proofErr w:type="gramEnd"/>
      <w:r w:rsidRPr="000F4F5D">
        <w:rPr>
          <w:sz w:val="18"/>
          <w:szCs w:val="18"/>
          <w:lang w:eastAsia="ar-SA"/>
        </w:rPr>
        <w:t xml:space="preserve">       </w:t>
      </w:r>
      <w:r w:rsidRPr="000F4F5D">
        <w:rPr>
          <w:sz w:val="18"/>
          <w:szCs w:val="18"/>
          <w:lang w:eastAsia="ar-SA"/>
        </w:rPr>
        <w:tab/>
        <w:t xml:space="preserve">(подпись)                    </w:t>
      </w:r>
      <w:r w:rsidRPr="000F4F5D">
        <w:rPr>
          <w:sz w:val="18"/>
          <w:szCs w:val="18"/>
          <w:lang w:eastAsia="ar-SA"/>
        </w:rPr>
        <w:tab/>
        <w:t>(расшифровка подписи)</w:t>
      </w:r>
    </w:p>
    <w:p w14:paraId="33CC7261" w14:textId="77777777" w:rsidR="00845086" w:rsidRPr="00845086" w:rsidRDefault="00845086" w:rsidP="00F80206">
      <w:pPr>
        <w:suppressAutoHyphens/>
        <w:ind w:right="-284" w:firstLine="709"/>
        <w:rPr>
          <w:sz w:val="20"/>
          <w:szCs w:val="28"/>
          <w:lang w:eastAsia="ar-SA"/>
        </w:rPr>
      </w:pPr>
    </w:p>
    <w:p w14:paraId="454CD266" w14:textId="77777777" w:rsidR="009861E8" w:rsidRDefault="009861E8" w:rsidP="00F80206">
      <w:pPr>
        <w:pStyle w:val="a4"/>
        <w:ind w:right="-284" w:firstLine="567"/>
        <w:rPr>
          <w:b/>
          <w:sz w:val="28"/>
          <w:szCs w:val="28"/>
        </w:rPr>
      </w:pPr>
    </w:p>
    <w:p w14:paraId="2F3060C2" w14:textId="77777777" w:rsidR="00680323" w:rsidRDefault="00680323" w:rsidP="00F80206">
      <w:pPr>
        <w:pStyle w:val="a4"/>
        <w:ind w:right="-284" w:firstLine="567"/>
        <w:rPr>
          <w:b/>
          <w:sz w:val="28"/>
          <w:szCs w:val="28"/>
        </w:rPr>
      </w:pPr>
    </w:p>
    <w:p w14:paraId="6DFCB3D0" w14:textId="77777777" w:rsidR="007E508A" w:rsidRDefault="007E508A" w:rsidP="00F80206">
      <w:pPr>
        <w:pStyle w:val="a4"/>
        <w:ind w:left="-567" w:right="-284" w:firstLine="567"/>
        <w:rPr>
          <w:b/>
          <w:sz w:val="28"/>
          <w:szCs w:val="28"/>
        </w:rPr>
      </w:pPr>
    </w:p>
    <w:p w14:paraId="128B1B64" w14:textId="77777777" w:rsidR="007E508A" w:rsidRDefault="007E508A" w:rsidP="00F80206">
      <w:pPr>
        <w:pStyle w:val="a4"/>
        <w:ind w:left="-567" w:right="-284" w:firstLine="567"/>
        <w:rPr>
          <w:b/>
          <w:sz w:val="28"/>
          <w:szCs w:val="28"/>
        </w:rPr>
      </w:pPr>
    </w:p>
    <w:sectPr w:rsidR="007E508A" w:rsidSect="001C2CFB">
      <w:headerReference w:type="default" r:id="rId9"/>
      <w:footerReference w:type="default" r:id="rId10"/>
      <w:head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B4EF" w14:textId="77777777" w:rsidR="007D3B4C" w:rsidRDefault="007D3B4C" w:rsidP="00751B94">
      <w:r>
        <w:separator/>
      </w:r>
    </w:p>
  </w:endnote>
  <w:endnote w:type="continuationSeparator" w:id="0">
    <w:p w14:paraId="35AB3F4A" w14:textId="77777777" w:rsidR="007D3B4C" w:rsidRDefault="007D3B4C"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5EBA" w14:textId="77777777" w:rsidR="00800724" w:rsidRDefault="00800724">
    <w:pPr>
      <w:pStyle w:val="a7"/>
      <w:jc w:val="center"/>
    </w:pPr>
  </w:p>
  <w:p w14:paraId="2841CC74" w14:textId="77777777" w:rsidR="00800724" w:rsidRDefault="008007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AF630" w14:textId="77777777" w:rsidR="007D3B4C" w:rsidRDefault="007D3B4C" w:rsidP="00751B94">
      <w:r>
        <w:separator/>
      </w:r>
    </w:p>
  </w:footnote>
  <w:footnote w:type="continuationSeparator" w:id="0">
    <w:p w14:paraId="62064B9B" w14:textId="77777777" w:rsidR="007D3B4C" w:rsidRDefault="007D3B4C"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074503"/>
      <w:docPartObj>
        <w:docPartGallery w:val="Page Numbers (Top of Page)"/>
        <w:docPartUnique/>
      </w:docPartObj>
    </w:sdtPr>
    <w:sdtContent>
      <w:p w14:paraId="286D2C38" w14:textId="13B36578" w:rsidR="00430384" w:rsidRDefault="00430384">
        <w:pPr>
          <w:pStyle w:val="a5"/>
          <w:jc w:val="center"/>
        </w:pPr>
        <w:r>
          <w:fldChar w:fldCharType="begin"/>
        </w:r>
        <w:r>
          <w:instrText>PAGE   \* MERGEFORMAT</w:instrText>
        </w:r>
        <w:r>
          <w:fldChar w:fldCharType="separate"/>
        </w:r>
        <w:r w:rsidR="003D2BE0">
          <w:rPr>
            <w:noProof/>
          </w:rPr>
          <w:t>3</w:t>
        </w:r>
        <w:r>
          <w:fldChar w:fldCharType="end"/>
        </w:r>
      </w:p>
    </w:sdtContent>
  </w:sdt>
  <w:p w14:paraId="7F461EE8" w14:textId="77777777" w:rsidR="002516C6" w:rsidRPr="002516C6" w:rsidRDefault="002516C6">
    <w:pPr>
      <w:pStyle w:val="a5"/>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348829"/>
      <w:docPartObj>
        <w:docPartGallery w:val="Page Numbers (Top of Page)"/>
        <w:docPartUnique/>
      </w:docPartObj>
    </w:sdtPr>
    <w:sdtContent>
      <w:p w14:paraId="543DD4FA" w14:textId="77777777" w:rsidR="00430384" w:rsidRDefault="00000000">
        <w:pPr>
          <w:pStyle w:val="a5"/>
          <w:jc w:val="center"/>
        </w:pPr>
      </w:p>
    </w:sdtContent>
  </w:sdt>
  <w:p w14:paraId="63205D59" w14:textId="77777777" w:rsidR="001223CC" w:rsidRDefault="001223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739A"/>
    <w:multiLevelType w:val="hybridMultilevel"/>
    <w:tmpl w:val="F564905C"/>
    <w:lvl w:ilvl="0" w:tplc="97C6F85E">
      <w:start w:val="1"/>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7CC2BF7"/>
    <w:multiLevelType w:val="multilevel"/>
    <w:tmpl w:val="D1960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82331272">
    <w:abstractNumId w:val="2"/>
  </w:num>
  <w:num w:numId="2" w16cid:durableId="1171261254">
    <w:abstractNumId w:val="1"/>
  </w:num>
  <w:num w:numId="3" w16cid:durableId="86648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71BD"/>
    <w:rsid w:val="000202C5"/>
    <w:rsid w:val="0002142A"/>
    <w:rsid w:val="00027905"/>
    <w:rsid w:val="00046809"/>
    <w:rsid w:val="00055C78"/>
    <w:rsid w:val="00064C97"/>
    <w:rsid w:val="00070DE6"/>
    <w:rsid w:val="000934DC"/>
    <w:rsid w:val="000A5D18"/>
    <w:rsid w:val="000C24D1"/>
    <w:rsid w:val="000C6E71"/>
    <w:rsid w:val="000D2C06"/>
    <w:rsid w:val="000F4F5D"/>
    <w:rsid w:val="00103C69"/>
    <w:rsid w:val="001130B1"/>
    <w:rsid w:val="001223CC"/>
    <w:rsid w:val="00132278"/>
    <w:rsid w:val="00137A22"/>
    <w:rsid w:val="00154CB5"/>
    <w:rsid w:val="001564EA"/>
    <w:rsid w:val="001666D3"/>
    <w:rsid w:val="00173510"/>
    <w:rsid w:val="00174400"/>
    <w:rsid w:val="00183FD8"/>
    <w:rsid w:val="00194365"/>
    <w:rsid w:val="001B2351"/>
    <w:rsid w:val="001C2CFB"/>
    <w:rsid w:val="001C5901"/>
    <w:rsid w:val="001E11EB"/>
    <w:rsid w:val="001F0D90"/>
    <w:rsid w:val="001F20BF"/>
    <w:rsid w:val="00205154"/>
    <w:rsid w:val="0020539E"/>
    <w:rsid w:val="002064DF"/>
    <w:rsid w:val="0020763B"/>
    <w:rsid w:val="00207E3B"/>
    <w:rsid w:val="00212650"/>
    <w:rsid w:val="002516C6"/>
    <w:rsid w:val="00257CCF"/>
    <w:rsid w:val="00275B62"/>
    <w:rsid w:val="00277044"/>
    <w:rsid w:val="00277047"/>
    <w:rsid w:val="002B5C8D"/>
    <w:rsid w:val="002D29EC"/>
    <w:rsid w:val="00310F19"/>
    <w:rsid w:val="00310F8E"/>
    <w:rsid w:val="00312544"/>
    <w:rsid w:val="00317FF4"/>
    <w:rsid w:val="0032187A"/>
    <w:rsid w:val="0032774A"/>
    <w:rsid w:val="003371DB"/>
    <w:rsid w:val="00341412"/>
    <w:rsid w:val="00347F9C"/>
    <w:rsid w:val="0038112A"/>
    <w:rsid w:val="00395510"/>
    <w:rsid w:val="003C3524"/>
    <w:rsid w:val="003C53C1"/>
    <w:rsid w:val="003C6182"/>
    <w:rsid w:val="003D2BE0"/>
    <w:rsid w:val="003D70AB"/>
    <w:rsid w:val="003D74BE"/>
    <w:rsid w:val="003E53D8"/>
    <w:rsid w:val="003F6E0E"/>
    <w:rsid w:val="00410DE2"/>
    <w:rsid w:val="004268CF"/>
    <w:rsid w:val="00430384"/>
    <w:rsid w:val="00431200"/>
    <w:rsid w:val="004359D3"/>
    <w:rsid w:val="004577F0"/>
    <w:rsid w:val="004614E3"/>
    <w:rsid w:val="0046703B"/>
    <w:rsid w:val="00470FAD"/>
    <w:rsid w:val="00486EB9"/>
    <w:rsid w:val="00496BD7"/>
    <w:rsid w:val="004A324D"/>
    <w:rsid w:val="004B5A14"/>
    <w:rsid w:val="004C59DE"/>
    <w:rsid w:val="00515C6C"/>
    <w:rsid w:val="00515F34"/>
    <w:rsid w:val="005207BE"/>
    <w:rsid w:val="005213BD"/>
    <w:rsid w:val="0053382B"/>
    <w:rsid w:val="005426E7"/>
    <w:rsid w:val="005612B0"/>
    <w:rsid w:val="00570A9F"/>
    <w:rsid w:val="00572597"/>
    <w:rsid w:val="00587C6F"/>
    <w:rsid w:val="005B08BD"/>
    <w:rsid w:val="005C09E0"/>
    <w:rsid w:val="005D37BC"/>
    <w:rsid w:val="00600B17"/>
    <w:rsid w:val="006066D3"/>
    <w:rsid w:val="006107EC"/>
    <w:rsid w:val="0062478F"/>
    <w:rsid w:val="00626ED6"/>
    <w:rsid w:val="006404E8"/>
    <w:rsid w:val="00644D0B"/>
    <w:rsid w:val="00647687"/>
    <w:rsid w:val="00660DBE"/>
    <w:rsid w:val="00680323"/>
    <w:rsid w:val="0069441F"/>
    <w:rsid w:val="00695B22"/>
    <w:rsid w:val="006A2902"/>
    <w:rsid w:val="006C2C9D"/>
    <w:rsid w:val="006C73BE"/>
    <w:rsid w:val="006E5824"/>
    <w:rsid w:val="006E663C"/>
    <w:rsid w:val="006E6C82"/>
    <w:rsid w:val="007135BB"/>
    <w:rsid w:val="00717609"/>
    <w:rsid w:val="00732871"/>
    <w:rsid w:val="007404B6"/>
    <w:rsid w:val="00751B94"/>
    <w:rsid w:val="0075308D"/>
    <w:rsid w:val="00762F22"/>
    <w:rsid w:val="0076764C"/>
    <w:rsid w:val="007720DC"/>
    <w:rsid w:val="00782619"/>
    <w:rsid w:val="007C3F7B"/>
    <w:rsid w:val="007D3B4C"/>
    <w:rsid w:val="007E508A"/>
    <w:rsid w:val="00800724"/>
    <w:rsid w:val="0080735C"/>
    <w:rsid w:val="00807BFF"/>
    <w:rsid w:val="008151DD"/>
    <w:rsid w:val="008170DF"/>
    <w:rsid w:val="00830386"/>
    <w:rsid w:val="00842211"/>
    <w:rsid w:val="00845086"/>
    <w:rsid w:val="00845A42"/>
    <w:rsid w:val="0086359F"/>
    <w:rsid w:val="008A5161"/>
    <w:rsid w:val="008A787E"/>
    <w:rsid w:val="008F7B9D"/>
    <w:rsid w:val="0090754E"/>
    <w:rsid w:val="00912398"/>
    <w:rsid w:val="00914E71"/>
    <w:rsid w:val="00926823"/>
    <w:rsid w:val="00951C85"/>
    <w:rsid w:val="009762A4"/>
    <w:rsid w:val="00985EE4"/>
    <w:rsid w:val="009861E8"/>
    <w:rsid w:val="00993174"/>
    <w:rsid w:val="009A1A9A"/>
    <w:rsid w:val="009A4B7D"/>
    <w:rsid w:val="009B6BA1"/>
    <w:rsid w:val="009C0EAC"/>
    <w:rsid w:val="009D057A"/>
    <w:rsid w:val="009D2353"/>
    <w:rsid w:val="009E1C44"/>
    <w:rsid w:val="009E24EE"/>
    <w:rsid w:val="009F2ABA"/>
    <w:rsid w:val="00A02904"/>
    <w:rsid w:val="00A12949"/>
    <w:rsid w:val="00A37C6B"/>
    <w:rsid w:val="00A47682"/>
    <w:rsid w:val="00A5061E"/>
    <w:rsid w:val="00A52E7E"/>
    <w:rsid w:val="00A65CAB"/>
    <w:rsid w:val="00A815DF"/>
    <w:rsid w:val="00AC03D2"/>
    <w:rsid w:val="00AD2650"/>
    <w:rsid w:val="00AE1F50"/>
    <w:rsid w:val="00B102F4"/>
    <w:rsid w:val="00B35EAD"/>
    <w:rsid w:val="00B434D9"/>
    <w:rsid w:val="00B47A54"/>
    <w:rsid w:val="00B8792E"/>
    <w:rsid w:val="00BA367B"/>
    <w:rsid w:val="00BB229E"/>
    <w:rsid w:val="00BB4506"/>
    <w:rsid w:val="00BD629B"/>
    <w:rsid w:val="00BF6593"/>
    <w:rsid w:val="00C152B6"/>
    <w:rsid w:val="00C17965"/>
    <w:rsid w:val="00C274A8"/>
    <w:rsid w:val="00C65460"/>
    <w:rsid w:val="00C8000D"/>
    <w:rsid w:val="00CE07EE"/>
    <w:rsid w:val="00D04D74"/>
    <w:rsid w:val="00D06543"/>
    <w:rsid w:val="00D172BA"/>
    <w:rsid w:val="00D26F10"/>
    <w:rsid w:val="00D32C92"/>
    <w:rsid w:val="00D42F4E"/>
    <w:rsid w:val="00D47673"/>
    <w:rsid w:val="00D51409"/>
    <w:rsid w:val="00D516E1"/>
    <w:rsid w:val="00D52240"/>
    <w:rsid w:val="00D74FA2"/>
    <w:rsid w:val="00D76708"/>
    <w:rsid w:val="00D93D11"/>
    <w:rsid w:val="00DA47A7"/>
    <w:rsid w:val="00DA6FF2"/>
    <w:rsid w:val="00DC46B5"/>
    <w:rsid w:val="00E05484"/>
    <w:rsid w:val="00E06414"/>
    <w:rsid w:val="00E13EA2"/>
    <w:rsid w:val="00E26185"/>
    <w:rsid w:val="00E271C7"/>
    <w:rsid w:val="00E27EAB"/>
    <w:rsid w:val="00E51163"/>
    <w:rsid w:val="00E605B4"/>
    <w:rsid w:val="00E71607"/>
    <w:rsid w:val="00EB44DD"/>
    <w:rsid w:val="00ED1CE0"/>
    <w:rsid w:val="00ED43F9"/>
    <w:rsid w:val="00ED6ED9"/>
    <w:rsid w:val="00EE24A7"/>
    <w:rsid w:val="00EF3D8A"/>
    <w:rsid w:val="00F108AA"/>
    <w:rsid w:val="00F13A83"/>
    <w:rsid w:val="00F47DAF"/>
    <w:rsid w:val="00F56341"/>
    <w:rsid w:val="00F64275"/>
    <w:rsid w:val="00F80206"/>
    <w:rsid w:val="00F9142A"/>
    <w:rsid w:val="00FA1921"/>
    <w:rsid w:val="00FE1D94"/>
    <w:rsid w:val="00FE2627"/>
    <w:rsid w:val="00FE48D3"/>
    <w:rsid w:val="00FF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DE26B"/>
  <w15:docId w15:val="{6C20A154-394A-436E-BE39-63B921C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character" w:styleId="af4">
    <w:name w:val="line number"/>
    <w:basedOn w:val="a0"/>
    <w:uiPriority w:val="99"/>
    <w:semiHidden/>
    <w:unhideWhenUsed/>
    <w:rsid w:val="0012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A46A-90A9-43DF-9023-A2D9F7E0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9071</Words>
  <Characters>51709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Анастасия Смирнова</cp:lastModifiedBy>
  <cp:revision>2</cp:revision>
  <cp:lastPrinted>2020-07-10T10:52:00Z</cp:lastPrinted>
  <dcterms:created xsi:type="dcterms:W3CDTF">2024-05-13T09:13:00Z</dcterms:created>
  <dcterms:modified xsi:type="dcterms:W3CDTF">2024-05-13T09:13:00Z</dcterms:modified>
</cp:coreProperties>
</file>