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CB0D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2040360" wp14:editId="0F023B37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792C2" w14:textId="77777777" w:rsidR="00E06414" w:rsidRPr="001130B1" w:rsidRDefault="00E06414" w:rsidP="007404B6">
      <w:pPr>
        <w:jc w:val="center"/>
        <w:rPr>
          <w:sz w:val="32"/>
        </w:rPr>
      </w:pPr>
    </w:p>
    <w:p w14:paraId="3FF5D89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5582267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7D0988E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71D4F2A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116F006A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6A6F981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62A3299" w14:textId="77777777" w:rsidR="00E06414" w:rsidRDefault="00E06414" w:rsidP="007404B6">
      <w:pPr>
        <w:jc w:val="center"/>
        <w:rPr>
          <w:b/>
        </w:rPr>
      </w:pPr>
    </w:p>
    <w:p w14:paraId="2BE3F0AC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294CF33" w14:textId="77777777" w:rsidR="00E06414" w:rsidRDefault="00E06414" w:rsidP="007404B6">
      <w:pPr>
        <w:rPr>
          <w:b/>
          <w:sz w:val="32"/>
          <w:szCs w:val="32"/>
        </w:rPr>
      </w:pPr>
    </w:p>
    <w:p w14:paraId="01DDB3C5" w14:textId="22E5A8DD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396">
        <w:rPr>
          <w:sz w:val="28"/>
          <w:szCs w:val="28"/>
          <w:u w:val="single"/>
        </w:rPr>
        <w:t>07.12</w:t>
      </w:r>
      <w:r w:rsidR="00515F34">
        <w:rPr>
          <w:sz w:val="28"/>
          <w:szCs w:val="28"/>
          <w:u w:val="single"/>
        </w:rPr>
        <w:t>.202</w:t>
      </w:r>
      <w:r w:rsidR="00072BB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3B5396">
        <w:rPr>
          <w:sz w:val="28"/>
          <w:szCs w:val="28"/>
        </w:rPr>
        <w:t>456</w:t>
      </w:r>
      <w:r>
        <w:rPr>
          <w:sz w:val="28"/>
          <w:szCs w:val="28"/>
        </w:rPr>
        <w:t xml:space="preserve">   </w:t>
      </w:r>
    </w:p>
    <w:p w14:paraId="314630AF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6CC6722E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5AFC529E" w14:textId="77777777" w:rsidTr="001130B1">
        <w:trPr>
          <w:trHeight w:val="1873"/>
        </w:trPr>
        <w:tc>
          <w:tcPr>
            <w:tcW w:w="5103" w:type="dxa"/>
            <w:hideMark/>
          </w:tcPr>
          <w:p w14:paraId="14173FEE" w14:textId="616B9D31" w:rsidR="001130B1" w:rsidRPr="007135BB" w:rsidRDefault="00823D62" w:rsidP="00823D62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A8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Положения о закупке товаров, работ, услуг для нужд муниципального бюджетного учреждения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благоустройства и строительства</w:t>
            </w:r>
            <w:r w:rsidRPr="00110A88">
              <w:rPr>
                <w:rFonts w:ascii="Times New Roman" w:hAnsi="Times New Roman" w:cs="Times New Roman"/>
                <w:sz w:val="24"/>
                <w:szCs w:val="24"/>
              </w:rPr>
              <w:t>» муниципального образования «Муринское городское поселение» Всеволожского муниципального района Ленинградской области в рамках Федерального закона от 18.07.2011 №223-ФЗ «О закупках товаров, работ, услуг отдельными видами юридических лиц»</w:t>
            </w:r>
          </w:p>
        </w:tc>
      </w:tr>
    </w:tbl>
    <w:p w14:paraId="1CFA6A57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81D0157" w14:textId="6D06A3C4" w:rsidR="00663435" w:rsidRDefault="007404B6" w:rsidP="006634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823D62">
        <w:rPr>
          <w:sz w:val="28"/>
          <w:szCs w:val="28"/>
        </w:rPr>
        <w:t>В соответствии</w:t>
      </w:r>
      <w:r w:rsidR="00E06414" w:rsidRPr="00823D62">
        <w:rPr>
          <w:sz w:val="28"/>
          <w:szCs w:val="28"/>
        </w:rPr>
        <w:t xml:space="preserve"> с </w:t>
      </w:r>
      <w:r w:rsidR="00823D62" w:rsidRPr="00823D62">
        <w:rPr>
          <w:sz w:val="28"/>
          <w:szCs w:val="28"/>
          <w:shd w:val="clear" w:color="auto" w:fill="FFFFFF"/>
        </w:rPr>
        <w:t>частью 2 статьи 15 Федерального закона от 05.04.2.013 </w:t>
      </w:r>
      <w:hyperlink r:id="rId8" w:history="1">
        <w:r w:rsidR="00823D62" w:rsidRPr="00823D62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№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="00823D62" w:rsidRPr="00823D62">
        <w:rPr>
          <w:sz w:val="28"/>
          <w:szCs w:val="28"/>
          <w:shd w:val="clear" w:color="auto" w:fill="FFFFFF"/>
        </w:rPr>
        <w:t>, частью 3 статьи 2 </w:t>
      </w:r>
      <w:hyperlink r:id="rId9" w:history="1">
        <w:r w:rsidR="00823D62" w:rsidRPr="00823D62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Федерального закона от 18.07.2011 № 223-ФЗ «О закупках товаров, работ, услуг отдельными видами юридических лиц»</w:t>
        </w:r>
      </w:hyperlink>
      <w:r w:rsidR="00663435">
        <w:rPr>
          <w:rStyle w:val="af3"/>
          <w:color w:val="auto"/>
          <w:sz w:val="28"/>
          <w:szCs w:val="28"/>
          <w:u w:val="none"/>
          <w:shd w:val="clear" w:color="auto" w:fill="FFFFFF"/>
        </w:rPr>
        <w:t>,</w:t>
      </w:r>
      <w:r w:rsidR="00663435" w:rsidRPr="00663435">
        <w:rPr>
          <w:sz w:val="28"/>
          <w:szCs w:val="28"/>
          <w:lang w:eastAsia="ar-SA"/>
        </w:rPr>
        <w:t xml:space="preserve"> </w:t>
      </w:r>
      <w:r w:rsidR="00663435">
        <w:rPr>
          <w:sz w:val="28"/>
          <w:szCs w:val="28"/>
          <w:lang w:eastAsia="ar-SA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5487A2D4" w14:textId="77777777" w:rsidR="00823D62" w:rsidRPr="00F146DD" w:rsidRDefault="00823D62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AC6DB9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29FA0130" w14:textId="77777777"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7CA4F692" w14:textId="77777777" w:rsidR="00823D62" w:rsidRPr="00823D62" w:rsidRDefault="00823D62" w:rsidP="00823D62">
      <w:pPr>
        <w:pStyle w:val="af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10A88">
        <w:rPr>
          <w:sz w:val="28"/>
          <w:szCs w:val="28"/>
        </w:rPr>
        <w:t xml:space="preserve">Утвердить Положение о закупке товаров, работ, услуг для нужд муниципального бюджетного учреждения </w:t>
      </w:r>
      <w:r>
        <w:rPr>
          <w:sz w:val="28"/>
          <w:szCs w:val="28"/>
        </w:rPr>
        <w:t>«Центр благоустройства и строительств</w:t>
      </w:r>
      <w:r w:rsidRPr="00110A88">
        <w:rPr>
          <w:sz w:val="28"/>
          <w:szCs w:val="28"/>
        </w:rPr>
        <w:t xml:space="preserve">» муниципального образования «Муринское городское </w:t>
      </w:r>
      <w:r w:rsidRPr="00823D62">
        <w:rPr>
          <w:sz w:val="28"/>
          <w:szCs w:val="28"/>
        </w:rPr>
        <w:t>поселение» Всеволожского муниципального района Ленинградской области (далее – Положение) согласно приложению к настоящему постановлению.</w:t>
      </w:r>
    </w:p>
    <w:p w14:paraId="5F942D1B" w14:textId="3D34AC18" w:rsidR="00823D62" w:rsidRPr="007C4D00" w:rsidRDefault="00823D62" w:rsidP="00823D62">
      <w:pPr>
        <w:pStyle w:val="af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823D62">
        <w:rPr>
          <w:sz w:val="28"/>
          <w:szCs w:val="28"/>
        </w:rPr>
        <w:lastRenderedPageBreak/>
        <w:t>Заведующе</w:t>
      </w:r>
      <w:r w:rsidR="00DC6E91">
        <w:rPr>
          <w:sz w:val="28"/>
          <w:szCs w:val="28"/>
        </w:rPr>
        <w:t>му</w:t>
      </w:r>
      <w:r w:rsidRPr="00823D62">
        <w:rPr>
          <w:sz w:val="28"/>
          <w:szCs w:val="28"/>
        </w:rPr>
        <w:t xml:space="preserve"> сектором делопроизводства и архива </w:t>
      </w:r>
      <w:proofErr w:type="spellStart"/>
      <w:r w:rsidRPr="00823D62">
        <w:rPr>
          <w:sz w:val="28"/>
          <w:szCs w:val="28"/>
        </w:rPr>
        <w:t>Чернобавской</w:t>
      </w:r>
      <w:proofErr w:type="spellEnd"/>
      <w:r w:rsidRPr="00823D62">
        <w:rPr>
          <w:sz w:val="28"/>
          <w:szCs w:val="28"/>
        </w:rPr>
        <w:t xml:space="preserve"> Е.Н. ознакомить</w:t>
      </w:r>
      <w:r w:rsidRPr="00823D62">
        <w:rPr>
          <w:sz w:val="28"/>
          <w:szCs w:val="28"/>
          <w:lang w:eastAsia="ar-SA"/>
        </w:rPr>
        <w:t xml:space="preserve"> с настоящим постановлением </w:t>
      </w:r>
      <w:r w:rsidR="00663435">
        <w:rPr>
          <w:sz w:val="28"/>
          <w:szCs w:val="28"/>
          <w:lang w:eastAsia="ar-SA"/>
        </w:rPr>
        <w:t xml:space="preserve">временно исполняющего обязанности </w:t>
      </w:r>
      <w:r w:rsidRPr="00823D62">
        <w:rPr>
          <w:sz w:val="28"/>
          <w:szCs w:val="28"/>
          <w:lang w:eastAsia="ar-SA"/>
        </w:rPr>
        <w:t>директора муниципального бюджетного учреждения «</w:t>
      </w:r>
      <w:r w:rsidRPr="00823D62">
        <w:rPr>
          <w:sz w:val="28"/>
          <w:szCs w:val="28"/>
        </w:rPr>
        <w:t>Центр благоустройства</w:t>
      </w:r>
      <w:r>
        <w:rPr>
          <w:sz w:val="28"/>
          <w:szCs w:val="28"/>
        </w:rPr>
        <w:t xml:space="preserve"> и строительств</w:t>
      </w:r>
      <w:r w:rsidRPr="007C4D00">
        <w:rPr>
          <w:sz w:val="28"/>
          <w:szCs w:val="28"/>
          <w:lang w:eastAsia="ar-SA"/>
        </w:rPr>
        <w:t xml:space="preserve">» муниципального образования «Муринское городское поселение» Всеволожского муниципального района Ленинградской области </w:t>
      </w:r>
      <w:proofErr w:type="spellStart"/>
      <w:r w:rsidR="00663435">
        <w:rPr>
          <w:sz w:val="28"/>
          <w:szCs w:val="28"/>
          <w:lang w:eastAsia="ar-SA"/>
        </w:rPr>
        <w:t>А.В.Данилова</w:t>
      </w:r>
      <w:proofErr w:type="spellEnd"/>
      <w:r w:rsidR="00663435">
        <w:rPr>
          <w:sz w:val="28"/>
          <w:szCs w:val="28"/>
          <w:lang w:eastAsia="ar-SA"/>
        </w:rPr>
        <w:t>.</w:t>
      </w:r>
    </w:p>
    <w:p w14:paraId="40066670" w14:textId="574CBEE0" w:rsidR="00823D62" w:rsidRDefault="00663435" w:rsidP="00823D62">
      <w:pPr>
        <w:pStyle w:val="af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Временно исполняющему обязанности директора </w:t>
      </w:r>
      <w:r w:rsidR="00823D62" w:rsidRPr="00823D62">
        <w:rPr>
          <w:color w:val="000000"/>
          <w:sz w:val="28"/>
          <w:szCs w:val="28"/>
        </w:rPr>
        <w:t xml:space="preserve">муниципального </w:t>
      </w:r>
      <w:r w:rsidR="00823D62" w:rsidRPr="00823D62">
        <w:rPr>
          <w:sz w:val="28"/>
          <w:szCs w:val="28"/>
        </w:rPr>
        <w:t xml:space="preserve">бюджетного учреждения «Центр благоустройства и строительства»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sz w:val="28"/>
          <w:szCs w:val="28"/>
        </w:rPr>
        <w:t>Данилову А.В.,</w:t>
      </w:r>
      <w:r w:rsidR="00823D62" w:rsidRPr="00823D62">
        <w:rPr>
          <w:sz w:val="28"/>
          <w:szCs w:val="28"/>
        </w:rPr>
        <w:t xml:space="preserve"> разместить Положение до 31.12.2023 в единой информационной системе в сфере закупок, товаров, работ и услуг.</w:t>
      </w:r>
    </w:p>
    <w:p w14:paraId="1BF44D34" w14:textId="2E4FA1FE" w:rsidR="00823D62" w:rsidRPr="00823D62" w:rsidRDefault="00823D62" w:rsidP="00823D62">
      <w:pPr>
        <w:pStyle w:val="af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ar-SA"/>
        </w:rPr>
      </w:pPr>
      <w:r w:rsidRPr="00823D62">
        <w:rPr>
          <w:sz w:val="28"/>
          <w:szCs w:val="28"/>
        </w:rPr>
        <w:t>Опубликовать настоящее постановление в газете «Муринская панорама» и на официальном сайте МО «Муринское городское поселение».</w:t>
      </w:r>
    </w:p>
    <w:p w14:paraId="5DB780A1" w14:textId="77777777" w:rsidR="00823D62" w:rsidRPr="002645BF" w:rsidRDefault="00823D62" w:rsidP="00823D62">
      <w:pPr>
        <w:pStyle w:val="af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645BF">
        <w:rPr>
          <w:sz w:val="28"/>
          <w:szCs w:val="28"/>
          <w:lang w:eastAsia="ar-SA"/>
        </w:rPr>
        <w:t xml:space="preserve">Настоящее постановление вступает в силу с момента его официального опубликования </w:t>
      </w:r>
      <w:r w:rsidRPr="002645BF">
        <w:rPr>
          <w:sz w:val="28"/>
          <w:szCs w:val="28"/>
        </w:rPr>
        <w:t xml:space="preserve">и </w:t>
      </w:r>
      <w:r w:rsidRPr="002645BF">
        <w:rPr>
          <w:sz w:val="28"/>
          <w:szCs w:val="28"/>
          <w:shd w:val="clear" w:color="auto" w:fill="FFFFFF"/>
        </w:rPr>
        <w:t xml:space="preserve">распространяется на правоотношения, возникшие </w:t>
      </w:r>
      <w:r w:rsidRPr="002645BF">
        <w:rPr>
          <w:sz w:val="28"/>
          <w:szCs w:val="28"/>
        </w:rPr>
        <w:t>с 01.01.202</w:t>
      </w:r>
      <w:r>
        <w:rPr>
          <w:sz w:val="28"/>
          <w:szCs w:val="28"/>
        </w:rPr>
        <w:t>4</w:t>
      </w:r>
      <w:r w:rsidRPr="002645BF">
        <w:rPr>
          <w:sz w:val="28"/>
          <w:szCs w:val="28"/>
        </w:rPr>
        <w:t xml:space="preserve"> г.</w:t>
      </w:r>
    </w:p>
    <w:p w14:paraId="770C6401" w14:textId="49064277" w:rsidR="007E508A" w:rsidRPr="00823D62" w:rsidRDefault="00823D62" w:rsidP="00A27780">
      <w:pPr>
        <w:pStyle w:val="af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823D62">
        <w:rPr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823D62">
        <w:rPr>
          <w:sz w:val="28"/>
          <w:szCs w:val="28"/>
          <w:lang w:eastAsia="ar-SA"/>
        </w:rPr>
        <w:t>И.С.Бережного</w:t>
      </w:r>
      <w:proofErr w:type="spellEnd"/>
      <w:r w:rsidRPr="00823D62">
        <w:rPr>
          <w:sz w:val="28"/>
          <w:szCs w:val="28"/>
          <w:lang w:eastAsia="ar-SA"/>
        </w:rPr>
        <w:t>.</w:t>
      </w:r>
    </w:p>
    <w:p w14:paraId="61BA6ECB" w14:textId="77777777" w:rsidR="00823D62" w:rsidRDefault="00823D62" w:rsidP="00823D62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3DC1DAB7" w14:textId="77777777" w:rsidR="00823D62" w:rsidRDefault="00823D62" w:rsidP="00823D62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35F99FCE" w14:textId="77777777" w:rsidR="00823D62" w:rsidRPr="00823D62" w:rsidRDefault="00823D62" w:rsidP="00823D62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486DF7B9" w14:textId="44746EA3" w:rsidR="00823D62" w:rsidRPr="006B61A1" w:rsidRDefault="00823D62" w:rsidP="00823D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61A1">
        <w:rPr>
          <w:sz w:val="28"/>
          <w:szCs w:val="28"/>
        </w:rPr>
        <w:t xml:space="preserve"> администрации                             </w:t>
      </w:r>
      <w:r>
        <w:rPr>
          <w:sz w:val="28"/>
          <w:szCs w:val="28"/>
        </w:rPr>
        <w:t xml:space="preserve">                          </w:t>
      </w:r>
      <w:r w:rsidRPr="006B61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А.Ю.Белов</w:t>
      </w:r>
      <w:proofErr w:type="spellEnd"/>
    </w:p>
    <w:p w14:paraId="14CAF036" w14:textId="77777777" w:rsidR="00823D62" w:rsidRDefault="00823D62" w:rsidP="00680323">
      <w:pPr>
        <w:pStyle w:val="a4"/>
        <w:ind w:firstLine="567"/>
        <w:rPr>
          <w:b/>
          <w:sz w:val="28"/>
          <w:szCs w:val="28"/>
        </w:rPr>
      </w:pPr>
    </w:p>
    <w:p w14:paraId="316564D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9DA43EE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56CC14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840778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C360D4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0A7F5BF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68B6699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CEBB6A1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9C9F70F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417D99D" w14:textId="77777777"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20ED" w14:textId="77777777" w:rsidR="00CC2FC2" w:rsidRDefault="00CC2FC2" w:rsidP="00751B94">
      <w:r>
        <w:separator/>
      </w:r>
    </w:p>
  </w:endnote>
  <w:endnote w:type="continuationSeparator" w:id="0">
    <w:p w14:paraId="3ECEF870" w14:textId="77777777" w:rsidR="00CC2FC2" w:rsidRDefault="00CC2FC2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2A58" w14:textId="77777777" w:rsidR="00CC2FC2" w:rsidRDefault="00CC2FC2" w:rsidP="00751B94">
      <w:r>
        <w:separator/>
      </w:r>
    </w:p>
  </w:footnote>
  <w:footnote w:type="continuationSeparator" w:id="0">
    <w:p w14:paraId="5B8FF5CC" w14:textId="77777777" w:rsidR="00CC2FC2" w:rsidRDefault="00CC2FC2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90C7C"/>
    <w:multiLevelType w:val="hybridMultilevel"/>
    <w:tmpl w:val="49A6E232"/>
    <w:lvl w:ilvl="0" w:tplc="519C36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41598472">
    <w:abstractNumId w:val="1"/>
  </w:num>
  <w:num w:numId="2" w16cid:durableId="58053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C78"/>
    <w:rsid w:val="00072BB1"/>
    <w:rsid w:val="00102EE9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2952C4"/>
    <w:rsid w:val="002D29EC"/>
    <w:rsid w:val="00312544"/>
    <w:rsid w:val="0032774A"/>
    <w:rsid w:val="003371DB"/>
    <w:rsid w:val="00341412"/>
    <w:rsid w:val="00347F9C"/>
    <w:rsid w:val="0038112A"/>
    <w:rsid w:val="00395510"/>
    <w:rsid w:val="003B5396"/>
    <w:rsid w:val="003D70AB"/>
    <w:rsid w:val="003D74BE"/>
    <w:rsid w:val="00496BD7"/>
    <w:rsid w:val="004A324D"/>
    <w:rsid w:val="004C59DE"/>
    <w:rsid w:val="004C645A"/>
    <w:rsid w:val="00515F34"/>
    <w:rsid w:val="005213BD"/>
    <w:rsid w:val="005426E7"/>
    <w:rsid w:val="005612B0"/>
    <w:rsid w:val="00587C6F"/>
    <w:rsid w:val="005D37BC"/>
    <w:rsid w:val="00600B17"/>
    <w:rsid w:val="006066D3"/>
    <w:rsid w:val="006107EC"/>
    <w:rsid w:val="006404E8"/>
    <w:rsid w:val="00647687"/>
    <w:rsid w:val="00660DBE"/>
    <w:rsid w:val="00663435"/>
    <w:rsid w:val="00680323"/>
    <w:rsid w:val="00695B22"/>
    <w:rsid w:val="007135BB"/>
    <w:rsid w:val="007404B6"/>
    <w:rsid w:val="00751B94"/>
    <w:rsid w:val="00762F22"/>
    <w:rsid w:val="00782619"/>
    <w:rsid w:val="007960F9"/>
    <w:rsid w:val="007A6947"/>
    <w:rsid w:val="007E508A"/>
    <w:rsid w:val="0080735C"/>
    <w:rsid w:val="00807BFF"/>
    <w:rsid w:val="008170DF"/>
    <w:rsid w:val="00823D62"/>
    <w:rsid w:val="00842211"/>
    <w:rsid w:val="008A5161"/>
    <w:rsid w:val="008F7B9D"/>
    <w:rsid w:val="00914E71"/>
    <w:rsid w:val="00951C85"/>
    <w:rsid w:val="009D057A"/>
    <w:rsid w:val="009D2353"/>
    <w:rsid w:val="009E1C44"/>
    <w:rsid w:val="00A37C6B"/>
    <w:rsid w:val="00A5061E"/>
    <w:rsid w:val="00A815DF"/>
    <w:rsid w:val="00AC03D2"/>
    <w:rsid w:val="00B102F4"/>
    <w:rsid w:val="00B35EAD"/>
    <w:rsid w:val="00B8792E"/>
    <w:rsid w:val="00BA367B"/>
    <w:rsid w:val="00BD629B"/>
    <w:rsid w:val="00C11651"/>
    <w:rsid w:val="00C152B6"/>
    <w:rsid w:val="00C31D11"/>
    <w:rsid w:val="00C65460"/>
    <w:rsid w:val="00CC2FC2"/>
    <w:rsid w:val="00CE07EE"/>
    <w:rsid w:val="00CF4B37"/>
    <w:rsid w:val="00D001EC"/>
    <w:rsid w:val="00D06543"/>
    <w:rsid w:val="00D172BA"/>
    <w:rsid w:val="00D42F4E"/>
    <w:rsid w:val="00D74FA2"/>
    <w:rsid w:val="00D76708"/>
    <w:rsid w:val="00DC46B5"/>
    <w:rsid w:val="00DC6E91"/>
    <w:rsid w:val="00E05484"/>
    <w:rsid w:val="00E06414"/>
    <w:rsid w:val="00E13EA2"/>
    <w:rsid w:val="00E27EAB"/>
    <w:rsid w:val="00E51163"/>
    <w:rsid w:val="00ED1CE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DE09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823D62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locked/>
    <w:rsid w:val="00823D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118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89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2023-12-07T13:23:00Z</dcterms:created>
  <dcterms:modified xsi:type="dcterms:W3CDTF">2023-12-07T13:23:00Z</dcterms:modified>
</cp:coreProperties>
</file>