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54DB" w14:textId="181DED40" w:rsidR="008509F9" w:rsidRDefault="008509F9" w:rsidP="008509F9">
      <w:pPr>
        <w:jc w:val="right"/>
        <w:rPr>
          <w:bCs/>
        </w:rPr>
      </w:pPr>
      <w:r w:rsidRPr="008509F9">
        <w:rPr>
          <w:bCs/>
        </w:rPr>
        <w:t xml:space="preserve"> </w:t>
      </w:r>
      <w:r>
        <w:rPr>
          <w:bCs/>
        </w:rPr>
        <w:t xml:space="preserve">П Р О Е К Т </w:t>
      </w:r>
    </w:p>
    <w:p w14:paraId="3F430729" w14:textId="43ECDEBB" w:rsidR="008509F9" w:rsidRDefault="008509F9" w:rsidP="008509F9">
      <w:pPr>
        <w:rPr>
          <w:rFonts w:ascii="Arial" w:hAnsi="Arial"/>
          <w:sz w:val="22"/>
          <w:szCs w:val="22"/>
          <w:lang w:eastAsia="en-US"/>
        </w:rPr>
      </w:pP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1DA35F4A" wp14:editId="52DEAF03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932E" w14:textId="77777777" w:rsidR="008509F9" w:rsidRDefault="008509F9" w:rsidP="008509F9">
      <w:pPr>
        <w:rPr>
          <w:sz w:val="20"/>
          <w:szCs w:val="20"/>
        </w:rPr>
      </w:pPr>
    </w:p>
    <w:p w14:paraId="24F8F2AD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D829BB4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69C45D3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42F65D4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623602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BEA2D9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77A3A8C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4CCED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9D65F2F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E8C08" w14:textId="77777777" w:rsidR="008509F9" w:rsidRDefault="008509F9" w:rsidP="008509F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  г. Мурино                                                  №      </w:t>
      </w:r>
    </w:p>
    <w:p w14:paraId="391ECF6C" w14:textId="77777777" w:rsidR="008509F9" w:rsidRDefault="008509F9" w:rsidP="008509F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DD5DB" w14:textId="6E0824C5" w:rsidR="00895C07" w:rsidRDefault="00895C07" w:rsidP="008509F9">
      <w:pPr>
        <w:jc w:val="center"/>
        <w:rPr>
          <w:color w:val="000000"/>
          <w:sz w:val="28"/>
          <w:szCs w:val="28"/>
        </w:rPr>
      </w:pPr>
    </w:p>
    <w:p w14:paraId="40DC3A9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82938BE" w14:textId="1CD20A27" w:rsidR="00080346" w:rsidRPr="00895C07" w:rsidRDefault="00080346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95C07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функций совета депутатов </w:t>
      </w:r>
    </w:p>
    <w:p w14:paraId="7072BB1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по ведению бухгалтерского учета </w:t>
      </w:r>
    </w:p>
    <w:p w14:paraId="7C8175E4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администрации муниципального образования</w:t>
      </w:r>
    </w:p>
    <w:p w14:paraId="0D949FB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«Муринское городское поселение» </w:t>
      </w:r>
    </w:p>
    <w:p w14:paraId="19C115DD" w14:textId="3BCEF31F" w:rsidR="00080346" w:rsidRPr="00895C07" w:rsidRDefault="00895C07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Всеволожского муниципального</w:t>
      </w:r>
      <w:r w:rsidR="00080346" w:rsidRPr="00895C07">
        <w:rPr>
          <w:color w:val="000000"/>
          <w:sz w:val="28"/>
          <w:szCs w:val="28"/>
        </w:rPr>
        <w:t xml:space="preserve"> района </w:t>
      </w:r>
    </w:p>
    <w:p w14:paraId="1F7090F6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Ленинградской области </w:t>
      </w:r>
    </w:p>
    <w:p w14:paraId="3C75E065" w14:textId="77777777" w:rsidR="00684F94" w:rsidRDefault="00684F94"/>
    <w:p w14:paraId="112E50EB" w14:textId="50CA7D47" w:rsidR="00080346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D9136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п. </w:t>
      </w:r>
      <w:r w:rsidR="00895C07" w:rsidRPr="00DA186B">
        <w:rPr>
          <w:spacing w:val="1"/>
          <w:sz w:val="28"/>
          <w:szCs w:val="28"/>
        </w:rPr>
        <w:t>14 ст.</w:t>
      </w:r>
      <w:r w:rsidRPr="00DA186B">
        <w:rPr>
          <w:spacing w:val="1"/>
          <w:sz w:val="28"/>
          <w:szCs w:val="28"/>
        </w:rPr>
        <w:t xml:space="preserve"> 20 Устава </w:t>
      </w:r>
      <w:r w:rsidRPr="00DA186B">
        <w:rPr>
          <w:spacing w:val="-7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DA186B">
        <w:rPr>
          <w:sz w:val="28"/>
          <w:szCs w:val="28"/>
        </w:rPr>
        <w:t>, совет</w:t>
      </w:r>
      <w:r w:rsidR="00895C07">
        <w:rPr>
          <w:sz w:val="28"/>
          <w:szCs w:val="28"/>
        </w:rPr>
        <w:t>ом</w:t>
      </w:r>
      <w:r w:rsidRPr="00DA186B">
        <w:rPr>
          <w:sz w:val="28"/>
          <w:szCs w:val="28"/>
        </w:rPr>
        <w:t xml:space="preserve"> депутатов </w:t>
      </w:r>
      <w:r w:rsidR="00895C07">
        <w:rPr>
          <w:sz w:val="28"/>
          <w:szCs w:val="28"/>
        </w:rPr>
        <w:t>принято</w:t>
      </w:r>
    </w:p>
    <w:p w14:paraId="5DBBB75C" w14:textId="77777777" w:rsidR="00895C07" w:rsidRPr="00DA186B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</w:t>
      </w:r>
      <w:r w:rsidR="00895C07">
        <w:rPr>
          <w:b/>
          <w:sz w:val="28"/>
          <w:szCs w:val="28"/>
        </w:rPr>
        <w:t>ЕНИЕ</w:t>
      </w:r>
      <w:r w:rsidRPr="00DA186B">
        <w:rPr>
          <w:b/>
          <w:sz w:val="28"/>
          <w:szCs w:val="28"/>
        </w:rPr>
        <w:t>:</w:t>
      </w:r>
    </w:p>
    <w:p w14:paraId="7A617E99" w14:textId="77777777" w:rsidR="00080346" w:rsidRPr="00DA186B" w:rsidRDefault="00080346" w:rsidP="00080346">
      <w:pPr>
        <w:rPr>
          <w:b/>
          <w:sz w:val="28"/>
          <w:szCs w:val="28"/>
        </w:rPr>
      </w:pPr>
    </w:p>
    <w:p w14:paraId="393D694A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 xml:space="preserve">1. Утвердить </w:t>
      </w:r>
      <w:r w:rsidR="00895C07">
        <w:rPr>
          <w:sz w:val="28"/>
          <w:szCs w:val="28"/>
        </w:rPr>
        <w:t xml:space="preserve">прилагаемый </w:t>
      </w:r>
      <w:r w:rsidRPr="00DA186B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 совета депутатов муниципального образования «Муринское городское поселение» Всеволожского муниципального района Ленинградской области (далее – Соглашение)</w:t>
      </w:r>
      <w:r w:rsidR="00895C07">
        <w:rPr>
          <w:sz w:val="28"/>
          <w:szCs w:val="28"/>
        </w:rPr>
        <w:t>.</w:t>
      </w:r>
    </w:p>
    <w:p w14:paraId="44D18906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советом депутатов муниципального </w:t>
      </w:r>
      <w:r w:rsidRPr="00DA186B">
        <w:rPr>
          <w:sz w:val="28"/>
          <w:szCs w:val="28"/>
        </w:rPr>
        <w:t>образования «Муринское городское поселение» Всеволожского муниципального района Ленинградской области и администрацией муниципального образования «Муринское городское поселение» Всеволожского муниципального района Ленинградской области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та.</w:t>
      </w:r>
    </w:p>
    <w:p w14:paraId="67C3DC48" w14:textId="4C932A7B" w:rsidR="00080346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«Муринское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14:paraId="55B06A24" w14:textId="77777777" w:rsidR="00895C07" w:rsidRDefault="00895C07" w:rsidP="00080346">
      <w:pPr>
        <w:ind w:firstLine="705"/>
        <w:jc w:val="both"/>
        <w:rPr>
          <w:color w:val="FF0000"/>
          <w:sz w:val="28"/>
          <w:szCs w:val="28"/>
        </w:rPr>
      </w:pPr>
    </w:p>
    <w:p w14:paraId="191C092E" w14:textId="77777777" w:rsidR="006A7370" w:rsidRDefault="006A7370" w:rsidP="00080346">
      <w:pPr>
        <w:ind w:firstLine="709"/>
        <w:jc w:val="both"/>
        <w:rPr>
          <w:color w:val="FF0000"/>
          <w:sz w:val="28"/>
          <w:szCs w:val="28"/>
        </w:rPr>
      </w:pPr>
    </w:p>
    <w:p w14:paraId="51349C3D" w14:textId="07D58CE1" w:rsidR="00F8386B" w:rsidRDefault="006A7370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0346" w:rsidRPr="00DA186B">
        <w:rPr>
          <w:sz w:val="28"/>
          <w:szCs w:val="28"/>
        </w:rPr>
        <w:t>. Настоящее решение вступает в силу с</w:t>
      </w:r>
      <w:r w:rsidR="00031A0A">
        <w:rPr>
          <w:sz w:val="28"/>
          <w:szCs w:val="28"/>
        </w:rPr>
        <w:t xml:space="preserve">о дня </w:t>
      </w:r>
      <w:r w:rsidR="00080346" w:rsidRPr="00DA186B">
        <w:rPr>
          <w:sz w:val="28"/>
          <w:szCs w:val="28"/>
        </w:rPr>
        <w:t xml:space="preserve">его </w:t>
      </w:r>
      <w:r w:rsidR="00BD41BA">
        <w:rPr>
          <w:sz w:val="28"/>
          <w:szCs w:val="28"/>
        </w:rPr>
        <w:t>подписания</w:t>
      </w:r>
      <w:r w:rsidR="00080346" w:rsidRPr="00DA186B">
        <w:rPr>
          <w:sz w:val="28"/>
          <w:szCs w:val="28"/>
        </w:rPr>
        <w:t>.</w:t>
      </w:r>
    </w:p>
    <w:p w14:paraId="52DBB84D" w14:textId="320D651D" w:rsidR="00080346" w:rsidRDefault="00F8386B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6C18F845" w14:textId="77777777" w:rsidR="00895C07" w:rsidRDefault="00895C07" w:rsidP="00080346">
      <w:pPr>
        <w:rPr>
          <w:sz w:val="28"/>
          <w:szCs w:val="28"/>
        </w:rPr>
      </w:pPr>
    </w:p>
    <w:p w14:paraId="3D517CB8" w14:textId="77777777" w:rsidR="00895C07" w:rsidRDefault="00895C07" w:rsidP="00080346">
      <w:pPr>
        <w:rPr>
          <w:sz w:val="28"/>
          <w:szCs w:val="28"/>
        </w:rPr>
      </w:pPr>
    </w:p>
    <w:p w14:paraId="1B486D29" w14:textId="77777777" w:rsidR="008509F9" w:rsidRDefault="008509F9" w:rsidP="00080346">
      <w:pPr>
        <w:rPr>
          <w:sz w:val="28"/>
          <w:szCs w:val="28"/>
        </w:rPr>
      </w:pPr>
    </w:p>
    <w:p w14:paraId="523A32D2" w14:textId="4F2360E1"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Д. В. Кузьмин </w:t>
      </w:r>
    </w:p>
    <w:p w14:paraId="1DBC7BC2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CF5C4E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</w:p>
          <w:p w14:paraId="401DFDE5" w14:textId="390E313C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8509F9">
              <w:rPr>
                <w:bCs/>
                <w:spacing w:val="-1"/>
                <w:sz w:val="22"/>
                <w:szCs w:val="22"/>
              </w:rPr>
              <w:t>УТВЕРЖДЕН</w:t>
            </w:r>
          </w:p>
          <w:p w14:paraId="59A2098A" w14:textId="77777777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8509F9">
              <w:rPr>
                <w:bCs/>
                <w:spacing w:val="-1"/>
                <w:sz w:val="22"/>
                <w:szCs w:val="22"/>
              </w:rPr>
              <w:t>решением совета депутатов</w:t>
            </w:r>
          </w:p>
        </w:tc>
      </w:tr>
      <w:tr w:rsidR="00895C07" w:rsidRPr="00CF5C4E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09BF3F24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8509F9">
              <w:rPr>
                <w:bCs/>
                <w:spacing w:val="-1"/>
                <w:sz w:val="22"/>
                <w:szCs w:val="22"/>
              </w:rPr>
              <w:t xml:space="preserve">от </w:t>
            </w:r>
            <w:proofErr w:type="gramStart"/>
            <w:r w:rsidRPr="008509F9">
              <w:rPr>
                <w:bCs/>
                <w:spacing w:val="-1"/>
                <w:sz w:val="22"/>
                <w:szCs w:val="22"/>
              </w:rPr>
              <w:t>«</w:t>
            </w:r>
            <w:r w:rsidR="001F1690" w:rsidRPr="008509F9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8509F9">
              <w:rPr>
                <w:bCs/>
                <w:spacing w:val="-1"/>
                <w:sz w:val="22"/>
                <w:szCs w:val="22"/>
              </w:rPr>
              <w:t>»</w:t>
            </w:r>
            <w:proofErr w:type="gramEnd"/>
            <w:r w:rsidRPr="008509F9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1F1690" w:rsidRPr="008509F9">
              <w:rPr>
                <w:bCs/>
                <w:spacing w:val="-1"/>
                <w:sz w:val="22"/>
                <w:szCs w:val="22"/>
              </w:rPr>
              <w:t xml:space="preserve">    </w:t>
            </w:r>
            <w:r w:rsidRPr="008509F9">
              <w:rPr>
                <w:bCs/>
                <w:spacing w:val="-1"/>
                <w:sz w:val="22"/>
                <w:szCs w:val="22"/>
              </w:rPr>
              <w:t xml:space="preserve"> 202</w:t>
            </w:r>
            <w:r w:rsidR="001F1690" w:rsidRPr="008509F9">
              <w:rPr>
                <w:bCs/>
                <w:spacing w:val="-1"/>
                <w:sz w:val="22"/>
                <w:szCs w:val="22"/>
              </w:rPr>
              <w:t>2</w:t>
            </w:r>
            <w:r w:rsidRPr="008509F9">
              <w:rPr>
                <w:bCs/>
                <w:spacing w:val="-1"/>
                <w:sz w:val="22"/>
                <w:szCs w:val="22"/>
              </w:rPr>
              <w:t xml:space="preserve"> года №</w:t>
            </w:r>
            <w:r w:rsidR="005E3318" w:rsidRPr="008509F9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8509F9">
              <w:rPr>
                <w:bCs/>
                <w:spacing w:val="-1"/>
                <w:sz w:val="22"/>
                <w:szCs w:val="22"/>
              </w:rPr>
              <w:t xml:space="preserve">  _  </w:t>
            </w:r>
          </w:p>
        </w:tc>
      </w:tr>
    </w:tbl>
    <w:p w14:paraId="77D7B8E6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080E824F" w:rsidR="00080346" w:rsidRPr="0033687B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   СОГЛАШЕНИЕ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О СОТРУДНИЧЕСТВЕ</w:t>
      </w:r>
      <w:r>
        <w:rPr>
          <w:b/>
          <w:bCs/>
          <w:color w:val="000000"/>
          <w:spacing w:val="10"/>
          <w:sz w:val="28"/>
          <w:szCs w:val="28"/>
        </w:rPr>
        <w:t xml:space="preserve"> (ПРОЕКТ)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№</w:t>
      </w:r>
      <w:r>
        <w:rPr>
          <w:b/>
          <w:bCs/>
          <w:color w:val="000000"/>
          <w:spacing w:val="10"/>
          <w:sz w:val="28"/>
          <w:szCs w:val="28"/>
        </w:rPr>
        <w:t xml:space="preserve"> __</w:t>
      </w:r>
    </w:p>
    <w:p w14:paraId="4878E497" w14:textId="27ED9E9E" w:rsidR="00080346" w:rsidRPr="00B36212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895C07">
        <w:rPr>
          <w:color w:val="000000"/>
          <w:sz w:val="26"/>
          <w:szCs w:val="26"/>
        </w:rPr>
        <w:t xml:space="preserve">г. Мурино                         </w:t>
      </w:r>
      <w:r w:rsidRPr="00895C07">
        <w:rPr>
          <w:color w:val="000000"/>
          <w:w w:val="89"/>
          <w:sz w:val="26"/>
          <w:szCs w:val="26"/>
        </w:rPr>
        <w:t xml:space="preserve">                                                      </w:t>
      </w:r>
      <w:r w:rsidR="00895C07">
        <w:rPr>
          <w:color w:val="000000"/>
          <w:w w:val="89"/>
          <w:sz w:val="26"/>
          <w:szCs w:val="26"/>
        </w:rPr>
        <w:t xml:space="preserve">        </w:t>
      </w:r>
      <w:proofErr w:type="gramStart"/>
      <w:r w:rsidR="00895C07">
        <w:rPr>
          <w:color w:val="000000"/>
          <w:w w:val="89"/>
          <w:sz w:val="26"/>
          <w:szCs w:val="26"/>
        </w:rPr>
        <w:t xml:space="preserve">   </w:t>
      </w:r>
      <w:r w:rsidRPr="00B36212">
        <w:rPr>
          <w:color w:val="000000"/>
          <w:w w:val="89"/>
          <w:sz w:val="26"/>
          <w:szCs w:val="26"/>
        </w:rPr>
        <w:t>«</w:t>
      </w:r>
      <w:proofErr w:type="gramEnd"/>
      <w:r w:rsidRPr="00B36212">
        <w:rPr>
          <w:color w:val="000000"/>
          <w:w w:val="89"/>
          <w:sz w:val="26"/>
          <w:szCs w:val="26"/>
        </w:rPr>
        <w:t xml:space="preserve"> __</w:t>
      </w:r>
      <w:r w:rsidRPr="00B36212">
        <w:rPr>
          <w:i/>
          <w:iCs/>
          <w:color w:val="000000"/>
          <w:w w:val="89"/>
          <w:sz w:val="26"/>
          <w:szCs w:val="26"/>
        </w:rPr>
        <w:t xml:space="preserve"> </w:t>
      </w:r>
      <w:r w:rsidRPr="00B36212">
        <w:rPr>
          <w:color w:val="000000"/>
          <w:w w:val="89"/>
          <w:sz w:val="26"/>
          <w:szCs w:val="26"/>
        </w:rPr>
        <w:t>» _____________20</w:t>
      </w:r>
      <w:r w:rsidR="008509F9">
        <w:rPr>
          <w:color w:val="000000"/>
          <w:w w:val="89"/>
          <w:sz w:val="26"/>
          <w:szCs w:val="26"/>
        </w:rPr>
        <w:t>__</w:t>
      </w:r>
      <w:r w:rsidRPr="00B36212">
        <w:rPr>
          <w:color w:val="000000"/>
          <w:w w:val="89"/>
          <w:sz w:val="26"/>
          <w:szCs w:val="26"/>
        </w:rPr>
        <w:t xml:space="preserve"> года</w:t>
      </w:r>
    </w:p>
    <w:p w14:paraId="60E657C2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14:paraId="7FC1A4AF" w14:textId="77777777" w:rsidR="00080346" w:rsidRPr="00B36212" w:rsidRDefault="00080346" w:rsidP="00895C07">
      <w:pPr>
        <w:shd w:val="clear" w:color="auto" w:fill="FFFFFF"/>
        <w:spacing w:line="317" w:lineRule="exact"/>
        <w:ind w:left="24" w:firstLine="684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Администрация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Совет депутатов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именуемый в дальнейшем «Совет», в лице главы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  Кузьмина Дмитрия Владимировича, действующего на основании Устава муниципального образования, с другой стороны, а вместе именуемые «Стороны» в соответствии с п. 14  ст. 20 Устава муниципального образования, заключили настоящее соглашение о нижеследующем:</w:t>
      </w:r>
    </w:p>
    <w:p w14:paraId="42D7CD67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sz w:val="26"/>
          <w:szCs w:val="26"/>
        </w:rPr>
      </w:pPr>
    </w:p>
    <w:p w14:paraId="6BEFBDC2" w14:textId="442BE0F3" w:rsidR="00080346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1.    Предмет соглашения</w:t>
      </w:r>
    </w:p>
    <w:p w14:paraId="6261AC5B" w14:textId="77777777" w:rsidR="00C30C51" w:rsidRPr="00B36212" w:rsidRDefault="00C30C51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</w:p>
    <w:p w14:paraId="21D1567E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1.1. Настоящее соглашение заключено в целях организации деятельности по ведению бухгалтерской, налоговой и статистической отчетности Совета, состоящей из следующих функций:</w:t>
      </w:r>
    </w:p>
    <w:p w14:paraId="2B54337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1.1.1) ведение бухгалтерского учета финансово-хозяйственной деятельности Совета по регистрам учета в программе 1С;</w:t>
      </w:r>
    </w:p>
    <w:p w14:paraId="5B352DF4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4DB7FE45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1.1.3) расчет налогов и других обязательных платежей, уплачиваемых </w:t>
      </w:r>
      <w:r w:rsidR="00C30C51" w:rsidRPr="00B36212">
        <w:rPr>
          <w:sz w:val="26"/>
          <w:szCs w:val="26"/>
        </w:rPr>
        <w:t>Советом в</w:t>
      </w:r>
      <w:r w:rsidRPr="00B36212">
        <w:rPr>
          <w:sz w:val="26"/>
          <w:szCs w:val="26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1.1.4) ведение персонифицированного учета сотрудников и депутатов Совета;</w:t>
      </w:r>
    </w:p>
    <w:p w14:paraId="0E93C90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1.1.5) расчет и проведение операций по выплатам заработной платы и иным выплатам Главе муниципального образования, сотрудникам аппарата и депутатам Совета;</w:t>
      </w:r>
    </w:p>
    <w:p w14:paraId="23D728C6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1.1.7) учет кассовых операций Совета;</w:t>
      </w:r>
    </w:p>
    <w:p w14:paraId="7E894BC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1.1.8) проведение инвентаризации;</w:t>
      </w:r>
    </w:p>
    <w:p w14:paraId="08A9E227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1.1.9) хранение документов бухгалтерского учета;</w:t>
      </w:r>
    </w:p>
    <w:p w14:paraId="546E0F58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027B2AE9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1.1.11) иные действия, необходимые для ведения администрацией бухгалтерского и налогового учета Совета.</w:t>
      </w:r>
    </w:p>
    <w:p w14:paraId="1E496851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34FC2EBD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4290A20F" w14:textId="0133A2E0" w:rsidR="00C30C51" w:rsidRDefault="0008034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lastRenderedPageBreak/>
        <w:t>2.    Права и обязанности Сторон</w:t>
      </w:r>
    </w:p>
    <w:p w14:paraId="6FDE69AB" w14:textId="77777777" w:rsidR="00C30C51" w:rsidRPr="00B36212" w:rsidRDefault="00C30C51" w:rsidP="00C30C51">
      <w:pPr>
        <w:shd w:val="clear" w:color="auto" w:fill="FFFFFF"/>
        <w:spacing w:line="322" w:lineRule="exact"/>
        <w:ind w:right="14" w:firstLine="708"/>
        <w:jc w:val="center"/>
        <w:rPr>
          <w:sz w:val="26"/>
          <w:szCs w:val="26"/>
        </w:rPr>
      </w:pPr>
    </w:p>
    <w:p w14:paraId="53BF2917" w14:textId="401333E4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2.1. </w:t>
      </w:r>
      <w:r w:rsidR="00080346" w:rsidRPr="00B36212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Совета по вопросам, перечисленным в пункте 1.1. </w:t>
      </w:r>
      <w:r>
        <w:rPr>
          <w:color w:val="000000"/>
          <w:sz w:val="26"/>
          <w:szCs w:val="26"/>
        </w:rPr>
        <w:t>С</w:t>
      </w:r>
      <w:r w:rsidR="00080346" w:rsidRPr="00B36212">
        <w:rPr>
          <w:color w:val="000000"/>
          <w:sz w:val="26"/>
          <w:szCs w:val="26"/>
        </w:rPr>
        <w:t>оглашения, в соответствии с законодательством Российской Федерации.</w:t>
      </w:r>
    </w:p>
    <w:p w14:paraId="44CDC299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2.2. </w:t>
      </w:r>
      <w:r w:rsidR="00080346" w:rsidRPr="00B36212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B36212">
        <w:rPr>
          <w:color w:val="000000"/>
          <w:sz w:val="26"/>
          <w:szCs w:val="26"/>
        </w:rPr>
        <w:br/>
        <w:t>договорам на оказание услуг.</w:t>
      </w:r>
    </w:p>
    <w:p w14:paraId="17E92BDE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2.3. </w:t>
      </w:r>
      <w:r w:rsidR="00080346" w:rsidRPr="00B36212">
        <w:rPr>
          <w:color w:val="000000"/>
          <w:sz w:val="26"/>
          <w:szCs w:val="26"/>
        </w:rPr>
        <w:t>Совет обязуется за счет средств сметы расходов совета депутатов МО «Муринское городское поселение» Всеволожского муниципаль</w:t>
      </w:r>
      <w:r w:rsidR="00080346" w:rsidRPr="00B36212">
        <w:rPr>
          <w:color w:val="000000"/>
          <w:sz w:val="26"/>
          <w:szCs w:val="26"/>
        </w:rPr>
        <w:softHyphen/>
        <w:t>ного района Ленинградской области возместить Администрации расходы, понесенные в результате исполнения Администрацией обязанностей, перечисленных в пункте 2.1</w:t>
      </w:r>
      <w:r>
        <w:rPr>
          <w:color w:val="000000"/>
          <w:sz w:val="26"/>
          <w:szCs w:val="26"/>
        </w:rPr>
        <w:t xml:space="preserve"> С</w:t>
      </w:r>
      <w:r w:rsidR="00080346" w:rsidRPr="00B36212">
        <w:rPr>
          <w:color w:val="000000"/>
          <w:sz w:val="26"/>
          <w:szCs w:val="26"/>
        </w:rPr>
        <w:t>оглашения.</w:t>
      </w:r>
    </w:p>
    <w:p w14:paraId="317BBD6D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2.4. </w:t>
      </w:r>
      <w:r w:rsidR="00080346" w:rsidRPr="00B36212">
        <w:rPr>
          <w:color w:val="000000"/>
          <w:sz w:val="26"/>
          <w:szCs w:val="26"/>
        </w:rPr>
        <w:t>Размер возмещения составляет: 35 000 (тридцать пять) тысяч рублей 00 копеек в месяц.</w:t>
      </w:r>
    </w:p>
    <w:p w14:paraId="4F08ADD5" w14:textId="776EF14C" w:rsidR="00080346" w:rsidRPr="00B36212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2.5. </w:t>
      </w:r>
      <w:r w:rsidR="00080346" w:rsidRPr="00B36212">
        <w:rPr>
          <w:color w:val="000000"/>
          <w:sz w:val="26"/>
          <w:szCs w:val="26"/>
        </w:rPr>
        <w:t>Совет вправе осуществлять контроль за надлежащим исполнением настоящего соглашения.</w:t>
      </w:r>
    </w:p>
    <w:p w14:paraId="1B0193E1" w14:textId="77777777" w:rsidR="00080346" w:rsidRPr="00B36212" w:rsidRDefault="00080346" w:rsidP="0008034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</w:p>
    <w:p w14:paraId="2692EDDD" w14:textId="762BF814" w:rsidR="00080346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3.    Срок действия соглашения</w:t>
      </w:r>
    </w:p>
    <w:p w14:paraId="0FD900B1" w14:textId="77777777" w:rsidR="00C30C51" w:rsidRPr="00B36212" w:rsidRDefault="00C30C51" w:rsidP="00080346">
      <w:pPr>
        <w:shd w:val="clear" w:color="auto" w:fill="FFFFFF"/>
        <w:ind w:left="14" w:firstLine="553"/>
        <w:jc w:val="center"/>
        <w:rPr>
          <w:sz w:val="26"/>
          <w:szCs w:val="26"/>
        </w:rPr>
      </w:pPr>
    </w:p>
    <w:p w14:paraId="6DBC09EE" w14:textId="5AFF4B94" w:rsidR="00080346" w:rsidRPr="00B36212" w:rsidRDefault="00C30C51" w:rsidP="00C30C5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080346" w:rsidRPr="00B36212">
        <w:rPr>
          <w:color w:val="000000"/>
          <w:sz w:val="26"/>
          <w:szCs w:val="26"/>
        </w:rPr>
        <w:t xml:space="preserve">Настоящее соглашение вступает в силу с 1 января </w:t>
      </w:r>
      <w:r w:rsidRPr="00B36212">
        <w:rPr>
          <w:color w:val="000000"/>
          <w:sz w:val="26"/>
          <w:szCs w:val="26"/>
        </w:rPr>
        <w:t>202</w:t>
      </w:r>
      <w:r w:rsidR="001F1690">
        <w:rPr>
          <w:color w:val="000000"/>
          <w:sz w:val="26"/>
          <w:szCs w:val="26"/>
        </w:rPr>
        <w:t>3</w:t>
      </w:r>
      <w:r w:rsidRPr="00B36212">
        <w:rPr>
          <w:color w:val="000000"/>
          <w:sz w:val="26"/>
          <w:szCs w:val="26"/>
        </w:rPr>
        <w:t xml:space="preserve"> года</w:t>
      </w:r>
      <w:r w:rsidR="00080346" w:rsidRPr="00B36212">
        <w:rPr>
          <w:color w:val="000000"/>
          <w:sz w:val="26"/>
          <w:szCs w:val="26"/>
        </w:rPr>
        <w:t xml:space="preserve"> и действует </w:t>
      </w:r>
      <w:r w:rsidR="006A7370">
        <w:rPr>
          <w:color w:val="000000"/>
          <w:sz w:val="26"/>
          <w:szCs w:val="26"/>
        </w:rPr>
        <w:t>д</w:t>
      </w:r>
      <w:r w:rsidR="00080346" w:rsidRPr="00B36212">
        <w:rPr>
          <w:color w:val="000000"/>
          <w:sz w:val="26"/>
          <w:szCs w:val="26"/>
        </w:rPr>
        <w:t>о 31 декабря 202</w:t>
      </w:r>
      <w:r w:rsidR="001F1690">
        <w:rPr>
          <w:color w:val="000000"/>
          <w:sz w:val="26"/>
          <w:szCs w:val="26"/>
        </w:rPr>
        <w:t>3</w:t>
      </w:r>
      <w:r w:rsidR="00080346" w:rsidRPr="00B36212">
        <w:rPr>
          <w:color w:val="000000"/>
          <w:sz w:val="26"/>
          <w:szCs w:val="26"/>
        </w:rPr>
        <w:t xml:space="preserve"> года. </w:t>
      </w:r>
    </w:p>
    <w:p w14:paraId="61D5D6B6" w14:textId="77777777" w:rsidR="00080346" w:rsidRPr="00B36212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6"/>
          <w:szCs w:val="26"/>
        </w:rPr>
      </w:pPr>
    </w:p>
    <w:p w14:paraId="639AE9A5" w14:textId="4F6446B5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14:paraId="2697C071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14:paraId="49023D80" w14:textId="767C7CA1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080346" w:rsidRPr="00B36212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</w:t>
      </w:r>
      <w:r w:rsidR="00080346" w:rsidRPr="00B36212">
        <w:rPr>
          <w:color w:val="000000"/>
          <w:sz w:val="26"/>
          <w:szCs w:val="26"/>
        </w:rPr>
        <w:t>Настоящее соглашение может быть расторгнуто:</w:t>
      </w:r>
    </w:p>
    <w:p w14:paraId="42872103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4.2.1) по дополнительному соглашению Сторон;</w:t>
      </w:r>
    </w:p>
    <w:p w14:paraId="0C405D81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4.2.2) по инициативе одной из Сторон.</w:t>
      </w:r>
    </w:p>
    <w:p w14:paraId="7E922239" w14:textId="40C8D342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 w:rsidR="00080346" w:rsidRPr="00B36212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737DD6B" w14:textId="77777777" w:rsidR="00080346" w:rsidRPr="00B36212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</w:p>
    <w:p w14:paraId="45361D53" w14:textId="735D65C9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5.   Порядок разрешения споров</w:t>
      </w:r>
    </w:p>
    <w:p w14:paraId="6116D5EA" w14:textId="77777777" w:rsidR="00C30C51" w:rsidRPr="00B36212" w:rsidRDefault="00C30C51" w:rsidP="00080346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480FCF9F" w14:textId="0A320AA4" w:rsidR="00080346" w:rsidRPr="00B36212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5.1. Споры между Сторонами разрешаются путем переговоров. В случае </w:t>
      </w:r>
      <w:r w:rsidR="008509F9" w:rsidRPr="00B36212">
        <w:rPr>
          <w:color w:val="000000"/>
          <w:sz w:val="26"/>
          <w:szCs w:val="26"/>
        </w:rPr>
        <w:t>недостижения</w:t>
      </w:r>
      <w:r w:rsidRPr="00B36212">
        <w:rPr>
          <w:color w:val="000000"/>
          <w:sz w:val="26"/>
          <w:szCs w:val="26"/>
        </w:rPr>
        <w:t xml:space="preserve"> согласия путем переговоров спор разрешается в судебном порядке в соответствии с законодательством Российской Федерации.</w:t>
      </w:r>
    </w:p>
    <w:p w14:paraId="219CD1C4" w14:textId="77777777" w:rsidR="00080346" w:rsidRPr="00B36212" w:rsidRDefault="00080346" w:rsidP="00080346">
      <w:pPr>
        <w:shd w:val="clear" w:color="auto" w:fill="FFFFFF"/>
        <w:spacing w:line="322" w:lineRule="exact"/>
        <w:ind w:right="5"/>
        <w:jc w:val="both"/>
        <w:rPr>
          <w:sz w:val="26"/>
          <w:szCs w:val="26"/>
        </w:rPr>
      </w:pPr>
    </w:p>
    <w:p w14:paraId="18281F3A" w14:textId="54353FAB" w:rsidR="00080346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6.   Подписи сторон</w:t>
      </w:r>
    </w:p>
    <w:p w14:paraId="19D854B8" w14:textId="77777777" w:rsidR="00A52BBB" w:rsidRPr="00B36212" w:rsidRDefault="00A52BBB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</w:p>
    <w:p w14:paraId="579DE676" w14:textId="77777777" w:rsidR="00080346" w:rsidRPr="00B36212" w:rsidRDefault="00080346" w:rsidP="00C30C51">
      <w:pPr>
        <w:shd w:val="clear" w:color="auto" w:fill="FFFFFF"/>
        <w:rPr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     Глава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Pr="00B36212">
        <w:rPr>
          <w:color w:val="000000"/>
          <w:sz w:val="26"/>
          <w:szCs w:val="26"/>
        </w:rPr>
        <w:t xml:space="preserve"> </w:t>
      </w:r>
      <w:proofErr w:type="spellStart"/>
      <w:r w:rsidRPr="00B36212">
        <w:rPr>
          <w:color w:val="000000"/>
          <w:sz w:val="26"/>
          <w:szCs w:val="26"/>
        </w:rPr>
        <w:t>Глава</w:t>
      </w:r>
      <w:proofErr w:type="spellEnd"/>
      <w:r w:rsidRPr="00B36212">
        <w:rPr>
          <w:color w:val="000000"/>
          <w:sz w:val="26"/>
          <w:szCs w:val="26"/>
        </w:rPr>
        <w:t xml:space="preserve"> администрации            </w:t>
      </w:r>
    </w:p>
    <w:p w14:paraId="5F9F0F5D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МО «Муринское городское                                МО «Муринское городское</w:t>
      </w:r>
    </w:p>
    <w:p w14:paraId="741D3C19" w14:textId="77777777" w:rsidR="00080346" w:rsidRPr="00B36212" w:rsidRDefault="00080346" w:rsidP="00C30C51">
      <w:pPr>
        <w:shd w:val="clear" w:color="auto" w:fill="FFFFFF"/>
        <w:tabs>
          <w:tab w:val="left" w:pos="6060"/>
        </w:tabs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14:paraId="209778B4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муниципального района ЛО                          </w:t>
      </w:r>
      <w:r>
        <w:rPr>
          <w:color w:val="000000"/>
          <w:sz w:val="26"/>
          <w:szCs w:val="26"/>
        </w:rPr>
        <w:t xml:space="preserve">     </w:t>
      </w:r>
      <w:r w:rsidRPr="00B36212">
        <w:rPr>
          <w:color w:val="000000"/>
          <w:sz w:val="26"/>
          <w:szCs w:val="26"/>
        </w:rPr>
        <w:t>муниципального района ЛО</w:t>
      </w:r>
    </w:p>
    <w:p w14:paraId="3238D0BB" w14:textId="39CDCD08" w:rsidR="00080346" w:rsidRDefault="00080346" w:rsidP="002D23C9">
      <w:pPr>
        <w:shd w:val="clear" w:color="auto" w:fill="FFFFFF"/>
        <w:spacing w:before="470"/>
      </w:pPr>
      <w:r w:rsidRPr="00B36212">
        <w:rPr>
          <w:color w:val="000000"/>
          <w:sz w:val="26"/>
          <w:szCs w:val="26"/>
        </w:rPr>
        <w:t xml:space="preserve">    ________________Д.В. Кузьмин                                ___________А. Ю. Белов</w:t>
      </w:r>
    </w:p>
    <w:sectPr w:rsidR="00080346" w:rsidSect="00C30C51">
      <w:headerReference w:type="default" r:id="rId8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13496" w14:textId="77777777" w:rsidR="00BB0F80" w:rsidRDefault="00BB0F80" w:rsidP="00080346">
      <w:r>
        <w:separator/>
      </w:r>
    </w:p>
  </w:endnote>
  <w:endnote w:type="continuationSeparator" w:id="0">
    <w:p w14:paraId="5F41AD88" w14:textId="77777777" w:rsidR="00BB0F80" w:rsidRDefault="00BB0F80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AB10" w14:textId="77777777" w:rsidR="00BB0F80" w:rsidRDefault="00BB0F80" w:rsidP="00080346">
      <w:r>
        <w:separator/>
      </w:r>
    </w:p>
  </w:footnote>
  <w:footnote w:type="continuationSeparator" w:id="0">
    <w:p w14:paraId="23364F36" w14:textId="77777777" w:rsidR="00BB0F80" w:rsidRDefault="00BB0F80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 w16cid:durableId="1317878852">
    <w:abstractNumId w:val="0"/>
  </w:num>
  <w:num w:numId="2" w16cid:durableId="1503085584">
    <w:abstractNumId w:val="1"/>
  </w:num>
  <w:num w:numId="3" w16cid:durableId="1463965992">
    <w:abstractNumId w:val="2"/>
  </w:num>
  <w:num w:numId="4" w16cid:durableId="687759456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80346"/>
    <w:rsid w:val="001F1690"/>
    <w:rsid w:val="002D23C9"/>
    <w:rsid w:val="002E2C43"/>
    <w:rsid w:val="00362EB4"/>
    <w:rsid w:val="004637CF"/>
    <w:rsid w:val="005E3318"/>
    <w:rsid w:val="0065476E"/>
    <w:rsid w:val="00675693"/>
    <w:rsid w:val="00684F94"/>
    <w:rsid w:val="006A7370"/>
    <w:rsid w:val="006C4FA2"/>
    <w:rsid w:val="00737193"/>
    <w:rsid w:val="00770A68"/>
    <w:rsid w:val="007E71DD"/>
    <w:rsid w:val="007F1C34"/>
    <w:rsid w:val="00810BEA"/>
    <w:rsid w:val="008509F9"/>
    <w:rsid w:val="00895C07"/>
    <w:rsid w:val="008C3124"/>
    <w:rsid w:val="00993C0A"/>
    <w:rsid w:val="00A52BBB"/>
    <w:rsid w:val="00A739C7"/>
    <w:rsid w:val="00A86C6B"/>
    <w:rsid w:val="00AE6756"/>
    <w:rsid w:val="00BB0F80"/>
    <w:rsid w:val="00BD41BA"/>
    <w:rsid w:val="00BF285D"/>
    <w:rsid w:val="00C117B9"/>
    <w:rsid w:val="00C30C51"/>
    <w:rsid w:val="00C62833"/>
    <w:rsid w:val="00D91362"/>
    <w:rsid w:val="00DB05A5"/>
    <w:rsid w:val="00E12ACA"/>
    <w:rsid w:val="00EE4CB3"/>
    <w:rsid w:val="00F53C62"/>
    <w:rsid w:val="00F8386B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2021-11-25T09:02:00Z</cp:lastPrinted>
  <dcterms:created xsi:type="dcterms:W3CDTF">2022-12-05T07:47:00Z</dcterms:created>
  <dcterms:modified xsi:type="dcterms:W3CDTF">2022-12-05T07:47:00Z</dcterms:modified>
</cp:coreProperties>
</file>